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101395" w14:textId="15A06053" w:rsidR="00FE69D0" w:rsidRPr="00E70229" w:rsidRDefault="00FE69D0" w:rsidP="00E70229">
      <w:pPr>
        <w:spacing w:beforeLines="120" w:before="288" w:afterLines="120" w:after="288" w:line="312" w:lineRule="auto"/>
        <w:jc w:val="center"/>
        <w:outlineLvl w:val="0"/>
        <w:rPr>
          <w:rFonts w:ascii="Arial" w:hAnsi="Arial" w:cs="Arial"/>
          <w:b/>
        </w:rPr>
      </w:pPr>
      <w:bookmarkStart w:id="0" w:name="_Toc219886174"/>
      <w:r w:rsidRPr="00E70229">
        <w:rPr>
          <w:rFonts w:ascii="Arial" w:hAnsi="Arial" w:cs="Arial"/>
          <w:b/>
        </w:rPr>
        <w:t>ANEXO II – MODELO DE DECLARAÇÕES</w:t>
      </w:r>
      <w:bookmarkEnd w:id="0"/>
    </w:p>
    <w:p w14:paraId="5166C795" w14:textId="3594BC1A" w:rsidR="00FE69D0" w:rsidRPr="00E70229" w:rsidRDefault="00FE69D0" w:rsidP="001842D6">
      <w:pPr>
        <w:autoSpaceDE w:val="0"/>
        <w:autoSpaceDN w:val="0"/>
        <w:adjustRightInd w:val="0"/>
        <w:spacing w:before="120" w:afterLines="130" w:after="312" w:line="312" w:lineRule="auto"/>
        <w:ind w:firstLine="708"/>
        <w:jc w:val="both"/>
        <w:rPr>
          <w:rFonts w:ascii="Arial" w:hAnsi="Arial" w:cs="Arial"/>
          <w:color w:val="000000"/>
        </w:rPr>
      </w:pPr>
      <w:r w:rsidRPr="00E70229">
        <w:rPr>
          <w:rFonts w:ascii="Arial" w:hAnsi="Arial" w:cs="Arial"/>
          <w:color w:val="000000"/>
        </w:rPr>
        <w:t xml:space="preserve">Eu, ................................................................, representante legal da licitante ............................................................................., inscrita no CNPJ/CPF nº. ........................................., </w:t>
      </w:r>
      <w:r w:rsidRPr="00E70229">
        <w:rPr>
          <w:rFonts w:ascii="Arial" w:hAnsi="Arial" w:cs="Arial"/>
          <w:b/>
          <w:color w:val="000000"/>
          <w:u w:val="single"/>
        </w:rPr>
        <w:t>DECLARO</w:t>
      </w:r>
      <w:r w:rsidRPr="00E70229">
        <w:rPr>
          <w:rFonts w:ascii="Arial" w:hAnsi="Arial" w:cs="Arial"/>
          <w:color w:val="000000"/>
        </w:rPr>
        <w:t xml:space="preserve">, </w:t>
      </w:r>
      <w:r w:rsidR="00626A89" w:rsidRPr="00E70229">
        <w:rPr>
          <w:rFonts w:ascii="Arial" w:hAnsi="Arial" w:cs="Arial"/>
          <w:color w:val="000000"/>
        </w:rPr>
        <w:t>sob as penas da Lei</w:t>
      </w:r>
      <w:r w:rsidR="00626A89">
        <w:rPr>
          <w:rFonts w:ascii="Arial" w:hAnsi="Arial" w:cs="Arial"/>
          <w:color w:val="000000"/>
        </w:rPr>
        <w:t xml:space="preserve">, para fins de habilitação no </w:t>
      </w:r>
      <w:r w:rsidR="00427FFE">
        <w:rPr>
          <w:rFonts w:ascii="Arial" w:hAnsi="Arial" w:cs="Arial"/>
        </w:rPr>
        <w:t>CONCORRÊNCIA</w:t>
      </w:r>
      <w:r w:rsidR="00626A89" w:rsidRPr="00E70229">
        <w:rPr>
          <w:rFonts w:ascii="Arial" w:hAnsi="Arial" w:cs="Arial"/>
        </w:rPr>
        <w:t xml:space="preserve"> Nº </w:t>
      </w:r>
      <w:r w:rsidR="002F164F">
        <w:rPr>
          <w:rFonts w:ascii="Arial" w:hAnsi="Arial" w:cs="Arial"/>
        </w:rPr>
        <w:t>001/2026</w:t>
      </w:r>
      <w:r w:rsidR="00626A89" w:rsidRPr="00E70229">
        <w:rPr>
          <w:rFonts w:ascii="Arial" w:hAnsi="Arial" w:cs="Arial"/>
        </w:rPr>
        <w:t xml:space="preserve"> – PROCESSO Nº </w:t>
      </w:r>
      <w:r w:rsidR="002F164F">
        <w:rPr>
          <w:rFonts w:ascii="Arial" w:hAnsi="Arial" w:cs="Arial"/>
        </w:rPr>
        <w:t>014/2026</w:t>
      </w:r>
      <w:r w:rsidR="003B063E">
        <w:rPr>
          <w:rFonts w:ascii="Arial" w:hAnsi="Arial" w:cs="Arial"/>
        </w:rPr>
        <w:t xml:space="preserve"> promovido pelo Município de Esmeraldas (MG)</w:t>
      </w:r>
      <w:r w:rsidR="00626A89">
        <w:rPr>
          <w:rFonts w:ascii="Arial" w:hAnsi="Arial" w:cs="Arial"/>
        </w:rPr>
        <w:t>,</w:t>
      </w:r>
      <w:r w:rsidRPr="00E70229">
        <w:rPr>
          <w:rFonts w:ascii="Arial" w:hAnsi="Arial" w:cs="Arial"/>
          <w:color w:val="000000"/>
        </w:rPr>
        <w:t xml:space="preserve"> que:</w:t>
      </w:r>
    </w:p>
    <w:p w14:paraId="6F037525" w14:textId="77777777" w:rsidR="00FE69D0" w:rsidRPr="00E70229" w:rsidRDefault="00FE69D0" w:rsidP="001E1FF2">
      <w:pPr>
        <w:numPr>
          <w:ilvl w:val="0"/>
          <w:numId w:val="31"/>
        </w:numPr>
        <w:tabs>
          <w:tab w:val="num" w:pos="0"/>
        </w:tabs>
        <w:suppressAutoHyphens/>
        <w:spacing w:before="120" w:afterLines="120" w:after="288"/>
        <w:ind w:left="924" w:firstLine="851"/>
        <w:jc w:val="both"/>
        <w:rPr>
          <w:rFonts w:ascii="Arial" w:eastAsia="Arial" w:hAnsi="Arial" w:cs="Arial"/>
        </w:rPr>
      </w:pPr>
      <w:r w:rsidRPr="00E70229">
        <w:rPr>
          <w:rFonts w:ascii="Arial" w:eastAsia="Arial" w:hAnsi="Arial" w:cs="Arial"/>
        </w:rPr>
        <w:t>Não possuo trabalhadores menores de 18 anos realizando trabalho noturno, perigoso ou insalubre e de qualquer trabalho de menores de 16 anos, salvo na condição de aprendiz, a partir de 14 anos (inciso XXXIII do art. 7º da Constituição da República Federativa do Brasil).</w:t>
      </w:r>
    </w:p>
    <w:p w14:paraId="72B1FA5C" w14:textId="77777777" w:rsidR="00FE69D0" w:rsidRPr="00E70229" w:rsidRDefault="00FE69D0" w:rsidP="001E1FF2">
      <w:pPr>
        <w:numPr>
          <w:ilvl w:val="0"/>
          <w:numId w:val="31"/>
        </w:numPr>
        <w:tabs>
          <w:tab w:val="num" w:pos="0"/>
        </w:tabs>
        <w:suppressAutoHyphens/>
        <w:spacing w:before="120" w:afterLines="120" w:after="288"/>
        <w:ind w:left="924" w:firstLine="851"/>
        <w:jc w:val="both"/>
        <w:rPr>
          <w:rFonts w:ascii="Arial" w:eastAsia="Arial" w:hAnsi="Arial" w:cs="Arial"/>
        </w:rPr>
      </w:pPr>
      <w:r w:rsidRPr="00E70229">
        <w:rPr>
          <w:rFonts w:ascii="Arial" w:eastAsia="Arial" w:hAnsi="Arial" w:cs="Arial"/>
        </w:rPr>
        <w:t>Atendo aos requisitos de habilitação, e respondo responderá pela veracidade das informações prestadas, na forma da lei (art. 63, I da Lei nº 14.133, de 2021).</w:t>
      </w:r>
    </w:p>
    <w:p w14:paraId="30DE873F" w14:textId="77777777" w:rsidR="00FE69D0" w:rsidRPr="00E70229" w:rsidRDefault="00FE69D0" w:rsidP="001E1FF2">
      <w:pPr>
        <w:numPr>
          <w:ilvl w:val="0"/>
          <w:numId w:val="31"/>
        </w:numPr>
        <w:tabs>
          <w:tab w:val="num" w:pos="0"/>
        </w:tabs>
        <w:suppressAutoHyphens/>
        <w:spacing w:before="120" w:afterLines="120" w:after="288"/>
        <w:ind w:left="924" w:firstLine="851"/>
        <w:jc w:val="both"/>
        <w:rPr>
          <w:rFonts w:ascii="Arial" w:eastAsia="Arial" w:hAnsi="Arial" w:cs="Arial"/>
        </w:rPr>
      </w:pPr>
      <w:r w:rsidRPr="00E70229">
        <w:rPr>
          <w:rFonts w:ascii="Arial" w:eastAsia="Arial" w:hAnsi="Arial" w:cs="Arial"/>
        </w:rPr>
        <w:t>Cumpro as exigências de reserva de cargos para pessoa com deficiência e para reabilitado da Previdência Social, previstas em lei e em outras normas específicas (art. 63, IV da Lei nº 14.133, de 2021).</w:t>
      </w:r>
    </w:p>
    <w:p w14:paraId="63F73E0C" w14:textId="77777777" w:rsidR="00FE69D0" w:rsidRPr="00E70229" w:rsidRDefault="00FE69D0" w:rsidP="001E1FF2">
      <w:pPr>
        <w:numPr>
          <w:ilvl w:val="0"/>
          <w:numId w:val="31"/>
        </w:numPr>
        <w:tabs>
          <w:tab w:val="num" w:pos="0"/>
        </w:tabs>
        <w:suppressAutoHyphens/>
        <w:spacing w:before="120" w:afterLines="120" w:after="288"/>
        <w:ind w:left="924" w:firstLine="851"/>
        <w:jc w:val="both"/>
        <w:rPr>
          <w:rFonts w:ascii="Arial" w:eastAsia="Arial" w:hAnsi="Arial" w:cs="Arial"/>
        </w:rPr>
      </w:pPr>
      <w:r w:rsidRPr="00E70229">
        <w:rPr>
          <w:rFonts w:ascii="Arial" w:eastAsia="Arial" w:hAnsi="Arial" w:cs="Arial"/>
        </w:rPr>
        <w:t>A proposta econômica, elaborada,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 (art. 63, §1º da Lei nº 14.133, de 2021).</w:t>
      </w:r>
    </w:p>
    <w:p w14:paraId="1F143B1D" w14:textId="77777777" w:rsidR="00FE69D0" w:rsidRPr="00E70229" w:rsidRDefault="00FE69D0" w:rsidP="001E1FF2">
      <w:pPr>
        <w:numPr>
          <w:ilvl w:val="0"/>
          <w:numId w:val="31"/>
        </w:numPr>
        <w:tabs>
          <w:tab w:val="num" w:pos="0"/>
        </w:tabs>
        <w:suppressAutoHyphens/>
        <w:spacing w:before="120" w:afterLines="120" w:after="288"/>
        <w:ind w:left="924" w:firstLine="851"/>
        <w:jc w:val="both"/>
        <w:rPr>
          <w:rFonts w:ascii="Arial" w:eastAsia="Arial" w:hAnsi="Arial" w:cs="Arial"/>
        </w:rPr>
      </w:pPr>
      <w:r w:rsidRPr="00E70229">
        <w:rPr>
          <w:rFonts w:ascii="Arial" w:eastAsia="Arial" w:hAnsi="Arial" w:cs="Arial"/>
        </w:rPr>
        <w:t>Estou ciente e concordo com as condições contidas no edital e seus anexos.</w:t>
      </w:r>
    </w:p>
    <w:p w14:paraId="662C7876" w14:textId="77777777" w:rsidR="00FE69D0" w:rsidRPr="00E70229" w:rsidRDefault="00FE69D0" w:rsidP="001E1FF2">
      <w:pPr>
        <w:numPr>
          <w:ilvl w:val="0"/>
          <w:numId w:val="31"/>
        </w:numPr>
        <w:tabs>
          <w:tab w:val="num" w:pos="0"/>
        </w:tabs>
        <w:suppressAutoHyphens/>
        <w:spacing w:before="120" w:afterLines="120" w:after="288"/>
        <w:ind w:left="924" w:firstLine="851"/>
        <w:jc w:val="both"/>
        <w:rPr>
          <w:rFonts w:ascii="Arial" w:eastAsia="Arial" w:hAnsi="Arial" w:cs="Arial"/>
        </w:rPr>
      </w:pPr>
      <w:r w:rsidRPr="00E70229">
        <w:rPr>
          <w:rFonts w:ascii="Arial" w:eastAsia="Arial" w:hAnsi="Arial" w:cs="Arial"/>
        </w:rPr>
        <w:t>Inexistem fatos impeditivos para nossa habilitação no certame, ciente da obrigatoriedade de declarar ocorrências posteriores.</w:t>
      </w:r>
    </w:p>
    <w:p w14:paraId="53163828" w14:textId="77777777" w:rsidR="00FE69D0" w:rsidRPr="00E70229" w:rsidRDefault="00FE69D0" w:rsidP="001E1FF2">
      <w:pPr>
        <w:numPr>
          <w:ilvl w:val="0"/>
          <w:numId w:val="31"/>
        </w:numPr>
        <w:tabs>
          <w:tab w:val="num" w:pos="0"/>
        </w:tabs>
        <w:suppressAutoHyphens/>
        <w:spacing w:before="120" w:afterLines="120" w:after="288"/>
        <w:ind w:left="924" w:firstLine="851"/>
        <w:jc w:val="both"/>
        <w:rPr>
          <w:rFonts w:ascii="Arial" w:eastAsia="Arial" w:hAnsi="Arial" w:cs="Arial"/>
        </w:rPr>
      </w:pPr>
      <w:r w:rsidRPr="00E70229">
        <w:rPr>
          <w:rFonts w:ascii="Arial" w:eastAsia="Arial" w:hAnsi="Arial" w:cs="Arial"/>
        </w:rPr>
        <w:t>Não possuímos, em nossa cadeia produtiva, empregados executando trabalho degradante ou forçado, observando o disposto nos incisos III e IV do art. 1º e no inciso III do art. 5º da Constituição Federal.</w:t>
      </w:r>
    </w:p>
    <w:p w14:paraId="167548F3" w14:textId="77777777" w:rsidR="00FE69D0" w:rsidRPr="00E70229" w:rsidRDefault="00FE69D0" w:rsidP="001E1FF2">
      <w:pPr>
        <w:numPr>
          <w:ilvl w:val="0"/>
          <w:numId w:val="31"/>
        </w:numPr>
        <w:tabs>
          <w:tab w:val="num" w:pos="0"/>
        </w:tabs>
        <w:suppressAutoHyphens/>
        <w:spacing w:before="120" w:afterLines="120" w:after="288"/>
        <w:ind w:left="924" w:firstLine="851"/>
        <w:jc w:val="both"/>
        <w:rPr>
          <w:rFonts w:ascii="Arial" w:eastAsia="Arial" w:hAnsi="Arial" w:cs="Arial"/>
        </w:rPr>
      </w:pPr>
      <w:r w:rsidRPr="00E70229">
        <w:rPr>
          <w:rFonts w:ascii="Arial" w:eastAsia="Arial" w:hAnsi="Arial" w:cs="Arial"/>
        </w:rPr>
        <w:t>A proposta foi elaborada de maneira independente e o conteúdo da proposta não foi, no todo ou em parte, direta ou indiretamente, informado, discutido ou recebido de qualquer outro participante potencial ou de fato da presente Licitação, por qualquer meio ou por qualquer pessoa; não tentamos, por qualquer meio ou por qualquer pessoa, influir na decisão de qualquer outro participante potencial ou de fato da presente Licitação quanto a participar ou não da referida licitação; e estamos plenamente cientes do teor e da extensão desta declaração e que detemos plenos poderes e informações para firmá-la.</w:t>
      </w:r>
    </w:p>
    <w:p w14:paraId="2C7C53C4" w14:textId="77777777" w:rsidR="00FE69D0" w:rsidRPr="00E70229" w:rsidRDefault="00FE69D0" w:rsidP="001E1FF2">
      <w:pPr>
        <w:numPr>
          <w:ilvl w:val="0"/>
          <w:numId w:val="31"/>
        </w:numPr>
        <w:tabs>
          <w:tab w:val="num" w:pos="0"/>
        </w:tabs>
        <w:suppressAutoHyphens/>
        <w:spacing w:before="120" w:afterLines="120" w:after="288"/>
        <w:ind w:left="924" w:firstLine="851"/>
        <w:jc w:val="both"/>
        <w:rPr>
          <w:rFonts w:ascii="Arial" w:eastAsia="Arial" w:hAnsi="Arial" w:cs="Arial"/>
        </w:rPr>
      </w:pPr>
      <w:r w:rsidRPr="00E70229">
        <w:rPr>
          <w:rFonts w:ascii="Arial" w:eastAsia="Arial" w:hAnsi="Arial" w:cs="Arial"/>
        </w:rPr>
        <w:t>Este licitante não é cônjuge ou companheiro de agente público designado para as funções essenciais da licitação, nem temos com eles vínculo de parentesco, colateral ou por afinidade, até o terceiro grau, ou de natureza técnica, comercial, econômica, financeira, trabalhista e civil, conforme dispõe o art. 7º, III c/c art. 9º, §§ 1º e 2º da Lei nº 14.133, de 2021.</w:t>
      </w:r>
    </w:p>
    <w:p w14:paraId="38A6569A" w14:textId="77777777" w:rsidR="00FE69D0" w:rsidRPr="00E70229" w:rsidRDefault="00FE69D0" w:rsidP="001E1FF2">
      <w:pPr>
        <w:numPr>
          <w:ilvl w:val="0"/>
          <w:numId w:val="31"/>
        </w:numPr>
        <w:tabs>
          <w:tab w:val="num" w:pos="0"/>
        </w:tabs>
        <w:suppressAutoHyphens/>
        <w:spacing w:before="120" w:afterLines="120" w:after="288"/>
        <w:ind w:left="924" w:firstLine="851"/>
        <w:jc w:val="both"/>
        <w:rPr>
          <w:rFonts w:ascii="Arial" w:eastAsia="Arial" w:hAnsi="Arial" w:cs="Arial"/>
        </w:rPr>
      </w:pPr>
      <w:r w:rsidRPr="00E70229">
        <w:rPr>
          <w:rFonts w:ascii="Arial" w:eastAsia="Arial" w:hAnsi="Arial" w:cs="Arial"/>
        </w:rPr>
        <w:t>Não nos encontramos ocupando cargo em comissão ou de confiança, e empregos públicos no município de Esmeraldas, não estando assim, em desacordo com o disposto no art. 35 da Lei Orgânica do Município de Esmeraldas: “Art. 35. Os ocupantes de cargo em comissão ou função de confiança, e empregos públicos municipais não poderão contratar com o Município, subsistindo a proibição até 6 (seis) meses após findas as respectivas funções”.</w:t>
      </w:r>
    </w:p>
    <w:p w14:paraId="605527F6" w14:textId="77777777" w:rsidR="00FE69D0" w:rsidRPr="00E70229" w:rsidRDefault="00FE69D0" w:rsidP="001E1FF2">
      <w:pPr>
        <w:numPr>
          <w:ilvl w:val="0"/>
          <w:numId w:val="31"/>
        </w:numPr>
        <w:tabs>
          <w:tab w:val="num" w:pos="0"/>
        </w:tabs>
        <w:suppressAutoHyphens/>
        <w:spacing w:before="120" w:afterLines="120" w:after="288"/>
        <w:ind w:left="924" w:firstLine="851"/>
        <w:jc w:val="both"/>
        <w:rPr>
          <w:rFonts w:ascii="Arial" w:eastAsia="Arial" w:hAnsi="Arial" w:cs="Arial"/>
        </w:rPr>
      </w:pPr>
      <w:r w:rsidRPr="00E70229">
        <w:rPr>
          <w:rFonts w:ascii="Arial" w:eastAsia="Arial" w:hAnsi="Arial" w:cs="Arial"/>
        </w:rPr>
        <w:lastRenderedPageBreak/>
        <w:t>Para obter os benefícios da Lei Complementar nº 123, de 14 de dezembro de 2006, nos termos do art. 4º da Lei nº 14.133, de 2021, esta microempresa ou empresa de pequeno porte, no ano-calendário de realização da licitação, ainda não celebrou contratos com a Administração Pública cujos valores somados extrapolem a receita bruta máxima admitida para fins de enquadramento como empresa de pequeno porte.</w:t>
      </w:r>
    </w:p>
    <w:p w14:paraId="3DEAF64A" w14:textId="77777777" w:rsidR="00FE69D0" w:rsidRPr="00E70229" w:rsidRDefault="00FE69D0" w:rsidP="001E1FF2">
      <w:pPr>
        <w:numPr>
          <w:ilvl w:val="0"/>
          <w:numId w:val="31"/>
        </w:numPr>
        <w:tabs>
          <w:tab w:val="num" w:pos="0"/>
        </w:tabs>
        <w:suppressAutoHyphens/>
        <w:spacing w:before="120" w:afterLines="120" w:after="288"/>
        <w:ind w:left="924" w:firstLine="851"/>
        <w:jc w:val="both"/>
        <w:rPr>
          <w:rFonts w:ascii="Arial" w:eastAsia="Arial" w:hAnsi="Arial" w:cs="Arial"/>
        </w:rPr>
      </w:pPr>
      <w:r w:rsidRPr="00E70229">
        <w:rPr>
          <w:rFonts w:ascii="Arial" w:eastAsia="Arial" w:hAnsi="Arial" w:cs="Arial"/>
        </w:rPr>
        <w:t xml:space="preserve">Cumprimos os requisitos estabelecidos no </w:t>
      </w:r>
      <w:hyperlink r:id="rId8" w:anchor="art16" w:history="1">
        <w:r w:rsidRPr="00E70229">
          <w:rPr>
            <w:rFonts w:ascii="Arial" w:eastAsia="Arial" w:hAnsi="Arial" w:cs="Arial"/>
          </w:rPr>
          <w:t>artigo 16 da Lei nº 14.133, de 2021</w:t>
        </w:r>
      </w:hyperlink>
      <w:r w:rsidRPr="00E70229">
        <w:rPr>
          <w:rFonts w:ascii="Arial" w:eastAsia="Arial" w:hAnsi="Arial" w:cs="Arial"/>
        </w:rPr>
        <w:t>, para nos organizarmos sob a forma de cooperativa para fins de participação nesta licitação.</w:t>
      </w:r>
    </w:p>
    <w:p w14:paraId="79F73A43" w14:textId="77777777" w:rsidR="00FE69D0" w:rsidRPr="00E70229" w:rsidRDefault="00FE69D0" w:rsidP="00FE69D0">
      <w:pPr>
        <w:spacing w:before="120" w:afterLines="130" w:after="312" w:line="312" w:lineRule="auto"/>
        <w:jc w:val="center"/>
        <w:rPr>
          <w:rFonts w:ascii="Arial" w:hAnsi="Arial" w:cs="Arial"/>
        </w:rPr>
      </w:pPr>
      <w:r w:rsidRPr="00E70229">
        <w:rPr>
          <w:rFonts w:ascii="Arial" w:hAnsi="Arial" w:cs="Arial"/>
        </w:rPr>
        <w:t>Local, data.</w:t>
      </w:r>
    </w:p>
    <w:p w14:paraId="1C832430" w14:textId="77777777" w:rsidR="00FE69D0" w:rsidRPr="00E70229" w:rsidRDefault="00FE69D0" w:rsidP="00FE69D0">
      <w:pPr>
        <w:spacing w:before="120" w:afterLines="130" w:after="312" w:line="312" w:lineRule="auto"/>
        <w:jc w:val="center"/>
        <w:rPr>
          <w:rFonts w:ascii="Arial" w:hAnsi="Arial" w:cs="Arial"/>
        </w:rPr>
      </w:pPr>
      <w:r w:rsidRPr="00E70229">
        <w:rPr>
          <w:rFonts w:ascii="Arial" w:hAnsi="Arial" w:cs="Arial"/>
        </w:rPr>
        <w:t>__________________________________</w:t>
      </w:r>
    </w:p>
    <w:p w14:paraId="6E10050D" w14:textId="77777777" w:rsidR="00FE69D0" w:rsidRPr="00E70229" w:rsidRDefault="00FE69D0" w:rsidP="00FE69D0">
      <w:pPr>
        <w:spacing w:before="120" w:afterLines="130" w:after="312" w:line="312" w:lineRule="auto"/>
        <w:jc w:val="center"/>
        <w:rPr>
          <w:rFonts w:ascii="Arial" w:hAnsi="Arial" w:cs="Arial"/>
        </w:rPr>
      </w:pPr>
      <w:r w:rsidRPr="00E70229">
        <w:rPr>
          <w:rFonts w:ascii="Arial" w:hAnsi="Arial" w:cs="Arial"/>
        </w:rPr>
        <w:t>Assinatura do Declarante</w:t>
      </w:r>
    </w:p>
    <w:p w14:paraId="624FB3E4" w14:textId="509CB4C0" w:rsidR="00B26C75" w:rsidRPr="00AE3B49" w:rsidRDefault="00F46489" w:rsidP="00AE3B49">
      <w:pPr>
        <w:spacing w:after="200" w:line="276" w:lineRule="auto"/>
        <w:rPr>
          <w:rFonts w:ascii="Arial" w:eastAsia="Arial" w:hAnsi="Arial" w:cs="Arial"/>
        </w:rPr>
      </w:pPr>
      <w:r w:rsidRPr="00E70229">
        <w:rPr>
          <w:rFonts w:ascii="Arial" w:eastAsia="Arial" w:hAnsi="Arial" w:cs="Arial"/>
        </w:rPr>
        <w:br w:type="page"/>
      </w:r>
    </w:p>
    <w:p w14:paraId="3F055B70" w14:textId="5D72482D" w:rsidR="00B26C75" w:rsidRPr="002A524A" w:rsidRDefault="00456D74" w:rsidP="002A524A">
      <w:pPr>
        <w:spacing w:before="120" w:afterLines="120" w:after="288" w:line="312" w:lineRule="auto"/>
        <w:jc w:val="center"/>
        <w:outlineLvl w:val="0"/>
        <w:rPr>
          <w:rFonts w:ascii="Arial" w:hAnsi="Arial" w:cs="Arial"/>
          <w:b/>
          <w:color w:val="000000"/>
        </w:rPr>
      </w:pPr>
      <w:bookmarkStart w:id="1" w:name="_Toc219886175"/>
      <w:r w:rsidRPr="00E70229">
        <w:rPr>
          <w:rFonts w:ascii="Arial" w:hAnsi="Arial" w:cs="Arial"/>
          <w:b/>
        </w:rPr>
        <w:t>ANEXO I</w:t>
      </w:r>
      <w:r>
        <w:rPr>
          <w:rFonts w:ascii="Arial" w:hAnsi="Arial" w:cs="Arial"/>
          <w:b/>
        </w:rPr>
        <w:t>II</w:t>
      </w:r>
      <w:r w:rsidRPr="00E70229">
        <w:rPr>
          <w:rFonts w:ascii="Arial" w:hAnsi="Arial" w:cs="Arial"/>
          <w:b/>
        </w:rPr>
        <w:t xml:space="preserve"> – </w:t>
      </w:r>
      <w:r w:rsidR="00B26C75" w:rsidRPr="00C612E2">
        <w:rPr>
          <w:rFonts w:ascii="Arial" w:hAnsi="Arial" w:cs="Arial"/>
          <w:b/>
        </w:rPr>
        <w:t>MODELO DE DECLARAÇÃO DE VISTORIA REALIZADA PELO LICITANTE</w:t>
      </w:r>
      <w:r w:rsidR="002A524A">
        <w:rPr>
          <w:rFonts w:ascii="Arial" w:hAnsi="Arial" w:cs="Arial"/>
          <w:b/>
          <w:color w:val="000000"/>
        </w:rPr>
        <w:t xml:space="preserve"> </w:t>
      </w:r>
      <w:r w:rsidR="002A524A" w:rsidRPr="00E96BCC">
        <w:rPr>
          <w:rFonts w:ascii="Arial" w:eastAsiaTheme="majorEastAsia" w:hAnsi="Arial" w:cs="Arial"/>
          <w:b/>
          <w:bCs/>
        </w:rPr>
        <w:t>SEM ACOMPANHAMENTO DA ADMI</w:t>
      </w:r>
      <w:r w:rsidR="002A524A">
        <w:rPr>
          <w:rFonts w:ascii="Arial" w:eastAsiaTheme="majorEastAsia" w:hAnsi="Arial" w:cs="Arial"/>
          <w:b/>
          <w:bCs/>
        </w:rPr>
        <w:t>NISTRAÇÃO</w:t>
      </w:r>
      <w:bookmarkEnd w:id="1"/>
    </w:p>
    <w:p w14:paraId="23868AF3" w14:textId="77777777" w:rsidR="00E96BCC" w:rsidRDefault="00E96BCC" w:rsidP="00E96BCC">
      <w:pPr>
        <w:jc w:val="center"/>
      </w:pPr>
    </w:p>
    <w:p w14:paraId="4B91C0D0" w14:textId="77777777" w:rsidR="00B26C75" w:rsidRPr="00A33F5E" w:rsidRDefault="00B26C75" w:rsidP="00B26C75">
      <w:pPr>
        <w:pStyle w:val="Nivel01"/>
        <w:spacing w:before="120" w:afterLines="120" w:after="288" w:line="312" w:lineRule="auto"/>
        <w:jc w:val="center"/>
        <w:outlineLvl w:val="9"/>
        <w:rPr>
          <w:rFonts w:ascii="Arial" w:hAnsi="Arial" w:cs="Arial"/>
          <w:color w:val="auto"/>
        </w:rPr>
      </w:pPr>
      <w:r w:rsidRPr="00A33F5E">
        <w:rPr>
          <w:rFonts w:ascii="Arial" w:hAnsi="Arial" w:cs="Arial"/>
          <w:color w:val="auto"/>
        </w:rPr>
        <w:t>Declaração de Vistoria Realizada pelo Licitante</w:t>
      </w:r>
    </w:p>
    <w:p w14:paraId="319EBF55" w14:textId="77777777" w:rsidR="00B26C75" w:rsidRPr="00A33F5E" w:rsidRDefault="00B26C75" w:rsidP="00B26C75">
      <w:pPr>
        <w:pStyle w:val="Nvel3-R"/>
        <w:spacing w:afterLines="120" w:after="288" w:line="312" w:lineRule="auto"/>
        <w:ind w:left="0" w:firstLine="0"/>
        <w:jc w:val="center"/>
        <w:rPr>
          <w:color w:val="auto"/>
        </w:rPr>
      </w:pPr>
      <w:r w:rsidRPr="009879A3">
        <w:rPr>
          <w:color w:val="auto"/>
        </w:rPr>
        <w:t>(alínea “a” do item 4.33 do PBG)</w:t>
      </w:r>
    </w:p>
    <w:p w14:paraId="2058B0EE" w14:textId="77777777" w:rsidR="00E449DD" w:rsidRPr="00E449DD" w:rsidRDefault="00E449DD" w:rsidP="00E449DD">
      <w:pPr>
        <w:spacing w:before="120" w:afterLines="120" w:after="288" w:line="312" w:lineRule="auto"/>
        <w:jc w:val="both"/>
        <w:rPr>
          <w:rFonts w:ascii="Arial" w:hAnsi="Arial" w:cs="Arial"/>
        </w:rPr>
      </w:pPr>
      <w:r w:rsidRPr="00E449DD">
        <w:rPr>
          <w:rFonts w:ascii="Arial" w:hAnsi="Arial" w:cs="Arial"/>
        </w:rPr>
        <w:t>Eu, ________________________________________________, responsável técnica da empresa ____________________________________________, inscrita no CNPJ sob o nº ____________________________, declaro, para os devidos fins, que realizei vistoria prévia, por minha conta e risco, no local da execução dos serviços referentes à execução da obra de construção de Espaço Esportivo Comunitário no Município de Esmeraldas/MG, com fornecimento de materiais, mão de obra, equipamentos e demais insumos necessários, conforme projeto técnico específico anexo, com recursos oriundos do Novo Programa de Aceleração do Crescimento – Novo PAC, no âmbito do Programa Esporte para a Vida, vinculados ao Termo de Compromisso nº 960073/2024/MESP/CAIXA – Operação nº 1094015-11, firmados entre o Município de Esmeraldas/MG e a União, estando apto a apresentar proposta de preço em conformidade com tais condições.</w:t>
      </w:r>
    </w:p>
    <w:p w14:paraId="2D5738F0" w14:textId="058864DE" w:rsidR="00B26C75" w:rsidRDefault="00E449DD" w:rsidP="00E449DD">
      <w:pPr>
        <w:spacing w:before="120" w:afterLines="120" w:after="288" w:line="312" w:lineRule="auto"/>
        <w:jc w:val="both"/>
        <w:rPr>
          <w:rFonts w:ascii="Arial" w:hAnsi="Arial" w:cs="Arial"/>
        </w:rPr>
      </w:pPr>
      <w:r w:rsidRPr="00E449DD">
        <w:rPr>
          <w:rFonts w:ascii="Arial" w:hAnsi="Arial" w:cs="Arial"/>
        </w:rPr>
        <w:t>Declaro, ainda, estar ciente de que a vistoria foi realizada sem acompanhamento de servidor da Administração, conforme faculta o § 2º do art. 63 da Lei nº 14.133, de 2021.</w:t>
      </w:r>
    </w:p>
    <w:p w14:paraId="553F2E30" w14:textId="3416AD9A" w:rsidR="00B26C75" w:rsidRPr="00A33F5E" w:rsidRDefault="00B26C75" w:rsidP="00B26C75">
      <w:pPr>
        <w:spacing w:before="120" w:afterLines="120" w:after="288" w:line="312" w:lineRule="auto"/>
        <w:jc w:val="center"/>
        <w:rPr>
          <w:rFonts w:ascii="Arial" w:hAnsi="Arial" w:cs="Arial"/>
        </w:rPr>
      </w:pPr>
      <w:r w:rsidRPr="00A33F5E">
        <w:rPr>
          <w:rFonts w:ascii="Arial" w:hAnsi="Arial" w:cs="Arial"/>
        </w:rPr>
        <w:t>Esmeraldas/MG, _____</w:t>
      </w:r>
      <w:r w:rsidR="00576FFE">
        <w:rPr>
          <w:rFonts w:ascii="Arial" w:hAnsi="Arial" w:cs="Arial"/>
        </w:rPr>
        <w:t xml:space="preserve"> de ____________________ de 202__</w:t>
      </w:r>
      <w:r w:rsidRPr="00A33F5E">
        <w:rPr>
          <w:rFonts w:ascii="Arial" w:hAnsi="Arial" w:cs="Arial"/>
        </w:rPr>
        <w:t>.</w:t>
      </w:r>
    </w:p>
    <w:p w14:paraId="73DBC3E5" w14:textId="77777777" w:rsidR="00B26C75" w:rsidRDefault="00B26C75" w:rsidP="00B26C75">
      <w:pPr>
        <w:spacing w:before="120" w:afterLines="120" w:after="288" w:line="312" w:lineRule="auto"/>
        <w:jc w:val="center"/>
        <w:rPr>
          <w:rFonts w:ascii="Arial" w:hAnsi="Arial" w:cs="Arial"/>
        </w:rPr>
      </w:pPr>
    </w:p>
    <w:p w14:paraId="06301E51" w14:textId="77777777" w:rsidR="00B26C75" w:rsidRDefault="00B26C75" w:rsidP="00B26C75">
      <w:pPr>
        <w:spacing w:before="120" w:afterLines="120" w:after="288" w:line="312" w:lineRule="auto"/>
        <w:jc w:val="center"/>
        <w:rPr>
          <w:rFonts w:ascii="Arial" w:hAnsi="Arial" w:cs="Arial"/>
        </w:rPr>
      </w:pPr>
    </w:p>
    <w:p w14:paraId="50F72DF0" w14:textId="77777777" w:rsidR="00B26C75" w:rsidRDefault="00B26C75" w:rsidP="00B26C75">
      <w:pPr>
        <w:spacing w:before="120" w:afterLines="120" w:after="288" w:line="312" w:lineRule="auto"/>
        <w:contextualSpacing/>
        <w:jc w:val="center"/>
        <w:rPr>
          <w:rFonts w:ascii="Arial" w:hAnsi="Arial" w:cs="Arial"/>
        </w:rPr>
      </w:pPr>
      <w:r>
        <w:rPr>
          <w:rFonts w:ascii="Arial" w:hAnsi="Arial" w:cs="Arial"/>
        </w:rPr>
        <w:t>_____________________________________________</w:t>
      </w:r>
    </w:p>
    <w:p w14:paraId="35AA32DE" w14:textId="77777777" w:rsidR="00B26C75" w:rsidRDefault="00B26C75" w:rsidP="00B26C75">
      <w:pPr>
        <w:spacing w:before="120" w:afterLines="120" w:after="288" w:line="312" w:lineRule="auto"/>
        <w:contextualSpacing/>
        <w:jc w:val="center"/>
        <w:rPr>
          <w:rFonts w:ascii="Arial" w:hAnsi="Arial" w:cs="Arial"/>
        </w:rPr>
      </w:pPr>
      <w:r w:rsidRPr="00A33F5E">
        <w:rPr>
          <w:rFonts w:ascii="Arial" w:hAnsi="Arial" w:cs="Arial"/>
        </w:rPr>
        <w:t xml:space="preserve">Assinatura do </w:t>
      </w:r>
      <w:r>
        <w:rPr>
          <w:rFonts w:ascii="Arial" w:hAnsi="Arial" w:cs="Arial"/>
        </w:rPr>
        <w:t>Responsável Técnico</w:t>
      </w:r>
    </w:p>
    <w:p w14:paraId="5D6E50F4" w14:textId="77777777" w:rsidR="00B26C75" w:rsidRDefault="00B26C75" w:rsidP="00B26C75">
      <w:pPr>
        <w:spacing w:before="120" w:afterLines="120" w:after="288" w:line="312" w:lineRule="auto"/>
        <w:contextualSpacing/>
        <w:jc w:val="center"/>
        <w:rPr>
          <w:rFonts w:ascii="Arial" w:hAnsi="Arial" w:cs="Arial"/>
        </w:rPr>
      </w:pPr>
      <w:r w:rsidRPr="00A33F5E">
        <w:rPr>
          <w:rFonts w:ascii="Arial" w:hAnsi="Arial" w:cs="Arial"/>
        </w:rPr>
        <w:t>CPF: ____________________________</w:t>
      </w:r>
    </w:p>
    <w:p w14:paraId="6C248677" w14:textId="77777777" w:rsidR="00B26C75" w:rsidRDefault="00B26C75" w:rsidP="00B26C75">
      <w:pPr>
        <w:spacing w:before="120" w:afterLines="120" w:after="288" w:line="312" w:lineRule="auto"/>
        <w:contextualSpacing/>
        <w:jc w:val="center"/>
        <w:rPr>
          <w:rFonts w:ascii="Arial" w:hAnsi="Arial" w:cs="Arial"/>
        </w:rPr>
      </w:pPr>
      <w:r w:rsidRPr="0035489C">
        <w:rPr>
          <w:rFonts w:ascii="Arial" w:hAnsi="Arial" w:cs="Arial"/>
        </w:rPr>
        <w:t xml:space="preserve">CREA/CAU/CRT </w:t>
      </w:r>
      <w:r>
        <w:rPr>
          <w:rFonts w:ascii="Arial" w:hAnsi="Arial" w:cs="Arial"/>
        </w:rPr>
        <w:t>nº: ________________</w:t>
      </w:r>
    </w:p>
    <w:p w14:paraId="6470D76D" w14:textId="60839FA6" w:rsidR="00456D74" w:rsidRPr="00E70229" w:rsidRDefault="00456D74" w:rsidP="00456D74">
      <w:pPr>
        <w:spacing w:before="120" w:afterLines="120" w:after="288" w:line="312" w:lineRule="auto"/>
        <w:jc w:val="center"/>
        <w:outlineLvl w:val="0"/>
        <w:rPr>
          <w:rFonts w:ascii="Arial" w:hAnsi="Arial" w:cs="Arial"/>
          <w:b/>
        </w:rPr>
      </w:pPr>
    </w:p>
    <w:p w14:paraId="08ACB38D" w14:textId="77777777" w:rsidR="00456D74" w:rsidRDefault="00456D74" w:rsidP="00E70229">
      <w:pPr>
        <w:spacing w:before="120" w:afterLines="120" w:after="288" w:line="312" w:lineRule="auto"/>
        <w:jc w:val="center"/>
        <w:outlineLvl w:val="0"/>
        <w:rPr>
          <w:rFonts w:ascii="Arial" w:hAnsi="Arial" w:cs="Arial"/>
          <w:b/>
        </w:rPr>
      </w:pPr>
    </w:p>
    <w:p w14:paraId="5C925A49" w14:textId="77777777" w:rsidR="00E449DD" w:rsidRDefault="00E449DD" w:rsidP="00E70229">
      <w:pPr>
        <w:spacing w:before="120" w:afterLines="120" w:after="288" w:line="312" w:lineRule="auto"/>
        <w:jc w:val="center"/>
        <w:outlineLvl w:val="0"/>
        <w:rPr>
          <w:rFonts w:ascii="Arial" w:hAnsi="Arial" w:cs="Arial"/>
          <w:b/>
        </w:rPr>
      </w:pPr>
    </w:p>
    <w:p w14:paraId="3BDCE1EF" w14:textId="77777777" w:rsidR="00622564" w:rsidRDefault="00622564" w:rsidP="00E70229">
      <w:pPr>
        <w:spacing w:before="120" w:afterLines="120" w:after="288" w:line="312" w:lineRule="auto"/>
        <w:jc w:val="center"/>
        <w:outlineLvl w:val="0"/>
        <w:rPr>
          <w:rFonts w:ascii="Arial" w:hAnsi="Arial" w:cs="Arial"/>
          <w:b/>
        </w:rPr>
      </w:pPr>
    </w:p>
    <w:p w14:paraId="23D470A8" w14:textId="77777777" w:rsidR="00622564" w:rsidRDefault="00622564" w:rsidP="00E70229">
      <w:pPr>
        <w:spacing w:before="120" w:afterLines="120" w:after="288" w:line="312" w:lineRule="auto"/>
        <w:jc w:val="center"/>
        <w:outlineLvl w:val="0"/>
        <w:rPr>
          <w:rFonts w:ascii="Arial" w:hAnsi="Arial" w:cs="Arial"/>
          <w:b/>
        </w:rPr>
      </w:pPr>
    </w:p>
    <w:p w14:paraId="27F2A6EA" w14:textId="77777777" w:rsidR="00622564" w:rsidRDefault="00622564" w:rsidP="00E70229">
      <w:pPr>
        <w:spacing w:before="120" w:afterLines="120" w:after="288" w:line="312" w:lineRule="auto"/>
        <w:jc w:val="center"/>
        <w:outlineLvl w:val="0"/>
        <w:rPr>
          <w:rFonts w:ascii="Arial" w:hAnsi="Arial" w:cs="Arial"/>
          <w:b/>
        </w:rPr>
      </w:pPr>
    </w:p>
    <w:p w14:paraId="3F4E7D94" w14:textId="77777777" w:rsidR="00456D74" w:rsidRDefault="00456D74" w:rsidP="00E70229">
      <w:pPr>
        <w:spacing w:before="120" w:afterLines="120" w:after="288" w:line="312" w:lineRule="auto"/>
        <w:jc w:val="center"/>
        <w:outlineLvl w:val="0"/>
        <w:rPr>
          <w:rFonts w:ascii="Arial" w:hAnsi="Arial" w:cs="Arial"/>
          <w:b/>
        </w:rPr>
      </w:pPr>
    </w:p>
    <w:p w14:paraId="140199C9" w14:textId="797D4470" w:rsidR="00456D74" w:rsidRPr="00AE3B49" w:rsidRDefault="00456D74" w:rsidP="00AE3B49">
      <w:pPr>
        <w:spacing w:before="120" w:afterLines="120" w:after="288" w:line="312" w:lineRule="auto"/>
        <w:jc w:val="center"/>
        <w:outlineLvl w:val="0"/>
        <w:rPr>
          <w:rFonts w:ascii="Arial" w:hAnsi="Arial" w:cs="Arial"/>
          <w:b/>
          <w:color w:val="000000"/>
        </w:rPr>
      </w:pPr>
      <w:bookmarkStart w:id="2" w:name="_Toc219886176"/>
      <w:r>
        <w:rPr>
          <w:rFonts w:ascii="Arial" w:hAnsi="Arial" w:cs="Arial"/>
          <w:b/>
        </w:rPr>
        <w:t>ANEXO IV</w:t>
      </w:r>
      <w:r w:rsidRPr="00E70229">
        <w:rPr>
          <w:rFonts w:ascii="Arial" w:hAnsi="Arial" w:cs="Arial"/>
          <w:b/>
        </w:rPr>
        <w:t xml:space="preserve"> – </w:t>
      </w:r>
      <w:r w:rsidR="00B26C75" w:rsidRPr="009879A3">
        <w:rPr>
          <w:rFonts w:ascii="Arial" w:hAnsi="Arial" w:cs="Arial"/>
          <w:b/>
        </w:rPr>
        <w:t>MODELO DE ATESTADO DE VISTORIA REALIZADA COM ACOMPANHAMENTO DA ADMINISTRAÇÃO</w:t>
      </w:r>
      <w:bookmarkEnd w:id="2"/>
    </w:p>
    <w:p w14:paraId="6A65D5E9" w14:textId="77777777" w:rsidR="00B26C75" w:rsidRPr="00A33F5E" w:rsidRDefault="00B26C75" w:rsidP="00B26C75">
      <w:pPr>
        <w:pStyle w:val="Nivel01"/>
        <w:spacing w:before="120" w:afterLines="120" w:after="288" w:line="312" w:lineRule="auto"/>
        <w:jc w:val="center"/>
        <w:outlineLvl w:val="9"/>
        <w:rPr>
          <w:rFonts w:ascii="Arial" w:hAnsi="Arial" w:cs="Arial"/>
          <w:color w:val="auto"/>
        </w:rPr>
      </w:pPr>
      <w:r w:rsidRPr="003D1D17">
        <w:rPr>
          <w:rFonts w:ascii="Arial" w:hAnsi="Arial" w:cs="Arial"/>
          <w:color w:val="auto"/>
        </w:rPr>
        <w:t>Atestado de Vistoria Prévia Monitorada</w:t>
      </w:r>
    </w:p>
    <w:p w14:paraId="5FCC39B6" w14:textId="77777777" w:rsidR="00B26C75" w:rsidRPr="00A33F5E" w:rsidRDefault="00B26C75" w:rsidP="00B26C75">
      <w:pPr>
        <w:pStyle w:val="Nvel3-R"/>
        <w:spacing w:afterLines="120" w:after="288" w:line="312" w:lineRule="auto"/>
        <w:ind w:left="0" w:firstLine="0"/>
        <w:jc w:val="center"/>
        <w:rPr>
          <w:color w:val="auto"/>
        </w:rPr>
      </w:pPr>
      <w:r w:rsidRPr="003D1D17">
        <w:rPr>
          <w:color w:val="auto"/>
        </w:rPr>
        <w:t>(alínea “b” do item 4.33 do PBG)</w:t>
      </w:r>
    </w:p>
    <w:p w14:paraId="38CEF4CD" w14:textId="74BBF286" w:rsidR="00B26C75" w:rsidRPr="003D1D17" w:rsidRDefault="00B26C75" w:rsidP="00B26C75">
      <w:pPr>
        <w:spacing w:before="120" w:afterLines="120" w:after="288" w:line="312" w:lineRule="auto"/>
        <w:ind w:firstLine="709"/>
        <w:jc w:val="both"/>
        <w:rPr>
          <w:rFonts w:ascii="Arial" w:hAnsi="Arial" w:cs="Arial"/>
        </w:rPr>
      </w:pPr>
      <w:r w:rsidRPr="003D1D17">
        <w:rPr>
          <w:rFonts w:ascii="Arial" w:hAnsi="Arial" w:cs="Arial"/>
        </w:rPr>
        <w:t xml:space="preserve">Atesto, para os devidos fins, que a empresa ____________________________________________, inscrita no CNPJ sob o nº ____________________________, </w:t>
      </w:r>
      <w:r w:rsidR="00E449DD" w:rsidRPr="00E449DD">
        <w:rPr>
          <w:rFonts w:ascii="Arial" w:hAnsi="Arial" w:cs="Arial"/>
          <w:b/>
          <w:bCs/>
        </w:rPr>
        <w:t>realizou vistoria prévia no local da execução da obra de construção de Espaço Esportivo Comunitário no Município de Esmeraldas/MG, com fornecimento de materiais, mão de obra, equipamentos e demais insumos necessários, conforme projeto técnico específico anexo, com recursos oriundos do Novo Programa de Aceleração do Crescimento – Novo PAC, no âmbito do Programa Esporte para a Vida, vinculados ao Termo de Compromisso nº 960073/2024/MESP/CAIXA – Operação nº 1094015-11, firmados entre o Município de Esmeraldas/MG e a União</w:t>
      </w:r>
      <w:r w:rsidRPr="003D1D17">
        <w:rPr>
          <w:rFonts w:ascii="Arial" w:hAnsi="Arial" w:cs="Arial"/>
        </w:rPr>
        <w:t>, acompanhada por servidor da Prefeitura Municipal de Esmeraldas, conforme agendamento prévio.</w:t>
      </w:r>
    </w:p>
    <w:p w14:paraId="769235B6" w14:textId="77777777" w:rsidR="00B26C75" w:rsidRPr="003D1D17" w:rsidRDefault="00B26C75" w:rsidP="00B26C75">
      <w:pPr>
        <w:spacing w:before="120" w:afterLines="120" w:after="288" w:line="312" w:lineRule="auto"/>
        <w:ind w:firstLine="709"/>
        <w:jc w:val="both"/>
        <w:rPr>
          <w:rFonts w:ascii="Arial" w:hAnsi="Arial" w:cs="Arial"/>
        </w:rPr>
      </w:pPr>
      <w:r w:rsidRPr="003D1D17">
        <w:rPr>
          <w:rFonts w:ascii="Arial" w:hAnsi="Arial" w:cs="Arial"/>
        </w:rPr>
        <w:t>Durante a vistoria, foram apresentadas as condições físicas, ambientais e operacionais do local, bem como esclarecidas as peculiaridades relevantes à execução do objeto licitado.</w:t>
      </w:r>
    </w:p>
    <w:p w14:paraId="62236DC4" w14:textId="77777777" w:rsidR="00B26C75" w:rsidRPr="003D1D17" w:rsidRDefault="00B26C75" w:rsidP="00B26C75">
      <w:pPr>
        <w:spacing w:before="120" w:afterLines="120" w:after="288" w:line="312" w:lineRule="auto"/>
        <w:ind w:firstLine="709"/>
        <w:jc w:val="both"/>
        <w:rPr>
          <w:rFonts w:ascii="Arial" w:hAnsi="Arial" w:cs="Arial"/>
        </w:rPr>
      </w:pPr>
      <w:r w:rsidRPr="003D1D17">
        <w:rPr>
          <w:rFonts w:ascii="Arial" w:hAnsi="Arial" w:cs="Arial"/>
          <w:b/>
          <w:bCs/>
        </w:rPr>
        <w:t>O representante da empresa declarou estar plenamente ciente das condições existentes e apto a formular proposta em consonância com tais informações.</w:t>
      </w:r>
    </w:p>
    <w:p w14:paraId="0436F2B7" w14:textId="44E628B8" w:rsidR="00B26C75" w:rsidRPr="003D1D17" w:rsidRDefault="00B26C75" w:rsidP="00B26C75">
      <w:pPr>
        <w:spacing w:before="120" w:afterLines="120" w:after="288" w:line="312" w:lineRule="auto"/>
        <w:jc w:val="center"/>
        <w:rPr>
          <w:rFonts w:ascii="Arial" w:hAnsi="Arial" w:cs="Arial"/>
        </w:rPr>
      </w:pPr>
      <w:r w:rsidRPr="003D1D17">
        <w:rPr>
          <w:rFonts w:ascii="Arial" w:hAnsi="Arial" w:cs="Arial"/>
        </w:rPr>
        <w:t>Esmeraldas/MG, _____ de ____________________ de 202</w:t>
      </w:r>
      <w:r w:rsidR="00576FFE">
        <w:rPr>
          <w:rFonts w:ascii="Arial" w:hAnsi="Arial" w:cs="Arial"/>
        </w:rPr>
        <w:t>__</w:t>
      </w:r>
      <w:r w:rsidRPr="003D1D17">
        <w:rPr>
          <w:rFonts w:ascii="Arial" w:hAnsi="Arial" w:cs="Arial"/>
        </w:rPr>
        <w:t>.</w:t>
      </w:r>
    </w:p>
    <w:p w14:paraId="4B0A0948" w14:textId="77777777" w:rsidR="00B26C75" w:rsidRPr="0066628A" w:rsidRDefault="00B26C75" w:rsidP="00B26C75">
      <w:pPr>
        <w:spacing w:before="120" w:afterLines="120" w:after="288" w:line="312" w:lineRule="auto"/>
        <w:rPr>
          <w:rFonts w:ascii="Arial" w:hAnsi="Arial" w:cs="Arial"/>
          <w:b/>
          <w:i/>
        </w:rPr>
      </w:pPr>
      <w:r w:rsidRPr="0066628A">
        <w:rPr>
          <w:rFonts w:ascii="Arial" w:hAnsi="Arial" w:cs="Arial"/>
          <w:b/>
          <w:i/>
        </w:rPr>
        <w:t>Pela Empresa:</w:t>
      </w:r>
    </w:p>
    <w:p w14:paraId="0061863A" w14:textId="77777777" w:rsidR="00B26C75" w:rsidRDefault="00B26C75" w:rsidP="00B26C75">
      <w:pPr>
        <w:spacing w:before="120" w:afterLines="120" w:after="288" w:line="312" w:lineRule="auto"/>
        <w:contextualSpacing/>
        <w:jc w:val="center"/>
        <w:rPr>
          <w:rFonts w:ascii="Arial" w:hAnsi="Arial" w:cs="Arial"/>
        </w:rPr>
      </w:pPr>
      <w:r>
        <w:rPr>
          <w:rFonts w:ascii="Arial" w:hAnsi="Arial" w:cs="Arial"/>
        </w:rPr>
        <w:t>_____________________________________________</w:t>
      </w:r>
    </w:p>
    <w:p w14:paraId="38670390" w14:textId="77777777" w:rsidR="00B26C75" w:rsidRDefault="00B26C75" w:rsidP="00B26C75">
      <w:pPr>
        <w:spacing w:before="120" w:afterLines="120" w:after="288" w:line="312" w:lineRule="auto"/>
        <w:contextualSpacing/>
        <w:jc w:val="center"/>
        <w:rPr>
          <w:rFonts w:ascii="Arial" w:hAnsi="Arial" w:cs="Arial"/>
        </w:rPr>
      </w:pPr>
      <w:r w:rsidRPr="00A33F5E">
        <w:rPr>
          <w:rFonts w:ascii="Arial" w:hAnsi="Arial" w:cs="Arial"/>
        </w:rPr>
        <w:t xml:space="preserve">Assinatura do </w:t>
      </w:r>
      <w:r>
        <w:rPr>
          <w:rFonts w:ascii="Arial" w:hAnsi="Arial" w:cs="Arial"/>
        </w:rPr>
        <w:t>Responsável Técnico</w:t>
      </w:r>
    </w:p>
    <w:p w14:paraId="63007065" w14:textId="77777777" w:rsidR="00B26C75" w:rsidRDefault="00B26C75" w:rsidP="00B26C75">
      <w:pPr>
        <w:spacing w:before="120" w:afterLines="120" w:after="288" w:line="312" w:lineRule="auto"/>
        <w:contextualSpacing/>
        <w:jc w:val="center"/>
        <w:rPr>
          <w:rFonts w:ascii="Arial" w:hAnsi="Arial" w:cs="Arial"/>
        </w:rPr>
      </w:pPr>
      <w:r w:rsidRPr="00A33F5E">
        <w:rPr>
          <w:rFonts w:ascii="Arial" w:hAnsi="Arial" w:cs="Arial"/>
        </w:rPr>
        <w:t>CPF: ____________________________</w:t>
      </w:r>
    </w:p>
    <w:p w14:paraId="22E4CD0D" w14:textId="77777777" w:rsidR="00B26C75" w:rsidRDefault="00B26C75" w:rsidP="00B26C75">
      <w:pPr>
        <w:spacing w:before="120" w:afterLines="120" w:after="288" w:line="312" w:lineRule="auto"/>
        <w:contextualSpacing/>
        <w:jc w:val="center"/>
        <w:rPr>
          <w:rFonts w:ascii="Arial" w:hAnsi="Arial" w:cs="Arial"/>
        </w:rPr>
      </w:pPr>
      <w:r w:rsidRPr="0035489C">
        <w:rPr>
          <w:rFonts w:ascii="Arial" w:hAnsi="Arial" w:cs="Arial"/>
        </w:rPr>
        <w:t xml:space="preserve">CREA/CAU/CRT </w:t>
      </w:r>
      <w:r>
        <w:rPr>
          <w:rFonts w:ascii="Arial" w:hAnsi="Arial" w:cs="Arial"/>
        </w:rPr>
        <w:t>nº: ________________</w:t>
      </w:r>
    </w:p>
    <w:p w14:paraId="6397F033" w14:textId="77777777" w:rsidR="00B26C75" w:rsidRPr="0066628A" w:rsidRDefault="00B26C75" w:rsidP="00B26C75">
      <w:pPr>
        <w:spacing w:before="120" w:afterLines="120" w:after="288" w:line="312" w:lineRule="auto"/>
        <w:rPr>
          <w:rFonts w:ascii="Arial" w:hAnsi="Arial" w:cs="Arial"/>
          <w:b/>
          <w:i/>
        </w:rPr>
      </w:pPr>
      <w:r w:rsidRPr="0066628A">
        <w:rPr>
          <w:rFonts w:ascii="Arial" w:hAnsi="Arial" w:cs="Arial"/>
          <w:b/>
          <w:i/>
        </w:rPr>
        <w:t>Pela Administração:</w:t>
      </w:r>
    </w:p>
    <w:p w14:paraId="56E6D242" w14:textId="77777777" w:rsidR="00B26C75" w:rsidRPr="003D1D17" w:rsidRDefault="00B26C75" w:rsidP="00B26C75">
      <w:pPr>
        <w:spacing w:before="120" w:afterLines="120" w:after="288" w:line="312" w:lineRule="auto"/>
        <w:rPr>
          <w:rFonts w:ascii="Arial" w:hAnsi="Arial" w:cs="Arial"/>
          <w:b/>
        </w:rPr>
      </w:pPr>
    </w:p>
    <w:p w14:paraId="701CFFDF" w14:textId="77777777" w:rsidR="00B26C75" w:rsidRDefault="00B26C75" w:rsidP="00B26C75">
      <w:pPr>
        <w:spacing w:before="120" w:afterLines="120" w:after="288" w:line="312" w:lineRule="auto"/>
        <w:contextualSpacing/>
        <w:jc w:val="center"/>
        <w:rPr>
          <w:rFonts w:ascii="Arial" w:hAnsi="Arial" w:cs="Arial"/>
        </w:rPr>
      </w:pPr>
      <w:r>
        <w:rPr>
          <w:rFonts w:ascii="Arial" w:hAnsi="Arial" w:cs="Arial"/>
        </w:rPr>
        <w:t>_____________________________________________</w:t>
      </w:r>
    </w:p>
    <w:p w14:paraId="2390FC4F" w14:textId="77777777" w:rsidR="00B26C75" w:rsidRPr="003D1D17" w:rsidRDefault="00B26C75" w:rsidP="00B26C75">
      <w:pPr>
        <w:spacing w:before="120" w:afterLines="120" w:after="288" w:line="312" w:lineRule="auto"/>
        <w:contextualSpacing/>
        <w:jc w:val="center"/>
        <w:rPr>
          <w:rFonts w:ascii="Arial" w:hAnsi="Arial" w:cs="Arial"/>
        </w:rPr>
      </w:pPr>
      <w:r w:rsidRPr="003D1D17">
        <w:rPr>
          <w:rFonts w:ascii="Arial" w:hAnsi="Arial" w:cs="Arial"/>
        </w:rPr>
        <w:t>Nome e Assinatura do Servidor Designado</w:t>
      </w:r>
    </w:p>
    <w:p w14:paraId="5E7DF669" w14:textId="0C2C2491" w:rsidR="00456D74" w:rsidRDefault="00B26C75" w:rsidP="00E96BCC">
      <w:pPr>
        <w:jc w:val="center"/>
        <w:rPr>
          <w:b/>
        </w:rPr>
      </w:pPr>
      <w:bookmarkStart w:id="3" w:name="_Toc215734511"/>
      <w:r w:rsidRPr="00E96BCC">
        <w:rPr>
          <w:rFonts w:ascii="Arial" w:hAnsi="Arial" w:cs="Arial"/>
        </w:rPr>
        <w:t>Cargo/Função:</w:t>
      </w:r>
      <w:r w:rsidRPr="003D1D17">
        <w:t xml:space="preserve"> ____________________________</w:t>
      </w:r>
      <w:bookmarkEnd w:id="3"/>
    </w:p>
    <w:p w14:paraId="0DF07E8D" w14:textId="77777777" w:rsidR="00E96BCC" w:rsidRDefault="00E96BCC" w:rsidP="00576FFE">
      <w:pPr>
        <w:pStyle w:val="Nivel01"/>
        <w:spacing w:before="120" w:afterLines="120" w:after="288" w:line="312" w:lineRule="auto"/>
        <w:jc w:val="center"/>
        <w:rPr>
          <w:rFonts w:ascii="Arial" w:hAnsi="Arial" w:cs="Arial"/>
        </w:rPr>
      </w:pPr>
    </w:p>
    <w:p w14:paraId="22FA163B" w14:textId="77777777" w:rsidR="00622564" w:rsidRDefault="00622564" w:rsidP="002A524A">
      <w:pPr>
        <w:pStyle w:val="Nivel01"/>
        <w:spacing w:before="120" w:afterLines="120" w:after="288" w:line="312" w:lineRule="auto"/>
        <w:jc w:val="center"/>
        <w:rPr>
          <w:rFonts w:ascii="Arial" w:hAnsi="Arial" w:cs="Arial"/>
        </w:rPr>
      </w:pPr>
      <w:bookmarkStart w:id="4" w:name="_Toc219886177"/>
    </w:p>
    <w:p w14:paraId="149C223D" w14:textId="77777777" w:rsidR="00622564" w:rsidRDefault="00622564" w:rsidP="002A524A">
      <w:pPr>
        <w:pStyle w:val="Nivel01"/>
        <w:spacing w:before="120" w:afterLines="120" w:after="288" w:line="312" w:lineRule="auto"/>
        <w:jc w:val="center"/>
        <w:rPr>
          <w:rFonts w:ascii="Arial" w:hAnsi="Arial" w:cs="Arial"/>
        </w:rPr>
      </w:pPr>
    </w:p>
    <w:p w14:paraId="4B9F3EBD" w14:textId="2ACEC7D2" w:rsidR="00576FFE" w:rsidRPr="002A524A" w:rsidRDefault="00576FFE" w:rsidP="002A524A">
      <w:pPr>
        <w:pStyle w:val="Nivel01"/>
        <w:spacing w:before="120" w:afterLines="120" w:after="288" w:line="312" w:lineRule="auto"/>
        <w:jc w:val="center"/>
        <w:rPr>
          <w:rFonts w:ascii="Arial" w:hAnsi="Arial" w:cs="Arial"/>
          <w:color w:val="auto"/>
        </w:rPr>
      </w:pPr>
      <w:r w:rsidRPr="00AE3B49">
        <w:rPr>
          <w:rFonts w:ascii="Arial" w:hAnsi="Arial" w:cs="Arial"/>
        </w:rPr>
        <w:t>ANEXO V</w:t>
      </w:r>
      <w:r w:rsidRPr="00E70229">
        <w:rPr>
          <w:rFonts w:ascii="Arial" w:hAnsi="Arial" w:cs="Arial"/>
          <w:b w:val="0"/>
        </w:rPr>
        <w:t xml:space="preserve"> – </w:t>
      </w:r>
      <w:r>
        <w:rPr>
          <w:rFonts w:ascii="Arial" w:hAnsi="Arial" w:cs="Arial"/>
          <w:color w:val="auto"/>
        </w:rPr>
        <w:t xml:space="preserve">MODELO DE </w:t>
      </w:r>
      <w:r w:rsidRPr="005D3551">
        <w:rPr>
          <w:rFonts w:ascii="Arial" w:hAnsi="Arial" w:cs="Arial"/>
          <w:color w:val="auto"/>
        </w:rPr>
        <w:t>DECLARAÇÃO DE CONHECIMENTO DO LOCAL</w:t>
      </w:r>
      <w:r w:rsidR="002A524A">
        <w:rPr>
          <w:rFonts w:ascii="Arial" w:hAnsi="Arial" w:cs="Arial"/>
          <w:color w:val="auto"/>
        </w:rPr>
        <w:t xml:space="preserve"> - </w:t>
      </w:r>
      <w:r w:rsidR="002A524A" w:rsidRPr="002A524A">
        <w:rPr>
          <w:rFonts w:ascii="Arial" w:hAnsi="Arial" w:cs="Arial"/>
          <w:color w:val="auto"/>
        </w:rPr>
        <w:t>SEM ACOMPANHAMENTO E SEM VISTORIA FORMAL</w:t>
      </w:r>
      <w:bookmarkEnd w:id="4"/>
    </w:p>
    <w:p w14:paraId="1789DCE9" w14:textId="77777777" w:rsidR="00E96BCC" w:rsidRPr="00E96BCC" w:rsidRDefault="00E96BCC" w:rsidP="00E96BCC">
      <w:pPr>
        <w:jc w:val="center"/>
        <w:rPr>
          <w:rFonts w:ascii="Arial" w:eastAsiaTheme="majorEastAsia" w:hAnsi="Arial" w:cs="Arial"/>
          <w:b/>
          <w:bCs/>
        </w:rPr>
      </w:pPr>
    </w:p>
    <w:p w14:paraId="43B25F54" w14:textId="77777777" w:rsidR="00576FFE" w:rsidRPr="00A33F5E" w:rsidRDefault="00576FFE" w:rsidP="00576FFE">
      <w:pPr>
        <w:pStyle w:val="Nivel01"/>
        <w:spacing w:before="120" w:afterLines="120" w:after="288" w:line="312" w:lineRule="auto"/>
        <w:jc w:val="center"/>
        <w:outlineLvl w:val="9"/>
        <w:rPr>
          <w:rFonts w:ascii="Arial" w:hAnsi="Arial" w:cs="Arial"/>
          <w:color w:val="auto"/>
        </w:rPr>
      </w:pPr>
      <w:r w:rsidRPr="005D3551">
        <w:rPr>
          <w:rFonts w:ascii="Arial" w:hAnsi="Arial" w:cs="Arial"/>
          <w:color w:val="auto"/>
        </w:rPr>
        <w:t>Declaração de Conhecimento do Local de Execução</w:t>
      </w:r>
    </w:p>
    <w:p w14:paraId="2CFFE57F" w14:textId="77777777" w:rsidR="00576FFE" w:rsidRPr="00A33F5E" w:rsidRDefault="00576FFE" w:rsidP="00576FFE">
      <w:pPr>
        <w:pStyle w:val="Nvel3-R"/>
        <w:spacing w:afterLines="120" w:after="288" w:line="312" w:lineRule="auto"/>
        <w:ind w:left="0" w:firstLine="0"/>
        <w:jc w:val="center"/>
        <w:rPr>
          <w:color w:val="auto"/>
        </w:rPr>
      </w:pPr>
      <w:r w:rsidRPr="003D1D17">
        <w:rPr>
          <w:color w:val="auto"/>
        </w:rPr>
        <w:t>(alínea “</w:t>
      </w:r>
      <w:r>
        <w:rPr>
          <w:color w:val="auto"/>
        </w:rPr>
        <w:t>c</w:t>
      </w:r>
      <w:r w:rsidRPr="003D1D17">
        <w:rPr>
          <w:color w:val="auto"/>
        </w:rPr>
        <w:t>” do item 4.33 do PBG)</w:t>
      </w:r>
    </w:p>
    <w:p w14:paraId="7013F3A7" w14:textId="347A3ADD" w:rsidR="00576FFE" w:rsidRPr="005D3551" w:rsidRDefault="00576FFE" w:rsidP="00576FFE">
      <w:pPr>
        <w:spacing w:before="120" w:afterLines="120" w:after="288" w:line="312" w:lineRule="auto"/>
        <w:ind w:firstLine="709"/>
        <w:jc w:val="both"/>
        <w:rPr>
          <w:rFonts w:ascii="Arial" w:hAnsi="Arial" w:cs="Arial"/>
        </w:rPr>
      </w:pPr>
      <w:r w:rsidRPr="005D3551">
        <w:rPr>
          <w:rFonts w:ascii="Arial" w:hAnsi="Arial" w:cs="Arial"/>
        </w:rPr>
        <w:t xml:space="preserve">Eu, ________________________________________________, responsável técnico da empresa ____________________________________________, inscrita no CNPJ sob o nº ____________________________, declaro, para os devidos fins, que </w:t>
      </w:r>
      <w:r w:rsidR="00E449DD" w:rsidRPr="00E449DD">
        <w:rPr>
          <w:rFonts w:ascii="Arial" w:hAnsi="Arial" w:cs="Arial"/>
          <w:b/>
          <w:bCs/>
        </w:rPr>
        <w:t>tenho pleno conhecimento do local da execução da obra de construção de Espaço Esportivo Comunitário no Município de Esmeraldas/MG, com fornecimento de materiais, mão de obra, equipamentos e demais insumos necessários, conforme projeto técnico específico anexo, com recursos oriundos do Novo Programa de Aceleração do Crescimento – Novo PAC, no âmbito do Programa Esporte para a Vida, vinculados ao Termo de Compromisso nº 960073/2024/MESP/CAIXA – Operação nº 1094015-11, firmados entre o Município de Esmeraldas/MG e a União</w:t>
      </w:r>
      <w:r w:rsidRPr="005D3551">
        <w:rPr>
          <w:rFonts w:ascii="Arial" w:hAnsi="Arial" w:cs="Arial"/>
        </w:rPr>
        <w:t xml:space="preserve">, e de suas condições e peculiaridades, </w:t>
      </w:r>
      <w:r w:rsidRPr="005D3551">
        <w:rPr>
          <w:rFonts w:ascii="Arial" w:hAnsi="Arial" w:cs="Arial"/>
          <w:b/>
          <w:bCs/>
        </w:rPr>
        <w:t>ainda que não tenha realizado vistoria monitorada</w:t>
      </w:r>
      <w:r w:rsidRPr="005D3551">
        <w:rPr>
          <w:rFonts w:ascii="Arial" w:hAnsi="Arial" w:cs="Arial"/>
        </w:rPr>
        <w:t xml:space="preserve"> pela Administração.</w:t>
      </w:r>
    </w:p>
    <w:p w14:paraId="4877488D" w14:textId="77777777" w:rsidR="00576FFE" w:rsidRPr="005D3551" w:rsidRDefault="00576FFE" w:rsidP="00576FFE">
      <w:pPr>
        <w:spacing w:before="120" w:afterLines="120" w:after="288" w:line="312" w:lineRule="auto"/>
        <w:ind w:firstLine="709"/>
        <w:jc w:val="both"/>
        <w:rPr>
          <w:rFonts w:ascii="Arial" w:hAnsi="Arial" w:cs="Arial"/>
        </w:rPr>
      </w:pPr>
      <w:r w:rsidRPr="005D3551">
        <w:rPr>
          <w:rFonts w:ascii="Arial" w:hAnsi="Arial" w:cs="Arial"/>
        </w:rPr>
        <w:t xml:space="preserve">Declaro que </w:t>
      </w:r>
      <w:r w:rsidRPr="005D3551">
        <w:rPr>
          <w:rFonts w:ascii="Arial" w:hAnsi="Arial" w:cs="Arial"/>
          <w:b/>
          <w:bCs/>
        </w:rPr>
        <w:t>compareci anteriormente ao local</w:t>
      </w:r>
      <w:r w:rsidRPr="005D3551">
        <w:rPr>
          <w:rFonts w:ascii="Arial" w:hAnsi="Arial" w:cs="Arial"/>
        </w:rPr>
        <w:t xml:space="preserve">, conhecendo-o suficientemente para formular proposta adequada e responsável, ciente de que </w:t>
      </w:r>
      <w:r w:rsidRPr="005D3551">
        <w:rPr>
          <w:rFonts w:ascii="Arial" w:hAnsi="Arial" w:cs="Arial"/>
          <w:b/>
          <w:bCs/>
        </w:rPr>
        <w:t>não poderei alegar posteriormente desconhecimento das condições locais</w:t>
      </w:r>
      <w:r w:rsidRPr="005D3551">
        <w:rPr>
          <w:rFonts w:ascii="Arial" w:hAnsi="Arial" w:cs="Arial"/>
        </w:rPr>
        <w:t xml:space="preserve"> para justificar falhas na execução ou revisão contratual.</w:t>
      </w:r>
    </w:p>
    <w:p w14:paraId="23271EDE" w14:textId="673705CB" w:rsidR="00576FFE" w:rsidRPr="00A33F5E" w:rsidRDefault="00576FFE" w:rsidP="00576FFE">
      <w:pPr>
        <w:spacing w:before="120" w:afterLines="120" w:after="288" w:line="312" w:lineRule="auto"/>
        <w:jc w:val="center"/>
        <w:rPr>
          <w:rFonts w:ascii="Arial" w:hAnsi="Arial" w:cs="Arial"/>
        </w:rPr>
      </w:pPr>
      <w:r w:rsidRPr="00A33F5E">
        <w:rPr>
          <w:rFonts w:ascii="Arial" w:hAnsi="Arial" w:cs="Arial"/>
        </w:rPr>
        <w:t>Esmeraldas/MG, _____</w:t>
      </w:r>
      <w:r>
        <w:rPr>
          <w:rFonts w:ascii="Arial" w:hAnsi="Arial" w:cs="Arial"/>
        </w:rPr>
        <w:t xml:space="preserve"> de ____________________ de 202__</w:t>
      </w:r>
      <w:r w:rsidRPr="00A33F5E">
        <w:rPr>
          <w:rFonts w:ascii="Arial" w:hAnsi="Arial" w:cs="Arial"/>
        </w:rPr>
        <w:t>.</w:t>
      </w:r>
    </w:p>
    <w:p w14:paraId="2ED7F5BA" w14:textId="77777777" w:rsidR="00576FFE" w:rsidRDefault="00576FFE" w:rsidP="00576FFE">
      <w:pPr>
        <w:spacing w:before="120" w:afterLines="120" w:after="288" w:line="312" w:lineRule="auto"/>
        <w:jc w:val="center"/>
        <w:rPr>
          <w:rFonts w:ascii="Arial" w:hAnsi="Arial" w:cs="Arial"/>
        </w:rPr>
      </w:pPr>
    </w:p>
    <w:p w14:paraId="2DFABA90" w14:textId="77777777" w:rsidR="00576FFE" w:rsidRDefault="00576FFE" w:rsidP="00576FFE">
      <w:pPr>
        <w:spacing w:before="120" w:afterLines="120" w:after="288" w:line="312" w:lineRule="auto"/>
        <w:contextualSpacing/>
        <w:jc w:val="center"/>
        <w:rPr>
          <w:rFonts w:ascii="Arial" w:hAnsi="Arial" w:cs="Arial"/>
        </w:rPr>
      </w:pPr>
      <w:r>
        <w:rPr>
          <w:rFonts w:ascii="Arial" w:hAnsi="Arial" w:cs="Arial"/>
        </w:rPr>
        <w:t>_____________________________________________</w:t>
      </w:r>
    </w:p>
    <w:p w14:paraId="06D3DF90" w14:textId="77777777" w:rsidR="00576FFE" w:rsidRDefault="00576FFE" w:rsidP="00576FFE">
      <w:pPr>
        <w:spacing w:before="120" w:afterLines="120" w:after="288" w:line="312" w:lineRule="auto"/>
        <w:contextualSpacing/>
        <w:jc w:val="center"/>
        <w:rPr>
          <w:rFonts w:ascii="Arial" w:hAnsi="Arial" w:cs="Arial"/>
        </w:rPr>
      </w:pPr>
      <w:r w:rsidRPr="00A33F5E">
        <w:rPr>
          <w:rFonts w:ascii="Arial" w:hAnsi="Arial" w:cs="Arial"/>
        </w:rPr>
        <w:t xml:space="preserve">Assinatura do </w:t>
      </w:r>
      <w:r>
        <w:rPr>
          <w:rFonts w:ascii="Arial" w:hAnsi="Arial" w:cs="Arial"/>
        </w:rPr>
        <w:t>Responsável Técnico</w:t>
      </w:r>
    </w:p>
    <w:p w14:paraId="0934421A" w14:textId="77777777" w:rsidR="00576FFE" w:rsidRDefault="00576FFE" w:rsidP="00576FFE">
      <w:pPr>
        <w:spacing w:before="120" w:afterLines="120" w:after="288" w:line="312" w:lineRule="auto"/>
        <w:contextualSpacing/>
        <w:jc w:val="center"/>
        <w:rPr>
          <w:rFonts w:ascii="Arial" w:hAnsi="Arial" w:cs="Arial"/>
        </w:rPr>
      </w:pPr>
      <w:r w:rsidRPr="00A33F5E">
        <w:rPr>
          <w:rFonts w:ascii="Arial" w:hAnsi="Arial" w:cs="Arial"/>
        </w:rPr>
        <w:t>CPF: ____________________________</w:t>
      </w:r>
    </w:p>
    <w:p w14:paraId="34D8880F" w14:textId="77777777" w:rsidR="00576FFE" w:rsidRDefault="00576FFE" w:rsidP="00576FFE">
      <w:pPr>
        <w:spacing w:before="120" w:afterLines="120" w:after="288" w:line="312" w:lineRule="auto"/>
        <w:contextualSpacing/>
        <w:jc w:val="center"/>
        <w:rPr>
          <w:rFonts w:ascii="Arial" w:hAnsi="Arial" w:cs="Arial"/>
        </w:rPr>
      </w:pPr>
      <w:r w:rsidRPr="0035489C">
        <w:rPr>
          <w:rFonts w:ascii="Arial" w:hAnsi="Arial" w:cs="Arial"/>
        </w:rPr>
        <w:t xml:space="preserve">CREA/CAU/CRT </w:t>
      </w:r>
      <w:r>
        <w:rPr>
          <w:rFonts w:ascii="Arial" w:hAnsi="Arial" w:cs="Arial"/>
        </w:rPr>
        <w:t>nº: ________________</w:t>
      </w:r>
    </w:p>
    <w:p w14:paraId="340F22AF" w14:textId="77777777" w:rsidR="00576FFE" w:rsidRPr="00E70229" w:rsidRDefault="00576FFE" w:rsidP="00576FFE">
      <w:pPr>
        <w:spacing w:before="120" w:afterLines="120" w:after="288" w:line="312" w:lineRule="auto"/>
        <w:jc w:val="center"/>
        <w:outlineLvl w:val="0"/>
        <w:rPr>
          <w:rFonts w:ascii="Arial" w:hAnsi="Arial" w:cs="Arial"/>
          <w:b/>
        </w:rPr>
      </w:pPr>
    </w:p>
    <w:p w14:paraId="12F4C3CD" w14:textId="77777777" w:rsidR="00456D74" w:rsidRDefault="00456D74" w:rsidP="00E70229">
      <w:pPr>
        <w:spacing w:before="120" w:afterLines="120" w:after="288" w:line="312" w:lineRule="auto"/>
        <w:jc w:val="center"/>
        <w:outlineLvl w:val="0"/>
        <w:rPr>
          <w:rFonts w:ascii="Arial" w:hAnsi="Arial" w:cs="Arial"/>
          <w:b/>
        </w:rPr>
      </w:pPr>
    </w:p>
    <w:p w14:paraId="07EC83A1" w14:textId="77777777" w:rsidR="00576FFE" w:rsidRDefault="00576FFE" w:rsidP="00E70229">
      <w:pPr>
        <w:spacing w:before="120" w:afterLines="120" w:after="288" w:line="312" w:lineRule="auto"/>
        <w:jc w:val="center"/>
        <w:outlineLvl w:val="0"/>
        <w:rPr>
          <w:rFonts w:ascii="Arial" w:hAnsi="Arial" w:cs="Arial"/>
          <w:b/>
        </w:rPr>
      </w:pPr>
    </w:p>
    <w:p w14:paraId="17826439" w14:textId="77777777" w:rsidR="00576FFE" w:rsidRDefault="00576FFE" w:rsidP="00E70229">
      <w:pPr>
        <w:spacing w:before="120" w:afterLines="120" w:after="288" w:line="312" w:lineRule="auto"/>
        <w:jc w:val="center"/>
        <w:outlineLvl w:val="0"/>
        <w:rPr>
          <w:rFonts w:ascii="Arial" w:hAnsi="Arial" w:cs="Arial"/>
          <w:b/>
        </w:rPr>
      </w:pPr>
    </w:p>
    <w:p w14:paraId="16451156" w14:textId="77777777" w:rsidR="00576FFE" w:rsidRDefault="00576FFE" w:rsidP="00E70229">
      <w:pPr>
        <w:spacing w:before="120" w:afterLines="120" w:after="288" w:line="312" w:lineRule="auto"/>
        <w:jc w:val="center"/>
        <w:outlineLvl w:val="0"/>
        <w:rPr>
          <w:rFonts w:ascii="Arial" w:hAnsi="Arial" w:cs="Arial"/>
          <w:b/>
        </w:rPr>
      </w:pPr>
    </w:p>
    <w:p w14:paraId="71E86C28" w14:textId="77777777" w:rsidR="00576FFE" w:rsidRPr="002A524A" w:rsidRDefault="00576FFE" w:rsidP="00E70229">
      <w:pPr>
        <w:spacing w:before="120" w:afterLines="120" w:after="288" w:line="312" w:lineRule="auto"/>
        <w:jc w:val="center"/>
        <w:outlineLvl w:val="0"/>
        <w:rPr>
          <w:rFonts w:ascii="Arial" w:eastAsiaTheme="majorEastAsia" w:hAnsi="Arial" w:cs="Arial"/>
          <w:b/>
          <w:bCs/>
        </w:rPr>
      </w:pPr>
    </w:p>
    <w:p w14:paraId="729743C3" w14:textId="69947CFC" w:rsidR="00576FFE" w:rsidRPr="002A524A" w:rsidRDefault="00576FFE" w:rsidP="002A524A">
      <w:pPr>
        <w:pStyle w:val="Nivel01"/>
        <w:spacing w:before="120" w:afterLines="120" w:after="288" w:line="312" w:lineRule="auto"/>
        <w:jc w:val="center"/>
        <w:rPr>
          <w:rFonts w:ascii="Arial" w:hAnsi="Arial" w:cs="Arial"/>
          <w:color w:val="auto"/>
        </w:rPr>
      </w:pPr>
      <w:bookmarkStart w:id="5" w:name="_Toc219886178"/>
      <w:r w:rsidRPr="00A33F5E">
        <w:rPr>
          <w:rFonts w:ascii="Arial" w:hAnsi="Arial" w:cs="Arial"/>
          <w:color w:val="auto"/>
        </w:rPr>
        <w:t xml:space="preserve">ANEXO </w:t>
      </w:r>
      <w:r w:rsidR="00C612E2">
        <w:rPr>
          <w:rFonts w:ascii="Arial" w:hAnsi="Arial" w:cs="Arial"/>
          <w:color w:val="auto"/>
        </w:rPr>
        <w:t>VI</w:t>
      </w:r>
      <w:r w:rsidRPr="00A33F5E">
        <w:rPr>
          <w:rFonts w:ascii="Arial" w:hAnsi="Arial" w:cs="Arial"/>
          <w:color w:val="auto"/>
        </w:rPr>
        <w:t xml:space="preserve"> – </w:t>
      </w:r>
      <w:r>
        <w:rPr>
          <w:rFonts w:ascii="Arial" w:hAnsi="Arial" w:cs="Arial"/>
          <w:color w:val="auto"/>
        </w:rPr>
        <w:t xml:space="preserve">MODELO DE </w:t>
      </w:r>
      <w:r w:rsidRPr="00000CE3">
        <w:rPr>
          <w:rFonts w:ascii="Arial" w:hAnsi="Arial" w:cs="Arial"/>
          <w:color w:val="auto"/>
        </w:rPr>
        <w:t>DECLARAÇÃO DE CONHECIMENTO PLENO DAS CONDIÇÕES</w:t>
      </w:r>
      <w:r w:rsidR="002A524A">
        <w:rPr>
          <w:rFonts w:ascii="Arial" w:hAnsi="Arial" w:cs="Arial"/>
          <w:color w:val="auto"/>
        </w:rPr>
        <w:t xml:space="preserve"> - SEM VISITA PRESENCIAL</w:t>
      </w:r>
      <w:bookmarkEnd w:id="5"/>
    </w:p>
    <w:p w14:paraId="43EBCFA7" w14:textId="77777777" w:rsidR="00AE3B49" w:rsidRPr="00AE3B49" w:rsidRDefault="00AE3B49" w:rsidP="00AE3B49">
      <w:pPr>
        <w:jc w:val="center"/>
        <w:rPr>
          <w:rFonts w:ascii="Arial" w:eastAsiaTheme="majorEastAsia" w:hAnsi="Arial" w:cs="Arial"/>
          <w:b/>
          <w:bCs/>
        </w:rPr>
      </w:pPr>
    </w:p>
    <w:p w14:paraId="300F94EA" w14:textId="77777777" w:rsidR="00576FFE" w:rsidRPr="00A33F5E" w:rsidRDefault="00576FFE" w:rsidP="00576FFE">
      <w:pPr>
        <w:pStyle w:val="Nivel01"/>
        <w:spacing w:before="120" w:afterLines="120" w:after="288" w:line="312" w:lineRule="auto"/>
        <w:jc w:val="center"/>
        <w:outlineLvl w:val="9"/>
        <w:rPr>
          <w:rFonts w:ascii="Arial" w:hAnsi="Arial" w:cs="Arial"/>
          <w:color w:val="auto"/>
        </w:rPr>
      </w:pPr>
      <w:r w:rsidRPr="00000CE3">
        <w:rPr>
          <w:rFonts w:ascii="Arial" w:hAnsi="Arial" w:cs="Arial"/>
          <w:color w:val="auto"/>
        </w:rPr>
        <w:t>Declaração de Conhecimento Pleno das Condições e Peculiaridades da Contratação</w:t>
      </w:r>
    </w:p>
    <w:p w14:paraId="60D09F43" w14:textId="77777777" w:rsidR="00576FFE" w:rsidRPr="00A33F5E" w:rsidRDefault="00576FFE" w:rsidP="00576FFE">
      <w:pPr>
        <w:pStyle w:val="Nvel3-R"/>
        <w:spacing w:afterLines="120" w:after="288" w:line="312" w:lineRule="auto"/>
        <w:ind w:left="0" w:firstLine="0"/>
        <w:jc w:val="center"/>
        <w:rPr>
          <w:color w:val="auto"/>
        </w:rPr>
      </w:pPr>
      <w:r w:rsidRPr="003D1D17">
        <w:rPr>
          <w:color w:val="auto"/>
        </w:rPr>
        <w:t>(alínea “</w:t>
      </w:r>
      <w:r>
        <w:rPr>
          <w:color w:val="auto"/>
        </w:rPr>
        <w:t>d</w:t>
      </w:r>
      <w:r w:rsidRPr="003D1D17">
        <w:rPr>
          <w:color w:val="auto"/>
        </w:rPr>
        <w:t>” do item 4.33 do PBG)</w:t>
      </w:r>
    </w:p>
    <w:p w14:paraId="3E7AA767" w14:textId="420F6F2E" w:rsidR="00576FFE" w:rsidRPr="00000CE3" w:rsidRDefault="00576FFE" w:rsidP="00576FFE">
      <w:pPr>
        <w:spacing w:before="120" w:afterLines="120" w:after="288" w:line="312" w:lineRule="auto"/>
        <w:ind w:firstLine="709"/>
        <w:jc w:val="both"/>
        <w:rPr>
          <w:rFonts w:ascii="Arial" w:hAnsi="Arial" w:cs="Arial"/>
        </w:rPr>
      </w:pPr>
      <w:r w:rsidRPr="00000CE3">
        <w:rPr>
          <w:rFonts w:ascii="Arial" w:hAnsi="Arial" w:cs="Arial"/>
        </w:rPr>
        <w:t xml:space="preserve">Eu, ________________________________________________, responsável técnico da empresa ____________________________________________, inscrita no CNPJ sob o nº ____________________________, declaro, para os devidos fins, que </w:t>
      </w:r>
      <w:r w:rsidR="00E449DD" w:rsidRPr="00E449DD">
        <w:rPr>
          <w:rFonts w:ascii="Arial" w:hAnsi="Arial" w:cs="Arial"/>
          <w:b/>
          <w:bCs/>
        </w:rPr>
        <w:t>possuo pleno conhecimento das condições e peculiaridades da contratação referente à execução da obra de construção de Espaço Esportivo Comunitário no Município de Esmeraldas/MG, com fornecimento de materiais, mão de obra, equipamentos e demais insumos necessários, conforme projeto técnico específico anexo, com recursos oriundos do Novo Programa de Aceleração do Crescimento – Novo PAC, no âmbito do Programa Esporte para a Vida, vinculados ao Termo de Compromisso nº 960073/2024/MESP/CAIXA – Operação nº 1094015-11, firmados entre o Município de Esmeraldas/MG e a União, com base nas informações contidas no edital e em seus anexos</w:t>
      </w:r>
      <w:r w:rsidRPr="00000CE3">
        <w:rPr>
          <w:rFonts w:ascii="Arial" w:hAnsi="Arial" w:cs="Arial"/>
        </w:rPr>
        <w:t xml:space="preserve">, somadas à minha </w:t>
      </w:r>
      <w:r w:rsidRPr="00000CE3">
        <w:rPr>
          <w:rFonts w:ascii="Arial" w:hAnsi="Arial" w:cs="Arial"/>
          <w:b/>
          <w:bCs/>
        </w:rPr>
        <w:t>formação técnica e experiência profissional</w:t>
      </w:r>
      <w:r w:rsidRPr="00000CE3">
        <w:rPr>
          <w:rFonts w:ascii="Arial" w:hAnsi="Arial" w:cs="Arial"/>
        </w:rPr>
        <w:t>, que me permitem avaliar adequadamente o objeto e formular proposta consciente e responsável.</w:t>
      </w:r>
    </w:p>
    <w:p w14:paraId="02750100" w14:textId="77777777" w:rsidR="00576FFE" w:rsidRPr="00000CE3" w:rsidRDefault="00576FFE" w:rsidP="00576FFE">
      <w:pPr>
        <w:spacing w:before="120" w:afterLines="120" w:after="288" w:line="312" w:lineRule="auto"/>
        <w:ind w:firstLine="709"/>
        <w:jc w:val="both"/>
        <w:rPr>
          <w:rFonts w:ascii="Arial" w:hAnsi="Arial" w:cs="Arial"/>
        </w:rPr>
      </w:pPr>
      <w:r w:rsidRPr="00000CE3">
        <w:rPr>
          <w:rFonts w:ascii="Arial" w:hAnsi="Arial" w:cs="Arial"/>
        </w:rPr>
        <w:t xml:space="preserve">Declaro, ainda, estar ciente de que </w:t>
      </w:r>
      <w:r w:rsidRPr="00000CE3">
        <w:rPr>
          <w:rFonts w:ascii="Arial" w:hAnsi="Arial" w:cs="Arial"/>
          <w:b/>
          <w:bCs/>
        </w:rPr>
        <w:t>a não realização de vistoria prévia</w:t>
      </w:r>
      <w:r w:rsidRPr="00000CE3">
        <w:rPr>
          <w:rFonts w:ascii="Arial" w:hAnsi="Arial" w:cs="Arial"/>
        </w:rPr>
        <w:t xml:space="preserve"> não poderá fundamentar, em hipótese alguma, alegações de desconhecimento das condições locais ou de impossibilidade de execução contratual, assumindo integral responsabilidade pelos riscos decorrentes dessa opção.</w:t>
      </w:r>
    </w:p>
    <w:p w14:paraId="5DB403A9" w14:textId="1C10A986" w:rsidR="00576FFE" w:rsidRPr="00A33F5E" w:rsidRDefault="00576FFE" w:rsidP="00576FFE">
      <w:pPr>
        <w:spacing w:before="120" w:afterLines="120" w:after="288" w:line="312" w:lineRule="auto"/>
        <w:jc w:val="center"/>
        <w:rPr>
          <w:rFonts w:ascii="Arial" w:hAnsi="Arial" w:cs="Arial"/>
        </w:rPr>
      </w:pPr>
      <w:r w:rsidRPr="00A33F5E">
        <w:rPr>
          <w:rFonts w:ascii="Arial" w:hAnsi="Arial" w:cs="Arial"/>
        </w:rPr>
        <w:t>Esmeraldas/MG, _____ de ____________________ de 202</w:t>
      </w:r>
      <w:r>
        <w:rPr>
          <w:rFonts w:ascii="Arial" w:hAnsi="Arial" w:cs="Arial"/>
        </w:rPr>
        <w:t>__</w:t>
      </w:r>
      <w:r w:rsidRPr="00A33F5E">
        <w:rPr>
          <w:rFonts w:ascii="Arial" w:hAnsi="Arial" w:cs="Arial"/>
        </w:rPr>
        <w:t>.</w:t>
      </w:r>
    </w:p>
    <w:p w14:paraId="5DFD601C" w14:textId="77777777" w:rsidR="00576FFE" w:rsidRDefault="00576FFE" w:rsidP="00576FFE">
      <w:pPr>
        <w:spacing w:before="120" w:afterLines="120" w:after="288" w:line="312" w:lineRule="auto"/>
        <w:jc w:val="center"/>
        <w:rPr>
          <w:rFonts w:ascii="Arial" w:hAnsi="Arial" w:cs="Arial"/>
        </w:rPr>
      </w:pPr>
    </w:p>
    <w:p w14:paraId="5C5CEA5C" w14:textId="77777777" w:rsidR="00576FFE" w:rsidRDefault="00576FFE" w:rsidP="00576FFE">
      <w:pPr>
        <w:spacing w:before="120" w:afterLines="120" w:after="288" w:line="312" w:lineRule="auto"/>
        <w:contextualSpacing/>
        <w:jc w:val="center"/>
        <w:rPr>
          <w:rFonts w:ascii="Arial" w:hAnsi="Arial" w:cs="Arial"/>
        </w:rPr>
      </w:pPr>
      <w:r>
        <w:rPr>
          <w:rFonts w:ascii="Arial" w:hAnsi="Arial" w:cs="Arial"/>
        </w:rPr>
        <w:t>_____________________________________________</w:t>
      </w:r>
    </w:p>
    <w:p w14:paraId="7397C39B" w14:textId="77777777" w:rsidR="00576FFE" w:rsidRDefault="00576FFE" w:rsidP="00576FFE">
      <w:pPr>
        <w:spacing w:before="120" w:afterLines="120" w:after="288" w:line="312" w:lineRule="auto"/>
        <w:contextualSpacing/>
        <w:jc w:val="center"/>
        <w:rPr>
          <w:rFonts w:ascii="Arial" w:hAnsi="Arial" w:cs="Arial"/>
        </w:rPr>
      </w:pPr>
      <w:r w:rsidRPr="00A33F5E">
        <w:rPr>
          <w:rFonts w:ascii="Arial" w:hAnsi="Arial" w:cs="Arial"/>
        </w:rPr>
        <w:t xml:space="preserve">Assinatura do </w:t>
      </w:r>
      <w:r>
        <w:rPr>
          <w:rFonts w:ascii="Arial" w:hAnsi="Arial" w:cs="Arial"/>
        </w:rPr>
        <w:t>Responsável Técnico</w:t>
      </w:r>
    </w:p>
    <w:p w14:paraId="2037F8A3" w14:textId="77777777" w:rsidR="00576FFE" w:rsidRDefault="00576FFE" w:rsidP="00576FFE">
      <w:pPr>
        <w:spacing w:before="120" w:afterLines="120" w:after="288" w:line="312" w:lineRule="auto"/>
        <w:contextualSpacing/>
        <w:jc w:val="center"/>
        <w:rPr>
          <w:rFonts w:ascii="Arial" w:hAnsi="Arial" w:cs="Arial"/>
        </w:rPr>
      </w:pPr>
      <w:r w:rsidRPr="00A33F5E">
        <w:rPr>
          <w:rFonts w:ascii="Arial" w:hAnsi="Arial" w:cs="Arial"/>
        </w:rPr>
        <w:t>CPF: ____________________________</w:t>
      </w:r>
    </w:p>
    <w:p w14:paraId="1E4A4B46" w14:textId="77777777" w:rsidR="00576FFE" w:rsidRDefault="00576FFE" w:rsidP="00576FFE">
      <w:pPr>
        <w:spacing w:before="120" w:afterLines="120" w:after="288" w:line="312" w:lineRule="auto"/>
        <w:contextualSpacing/>
        <w:jc w:val="center"/>
        <w:rPr>
          <w:rFonts w:ascii="Arial" w:hAnsi="Arial" w:cs="Arial"/>
        </w:rPr>
      </w:pPr>
      <w:r w:rsidRPr="0035489C">
        <w:rPr>
          <w:rFonts w:ascii="Arial" w:hAnsi="Arial" w:cs="Arial"/>
        </w:rPr>
        <w:t xml:space="preserve">CREA/CAU/CRT </w:t>
      </w:r>
      <w:r>
        <w:rPr>
          <w:rFonts w:ascii="Arial" w:hAnsi="Arial" w:cs="Arial"/>
        </w:rPr>
        <w:t>nº: ________________</w:t>
      </w:r>
    </w:p>
    <w:p w14:paraId="7C8A2A05" w14:textId="77777777" w:rsidR="00576FFE" w:rsidRDefault="00576FFE" w:rsidP="00E70229">
      <w:pPr>
        <w:spacing w:before="120" w:afterLines="120" w:after="288" w:line="312" w:lineRule="auto"/>
        <w:jc w:val="center"/>
        <w:outlineLvl w:val="0"/>
        <w:rPr>
          <w:rFonts w:ascii="Arial" w:hAnsi="Arial" w:cs="Arial"/>
          <w:b/>
        </w:rPr>
      </w:pPr>
    </w:p>
    <w:p w14:paraId="23368FE7" w14:textId="77777777" w:rsidR="00576FFE" w:rsidRDefault="00576FFE" w:rsidP="00E70229">
      <w:pPr>
        <w:spacing w:before="120" w:afterLines="120" w:after="288" w:line="312" w:lineRule="auto"/>
        <w:jc w:val="center"/>
        <w:outlineLvl w:val="0"/>
        <w:rPr>
          <w:rFonts w:ascii="Arial" w:hAnsi="Arial" w:cs="Arial"/>
          <w:b/>
        </w:rPr>
      </w:pPr>
    </w:p>
    <w:p w14:paraId="7F3B51BA" w14:textId="77777777" w:rsidR="00576FFE" w:rsidRDefault="00576FFE" w:rsidP="00E70229">
      <w:pPr>
        <w:spacing w:before="120" w:afterLines="120" w:after="288" w:line="312" w:lineRule="auto"/>
        <w:jc w:val="center"/>
        <w:outlineLvl w:val="0"/>
        <w:rPr>
          <w:rFonts w:ascii="Arial" w:hAnsi="Arial" w:cs="Arial"/>
          <w:b/>
        </w:rPr>
      </w:pPr>
    </w:p>
    <w:p w14:paraId="72B6E0CA" w14:textId="77777777" w:rsidR="00576FFE" w:rsidRDefault="00576FFE" w:rsidP="002A524A">
      <w:pPr>
        <w:rPr>
          <w:rFonts w:ascii="Arial" w:hAnsi="Arial" w:cs="Arial"/>
          <w:b/>
        </w:rPr>
      </w:pPr>
    </w:p>
    <w:p w14:paraId="44DA3A41" w14:textId="77777777" w:rsidR="00622564" w:rsidRDefault="00622564" w:rsidP="002A524A">
      <w:pPr>
        <w:rPr>
          <w:rFonts w:ascii="Arial" w:hAnsi="Arial" w:cs="Arial"/>
          <w:b/>
        </w:rPr>
      </w:pPr>
    </w:p>
    <w:p w14:paraId="2DD8931B" w14:textId="77777777" w:rsidR="00622564" w:rsidRDefault="00622564" w:rsidP="002A524A">
      <w:pPr>
        <w:rPr>
          <w:rFonts w:ascii="Arial" w:hAnsi="Arial" w:cs="Arial"/>
          <w:b/>
        </w:rPr>
      </w:pPr>
    </w:p>
    <w:p w14:paraId="68904035" w14:textId="77777777" w:rsidR="00622564" w:rsidRDefault="00622564" w:rsidP="002A524A">
      <w:pPr>
        <w:rPr>
          <w:rFonts w:ascii="Arial" w:hAnsi="Arial" w:cs="Arial"/>
          <w:b/>
        </w:rPr>
      </w:pPr>
    </w:p>
    <w:p w14:paraId="00FC2373" w14:textId="77777777" w:rsidR="00622564" w:rsidRDefault="00622564" w:rsidP="002A524A">
      <w:pPr>
        <w:rPr>
          <w:rFonts w:ascii="Arial" w:hAnsi="Arial" w:cs="Arial"/>
          <w:b/>
        </w:rPr>
      </w:pPr>
      <w:bookmarkStart w:id="6" w:name="_GoBack"/>
      <w:bookmarkEnd w:id="6"/>
    </w:p>
    <w:p w14:paraId="008BB2C2" w14:textId="77777777" w:rsidR="002A524A" w:rsidRDefault="002A524A" w:rsidP="002A524A"/>
    <w:p w14:paraId="42960FD1" w14:textId="4EAC12F6" w:rsidR="00576FFE" w:rsidRPr="009D0083" w:rsidRDefault="00576FFE" w:rsidP="00576FFE">
      <w:pPr>
        <w:autoSpaceDE w:val="0"/>
        <w:autoSpaceDN w:val="0"/>
        <w:adjustRightInd w:val="0"/>
        <w:spacing w:before="120" w:afterLines="120" w:after="288" w:line="312" w:lineRule="auto"/>
        <w:jc w:val="center"/>
        <w:outlineLvl w:val="0"/>
        <w:rPr>
          <w:rFonts w:ascii="Arial" w:hAnsi="Arial" w:cs="Arial"/>
          <w:b/>
          <w:bCs/>
        </w:rPr>
      </w:pPr>
      <w:bookmarkStart w:id="7" w:name="_Toc219886179"/>
      <w:r>
        <w:rPr>
          <w:rFonts w:ascii="Arial" w:hAnsi="Arial" w:cs="Arial"/>
          <w:b/>
          <w:bCs/>
        </w:rPr>
        <w:t>ANEXO V</w:t>
      </w:r>
      <w:r w:rsidR="00C612E2">
        <w:rPr>
          <w:rFonts w:ascii="Arial" w:hAnsi="Arial" w:cs="Arial"/>
          <w:b/>
          <w:bCs/>
        </w:rPr>
        <w:t>II</w:t>
      </w:r>
      <w:r>
        <w:rPr>
          <w:rFonts w:ascii="Arial" w:hAnsi="Arial" w:cs="Arial"/>
          <w:b/>
          <w:bCs/>
        </w:rPr>
        <w:t xml:space="preserve"> – </w:t>
      </w:r>
      <w:r w:rsidRPr="009D0083">
        <w:rPr>
          <w:rFonts w:ascii="Arial" w:hAnsi="Arial" w:cs="Arial"/>
          <w:b/>
          <w:bCs/>
        </w:rPr>
        <w:t>MODELO DE DECLARAÇÃO DE COMPROMISSOS ASSUMIDOS</w:t>
      </w:r>
      <w:bookmarkEnd w:id="7"/>
    </w:p>
    <w:p w14:paraId="11E99660" w14:textId="25AD3768" w:rsidR="00576FFE" w:rsidRPr="005F7DB0" w:rsidRDefault="00576FFE" w:rsidP="00576FFE">
      <w:pPr>
        <w:autoSpaceDE w:val="0"/>
        <w:autoSpaceDN w:val="0"/>
        <w:adjustRightInd w:val="0"/>
        <w:spacing w:before="120" w:afterLines="120" w:after="288" w:line="312" w:lineRule="auto"/>
        <w:jc w:val="center"/>
        <w:rPr>
          <w:rFonts w:ascii="Arial" w:hAnsi="Arial" w:cs="Arial"/>
          <w:bCs/>
        </w:rPr>
      </w:pPr>
      <w:r w:rsidRPr="005F7DB0">
        <w:rPr>
          <w:rFonts w:ascii="Arial" w:hAnsi="Arial" w:cs="Arial"/>
          <w:bCs/>
        </w:rPr>
        <w:t>(</w:t>
      </w:r>
      <w:r w:rsidR="00AE3B49">
        <w:rPr>
          <w:rFonts w:ascii="Arial" w:hAnsi="Arial" w:cs="Arial"/>
          <w:bCs/>
        </w:rPr>
        <w:t>Art.</w:t>
      </w:r>
      <w:r w:rsidRPr="005F7DB0">
        <w:rPr>
          <w:rFonts w:ascii="Arial" w:hAnsi="Arial" w:cs="Arial"/>
          <w:bCs/>
        </w:rPr>
        <w:t xml:space="preserve"> 67, inciso III e § 8º, da Lei nº 14.133, de 2021)</w:t>
      </w:r>
    </w:p>
    <w:p w14:paraId="493AA55C" w14:textId="004067C6" w:rsidR="00576FFE" w:rsidRDefault="00576FFE" w:rsidP="00576FFE">
      <w:pPr>
        <w:pStyle w:val="PargrafodaLista"/>
        <w:autoSpaceDE w:val="0"/>
        <w:autoSpaceDN w:val="0"/>
        <w:adjustRightInd w:val="0"/>
        <w:spacing w:before="120" w:afterLines="120" w:after="288" w:line="312" w:lineRule="auto"/>
        <w:ind w:left="0" w:firstLine="708"/>
        <w:contextualSpacing w:val="0"/>
        <w:jc w:val="both"/>
        <w:rPr>
          <w:rFonts w:ascii="Arial" w:eastAsia="Arial" w:hAnsi="Arial" w:cs="Arial"/>
        </w:rPr>
      </w:pPr>
      <w:r w:rsidRPr="009D0083">
        <w:rPr>
          <w:rFonts w:ascii="Arial" w:hAnsi="Arial" w:cs="Arial"/>
        </w:rPr>
        <w:t xml:space="preserve">A empresa </w:t>
      </w:r>
      <w:r w:rsidRPr="009D0083">
        <w:rPr>
          <w:rFonts w:ascii="Arial" w:hAnsi="Arial" w:cs="Arial"/>
          <w:b/>
          <w:bCs/>
        </w:rPr>
        <w:t>[Razão Social]</w:t>
      </w:r>
      <w:r w:rsidRPr="009D0083">
        <w:rPr>
          <w:rFonts w:ascii="Arial" w:hAnsi="Arial" w:cs="Arial"/>
        </w:rPr>
        <w:t xml:space="preserve">, inscrita no CNPJ sob nº ____________, por intermédio de seu representante legal infra-assinado, </w:t>
      </w:r>
      <w:r w:rsidRPr="009D0083">
        <w:rPr>
          <w:rFonts w:ascii="Arial" w:hAnsi="Arial" w:cs="Arial"/>
          <w:b/>
        </w:rPr>
        <w:t>declara</w:t>
      </w:r>
      <w:r w:rsidRPr="009D0083">
        <w:rPr>
          <w:rFonts w:ascii="Arial" w:hAnsi="Arial" w:cs="Arial"/>
        </w:rPr>
        <w:t xml:space="preserve">, para os devidos fins, que </w:t>
      </w:r>
      <w:r w:rsidR="00E449DD" w:rsidRPr="00E449DD">
        <w:rPr>
          <w:rFonts w:ascii="Arial" w:hAnsi="Arial" w:cs="Arial"/>
          <w:b/>
        </w:rPr>
        <w:t>o(s) responsável(is) técnico(s) indicado(s), bem como os demais profissionais e equipamentos necessários na plena execução da obra de construção de Espaço Esportivo Comunitário no Município de Esmeraldas/MG, com fornecimento de materiais, mão de obra, equipamentos e demais insumos necessários, conforme projeto técnico específico anexo, com recursos oriundos do Novo Programa de Aceleração do Crescimento – Novo PAC, no âmbito do Programa Esporte para a Vida, vinculados ao Termo de Compromisso nº 960073/2024/MESP/CAIXA – Operação nº 1094015-11, firmados entre o Município de Esmeraldas/MG e a União, com base nas informações contidas no edital e em seus anexos</w:t>
      </w:r>
      <w:r>
        <w:rPr>
          <w:rFonts w:ascii="Arial" w:eastAsia="Arial" w:hAnsi="Arial" w:cs="Arial"/>
        </w:rPr>
        <w:t>:</w:t>
      </w:r>
    </w:p>
    <w:p w14:paraId="69E69502" w14:textId="2C54AA06" w:rsidR="00576FFE" w:rsidRPr="004F3081" w:rsidRDefault="00576FFE" w:rsidP="00576FFE">
      <w:pPr>
        <w:pStyle w:val="PargrafodaLista"/>
        <w:autoSpaceDE w:val="0"/>
        <w:autoSpaceDN w:val="0"/>
        <w:adjustRightInd w:val="0"/>
        <w:spacing w:before="120" w:afterLines="120" w:after="288" w:line="312" w:lineRule="auto"/>
        <w:ind w:left="0" w:firstLine="708"/>
        <w:contextualSpacing w:val="0"/>
        <w:jc w:val="center"/>
        <w:rPr>
          <w:rFonts w:ascii="Arial" w:eastAsia="Arial" w:hAnsi="Arial" w:cs="Arial"/>
          <w:b/>
          <w:i/>
        </w:rPr>
      </w:pPr>
      <w:r w:rsidRPr="004F3081">
        <w:rPr>
          <w:rFonts w:ascii="Arial" w:eastAsia="Arial" w:hAnsi="Arial" w:cs="Arial"/>
          <w:b/>
          <w:i/>
        </w:rPr>
        <w:t>(</w:t>
      </w:r>
      <w:r w:rsidR="00AE3B49" w:rsidRPr="004F3081">
        <w:rPr>
          <w:rFonts w:ascii="Arial" w:eastAsia="Arial" w:hAnsi="Arial" w:cs="Arial"/>
          <w:b/>
          <w:i/>
        </w:rPr>
        <w:t>Assinale</w:t>
      </w:r>
      <w:r w:rsidRPr="004F3081">
        <w:rPr>
          <w:rFonts w:ascii="Arial" w:eastAsia="Arial" w:hAnsi="Arial" w:cs="Arial"/>
          <w:b/>
          <w:i/>
        </w:rPr>
        <w:t xml:space="preserve"> a situação correspondente)</w:t>
      </w:r>
    </w:p>
    <w:p w14:paraId="4DEF5EB8" w14:textId="1A915028" w:rsidR="00576FFE" w:rsidRPr="00DE0C80" w:rsidRDefault="00576FFE" w:rsidP="00576FFE">
      <w:pPr>
        <w:pStyle w:val="PargrafodaLista"/>
        <w:numPr>
          <w:ilvl w:val="0"/>
          <w:numId w:val="58"/>
        </w:numPr>
        <w:autoSpaceDE w:val="0"/>
        <w:autoSpaceDN w:val="0"/>
        <w:adjustRightInd w:val="0"/>
        <w:spacing w:before="120" w:afterLines="120" w:after="288" w:line="312" w:lineRule="auto"/>
        <w:ind w:left="1276"/>
        <w:contextualSpacing w:val="0"/>
        <w:jc w:val="both"/>
        <w:rPr>
          <w:rFonts w:ascii="Arial" w:hAnsi="Arial" w:cs="Arial"/>
        </w:rPr>
      </w:pPr>
      <m:oMath>
        <m:r>
          <w:rPr>
            <w:rFonts w:ascii="Cambria Math" w:hAnsi="Cambria Math" w:cs="Arial"/>
          </w:rPr>
          <m:t>(         )</m:t>
        </m:r>
      </m:oMath>
      <w:r>
        <w:rPr>
          <w:rFonts w:ascii="Arial" w:hAnsi="Arial" w:cs="Arial"/>
        </w:rPr>
        <w:t xml:space="preserve"> </w:t>
      </w:r>
      <w:r w:rsidR="00AE3B49" w:rsidRPr="00DE0C80">
        <w:rPr>
          <w:rFonts w:ascii="Arial" w:hAnsi="Arial" w:cs="Arial"/>
          <w:b/>
        </w:rPr>
        <w:t>Não</w:t>
      </w:r>
      <w:r w:rsidRPr="00DE0C80">
        <w:rPr>
          <w:rFonts w:ascii="Arial" w:hAnsi="Arial" w:cs="Arial"/>
          <w:b/>
        </w:rPr>
        <w:t xml:space="preserve"> possuem compromissos vigentes que importem em diminuição de sua disponibilidade</w:t>
      </w:r>
      <w:r w:rsidRPr="00DE0C80">
        <w:rPr>
          <w:rFonts w:ascii="Arial" w:hAnsi="Arial" w:cs="Arial"/>
        </w:rPr>
        <w:t xml:space="preserve"> para atuar na execução do objeto licitado;</w:t>
      </w:r>
    </w:p>
    <w:p w14:paraId="73118F62" w14:textId="0A8E425C" w:rsidR="00576FFE" w:rsidRPr="00DE0C80" w:rsidRDefault="00576FFE" w:rsidP="00576FFE">
      <w:pPr>
        <w:pStyle w:val="PargrafodaLista"/>
        <w:numPr>
          <w:ilvl w:val="0"/>
          <w:numId w:val="58"/>
        </w:numPr>
        <w:autoSpaceDE w:val="0"/>
        <w:autoSpaceDN w:val="0"/>
        <w:adjustRightInd w:val="0"/>
        <w:spacing w:before="120" w:afterLines="120" w:after="288" w:line="312" w:lineRule="auto"/>
        <w:ind w:left="1276"/>
        <w:contextualSpacing w:val="0"/>
        <w:jc w:val="both"/>
        <w:rPr>
          <w:rFonts w:ascii="Arial" w:hAnsi="Arial" w:cs="Arial"/>
        </w:rPr>
      </w:pPr>
      <m:oMath>
        <m:r>
          <w:rPr>
            <w:rFonts w:ascii="Cambria Math" w:hAnsi="Cambria Math" w:cs="Arial"/>
          </w:rPr>
          <m:t>(         )</m:t>
        </m:r>
      </m:oMath>
      <w:r>
        <w:rPr>
          <w:rFonts w:ascii="Arial" w:hAnsi="Arial" w:cs="Arial"/>
        </w:rPr>
        <w:t xml:space="preserve"> </w:t>
      </w:r>
      <w:r w:rsidR="00AE3B49" w:rsidRPr="00DE0C80">
        <w:rPr>
          <w:rFonts w:ascii="Arial" w:hAnsi="Arial" w:cs="Arial"/>
          <w:b/>
        </w:rPr>
        <w:t>Possuem</w:t>
      </w:r>
      <w:r w:rsidRPr="00DE0C80">
        <w:rPr>
          <w:rFonts w:ascii="Arial" w:hAnsi="Arial" w:cs="Arial"/>
          <w:b/>
        </w:rPr>
        <w:t xml:space="preserve"> compromissos vigentes, contudo tais compromissos não prejudicam sua disponibilidade</w:t>
      </w:r>
      <w:r w:rsidRPr="00DE0C80">
        <w:rPr>
          <w:rFonts w:ascii="Arial" w:hAnsi="Arial" w:cs="Arial"/>
        </w:rPr>
        <w:t xml:space="preserve"> para atuar na execução do objeto licitado, garantindo-se a plena participação e dedicação às atividades a serem desempenhadas.</w:t>
      </w:r>
    </w:p>
    <w:p w14:paraId="03B69AF1" w14:textId="77777777" w:rsidR="00576FFE" w:rsidRPr="00DE0C80" w:rsidRDefault="00576FFE" w:rsidP="00576FFE">
      <w:pPr>
        <w:pStyle w:val="PargrafodaLista"/>
        <w:autoSpaceDE w:val="0"/>
        <w:autoSpaceDN w:val="0"/>
        <w:adjustRightInd w:val="0"/>
        <w:spacing w:before="120" w:afterLines="120" w:after="288" w:line="312" w:lineRule="auto"/>
        <w:ind w:left="0" w:firstLine="708"/>
        <w:contextualSpacing w:val="0"/>
        <w:jc w:val="both"/>
        <w:rPr>
          <w:rFonts w:ascii="Arial" w:hAnsi="Arial" w:cs="Arial"/>
        </w:rPr>
      </w:pPr>
      <w:r w:rsidRPr="00DE0C80">
        <w:rPr>
          <w:rFonts w:ascii="Arial" w:hAnsi="Arial" w:cs="Arial"/>
        </w:rPr>
        <w:t>Declaro, ainda, estar ciente de que a veracidade destas informações poderá ser objeto de verificação pela Administração e que a falsidade implicará as sanções cabíveis na forma da lei.</w:t>
      </w:r>
    </w:p>
    <w:p w14:paraId="0F62B83D" w14:textId="5BE896F4" w:rsidR="00576FFE" w:rsidRPr="0042188E" w:rsidRDefault="00576FFE" w:rsidP="00576FFE">
      <w:pPr>
        <w:pBdr>
          <w:top w:val="nil"/>
          <w:left w:val="nil"/>
          <w:bottom w:val="nil"/>
          <w:right w:val="nil"/>
          <w:between w:val="nil"/>
        </w:pBdr>
        <w:spacing w:line="360" w:lineRule="auto"/>
        <w:ind w:right="51"/>
        <w:jc w:val="center"/>
        <w:rPr>
          <w:rFonts w:ascii="Arial" w:eastAsia="Arial" w:hAnsi="Arial" w:cs="Arial"/>
        </w:rPr>
      </w:pPr>
      <w:r w:rsidRPr="0042188E">
        <w:rPr>
          <w:rFonts w:ascii="Arial" w:eastAsia="Arial" w:hAnsi="Arial" w:cs="Arial"/>
        </w:rPr>
        <w:t>Esmeraldas,</w:t>
      </w:r>
      <w:r>
        <w:rPr>
          <w:rFonts w:ascii="Arial" w:eastAsia="Arial" w:hAnsi="Arial" w:cs="Arial"/>
        </w:rPr>
        <w:t xml:space="preserve"> </w:t>
      </w:r>
      <w:r w:rsidRPr="0042188E">
        <w:rPr>
          <w:rFonts w:ascii="Arial" w:eastAsia="Arial" w:hAnsi="Arial" w:cs="Arial"/>
        </w:rPr>
        <w:t>...........de .............................de 202</w:t>
      </w:r>
      <w:r>
        <w:rPr>
          <w:rFonts w:ascii="Arial" w:eastAsia="Arial" w:hAnsi="Arial" w:cs="Arial"/>
        </w:rPr>
        <w:t>__</w:t>
      </w:r>
      <w:r w:rsidRPr="0042188E">
        <w:rPr>
          <w:rFonts w:ascii="Arial" w:eastAsia="Arial" w:hAnsi="Arial" w:cs="Arial"/>
        </w:rPr>
        <w:t>.</w:t>
      </w:r>
    </w:p>
    <w:p w14:paraId="5942C7D6" w14:textId="77777777" w:rsidR="00576FFE" w:rsidRDefault="00576FFE" w:rsidP="00576FFE">
      <w:pPr>
        <w:spacing w:line="360" w:lineRule="auto"/>
        <w:ind w:right="51"/>
        <w:jc w:val="both"/>
        <w:rPr>
          <w:rFonts w:ascii="Arial" w:eastAsia="Arial" w:hAnsi="Arial" w:cs="Arial"/>
        </w:rPr>
      </w:pPr>
    </w:p>
    <w:p w14:paraId="71F9481D" w14:textId="77777777" w:rsidR="00576FFE" w:rsidRDefault="00576FFE" w:rsidP="00576FFE">
      <w:pPr>
        <w:spacing w:line="360" w:lineRule="auto"/>
        <w:ind w:right="51"/>
        <w:jc w:val="both"/>
        <w:rPr>
          <w:rFonts w:ascii="Arial" w:eastAsia="Arial" w:hAnsi="Arial" w:cs="Arial"/>
        </w:rPr>
      </w:pPr>
    </w:p>
    <w:p w14:paraId="0350658B" w14:textId="77777777" w:rsidR="00576FFE" w:rsidRPr="0042188E" w:rsidRDefault="00576FFE" w:rsidP="00576FFE">
      <w:pPr>
        <w:spacing w:line="360" w:lineRule="auto"/>
        <w:ind w:right="51"/>
        <w:jc w:val="both"/>
        <w:rPr>
          <w:rFonts w:ascii="Arial" w:eastAsia="Arial" w:hAnsi="Arial" w:cs="Arial"/>
        </w:rPr>
      </w:pPr>
    </w:p>
    <w:p w14:paraId="3E543347" w14:textId="77777777" w:rsidR="00576FFE" w:rsidRPr="0042188E" w:rsidRDefault="00576FFE" w:rsidP="00576FFE">
      <w:pPr>
        <w:spacing w:line="360" w:lineRule="auto"/>
        <w:ind w:right="51"/>
        <w:jc w:val="center"/>
        <w:rPr>
          <w:rFonts w:ascii="Arial" w:eastAsia="Arial" w:hAnsi="Arial" w:cs="Arial"/>
        </w:rPr>
      </w:pPr>
      <w:r w:rsidRPr="0042188E">
        <w:rPr>
          <w:rFonts w:ascii="Arial" w:eastAsia="Arial" w:hAnsi="Arial" w:cs="Arial"/>
        </w:rPr>
        <w:t>____________________________________________________</w:t>
      </w:r>
      <w:r>
        <w:rPr>
          <w:rFonts w:ascii="Arial" w:eastAsia="Arial" w:hAnsi="Arial" w:cs="Arial"/>
        </w:rPr>
        <w:t>____</w:t>
      </w:r>
    </w:p>
    <w:p w14:paraId="3F4003F6" w14:textId="77777777" w:rsidR="00576FFE" w:rsidRDefault="00576FFE" w:rsidP="00576FFE">
      <w:pPr>
        <w:jc w:val="center"/>
        <w:rPr>
          <w:rFonts w:ascii="Arial" w:hAnsi="Arial" w:cs="Arial"/>
        </w:rPr>
      </w:pPr>
      <w:r w:rsidRPr="0042188E">
        <w:rPr>
          <w:rFonts w:ascii="Arial" w:eastAsia="Arial" w:hAnsi="Arial" w:cs="Arial"/>
        </w:rPr>
        <w:t>(Assinatura e identificação do responsável legal pela licitante)</w:t>
      </w:r>
    </w:p>
    <w:p w14:paraId="6CDA8956" w14:textId="77777777" w:rsidR="00576FFE" w:rsidRDefault="00576FFE" w:rsidP="00E70229">
      <w:pPr>
        <w:spacing w:before="120" w:afterLines="120" w:after="288" w:line="312" w:lineRule="auto"/>
        <w:jc w:val="center"/>
        <w:outlineLvl w:val="0"/>
        <w:rPr>
          <w:rFonts w:ascii="Arial" w:hAnsi="Arial" w:cs="Arial"/>
          <w:b/>
        </w:rPr>
      </w:pPr>
    </w:p>
    <w:p w14:paraId="15E4C4B1" w14:textId="77777777" w:rsidR="00576FFE" w:rsidRDefault="00576FFE" w:rsidP="00E70229">
      <w:pPr>
        <w:spacing w:before="120" w:afterLines="120" w:after="288" w:line="312" w:lineRule="auto"/>
        <w:jc w:val="center"/>
        <w:outlineLvl w:val="0"/>
        <w:rPr>
          <w:rFonts w:ascii="Arial" w:hAnsi="Arial" w:cs="Arial"/>
          <w:b/>
        </w:rPr>
      </w:pPr>
    </w:p>
    <w:p w14:paraId="045A895B" w14:textId="77777777" w:rsidR="00576FFE" w:rsidRDefault="00576FFE" w:rsidP="00E70229">
      <w:pPr>
        <w:spacing w:before="120" w:afterLines="120" w:after="288" w:line="312" w:lineRule="auto"/>
        <w:jc w:val="center"/>
        <w:outlineLvl w:val="0"/>
        <w:rPr>
          <w:rFonts w:ascii="Arial" w:hAnsi="Arial" w:cs="Arial"/>
          <w:b/>
        </w:rPr>
      </w:pPr>
    </w:p>
    <w:sectPr w:rsidR="00576FFE" w:rsidSect="00C2472D">
      <w:pgSz w:w="11907" w:h="16840" w:code="9"/>
      <w:pgMar w:top="1701" w:right="1134" w:bottom="1134" w:left="1701" w:header="720" w:footer="64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7468A8" w14:textId="77777777" w:rsidR="0015076C" w:rsidRDefault="0015076C">
      <w:r>
        <w:separator/>
      </w:r>
    </w:p>
  </w:endnote>
  <w:endnote w:type="continuationSeparator" w:id="0">
    <w:p w14:paraId="4E68AC38" w14:textId="77777777" w:rsidR="0015076C" w:rsidRDefault="001507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tarSymbol">
    <w:altName w:val="MS Gothic"/>
    <w:panose1 w:val="00000000000000000000"/>
    <w:charset w:val="80"/>
    <w:family w:val="auto"/>
    <w:notTrueType/>
    <w:pitch w:val="default"/>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altName w:val="Cambria"/>
    <w:panose1 w:val="02040503050406030204"/>
    <w:charset w:val="00"/>
    <w:family w:val="roman"/>
    <w:pitch w:val="variable"/>
    <w:sig w:usb0="E00006FF" w:usb1="420024FF" w:usb2="02000000" w:usb3="00000000" w:csb0="0000019F" w:csb1="00000000"/>
  </w:font>
  <w:font w:name="Tahoma">
    <w:altName w:val="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entury Gothic">
    <w:altName w:val="Century Gothic"/>
    <w:panose1 w:val="020B0502020202020204"/>
    <w:charset w:val="00"/>
    <w:family w:val="swiss"/>
    <w:pitch w:val="variable"/>
    <w:sig w:usb0="00000287" w:usb1="00000000" w:usb2="00000000" w:usb3="00000000" w:csb0="0000009F" w:csb1="00000000"/>
  </w:font>
  <w:font w:name="Ecofont_Spranq_eco_Sans">
    <w:altName w:val="Calibri"/>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Arial (W1)">
    <w:altName w:val="Times New Roman"/>
    <w:charset w:val="00"/>
    <w:family w:val="swiss"/>
    <w:pitch w:val="variable"/>
    <w:sig w:usb0="20007A87" w:usb1="80000000" w:usb2="00000008"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AF1DFC" w14:textId="77777777" w:rsidR="0015076C" w:rsidRDefault="0015076C">
      <w:r>
        <w:separator/>
      </w:r>
    </w:p>
  </w:footnote>
  <w:footnote w:type="continuationSeparator" w:id="0">
    <w:p w14:paraId="20A493C1" w14:textId="77777777" w:rsidR="0015076C" w:rsidRDefault="0015076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5"/>
    <w:multiLevelType w:val="singleLevel"/>
    <w:tmpl w:val="00000005"/>
    <w:name w:val="WW8Num5"/>
    <w:lvl w:ilvl="0">
      <w:numFmt w:val="bullet"/>
      <w:lvlText w:val="-"/>
      <w:lvlJc w:val="left"/>
      <w:pPr>
        <w:tabs>
          <w:tab w:val="num" w:pos="840"/>
        </w:tabs>
        <w:ind w:left="840" w:hanging="360"/>
      </w:pPr>
      <w:rPr>
        <w:rFonts w:ascii="StarSymbol" w:eastAsia="StarSymbol"/>
      </w:rPr>
    </w:lvl>
  </w:abstractNum>
  <w:abstractNum w:abstractNumId="1">
    <w:nsid w:val="00000007"/>
    <w:multiLevelType w:val="multilevel"/>
    <w:tmpl w:val="C2E67E22"/>
    <w:name w:val="WW8Num27"/>
    <w:lvl w:ilvl="0">
      <w:numFmt w:val="bullet"/>
      <w:lvlText w:val="-"/>
      <w:lvlJc w:val="left"/>
      <w:pPr>
        <w:tabs>
          <w:tab w:val="num" w:pos="839"/>
        </w:tabs>
        <w:ind w:left="839" w:hanging="357"/>
      </w:pPr>
      <w:rPr>
        <w:rFonts w:ascii="StarSymbol" w:eastAsia="StarSymbol"/>
      </w:rPr>
    </w:lvl>
    <w:lvl w:ilvl="1">
      <w:start w:val="1"/>
      <w:numFmt w:val="decimal"/>
      <w:lvlText w:val="..%2"/>
      <w:lvlJc w:val="left"/>
      <w:pPr>
        <w:tabs>
          <w:tab w:val="num" w:pos="792"/>
        </w:tabs>
        <w:ind w:left="792" w:hanging="432"/>
      </w:pPr>
      <w:rPr>
        <w:rFonts w:ascii="Times New Roman" w:hAnsi="Times New Roman" w:cs="Times New Roman"/>
      </w:rPr>
    </w:lvl>
    <w:lvl w:ilvl="2">
      <w:start w:val="1"/>
      <w:numFmt w:val="decimal"/>
      <w:lvlText w:val=".....%2.%3."/>
      <w:lvlJc w:val="left"/>
      <w:pPr>
        <w:tabs>
          <w:tab w:val="num" w:pos="1224"/>
        </w:tabs>
        <w:ind w:left="1224" w:hanging="504"/>
      </w:pPr>
      <w:rPr>
        <w:rFonts w:ascii="Times New Roman" w:hAnsi="Times New Roman" w:cs="Times New Roman"/>
      </w:rPr>
    </w:lvl>
    <w:lvl w:ilvl="3">
      <w:start w:val="1"/>
      <w:numFmt w:val="decimal"/>
      <w:lvlText w:val=".....%2.%3.%4."/>
      <w:lvlJc w:val="left"/>
      <w:pPr>
        <w:tabs>
          <w:tab w:val="num" w:pos="1728"/>
        </w:tabs>
        <w:ind w:left="1728" w:hanging="648"/>
      </w:pPr>
      <w:rPr>
        <w:rFonts w:ascii="Times New Roman" w:hAnsi="Times New Roman" w:cs="Times New Roman"/>
      </w:rPr>
    </w:lvl>
    <w:lvl w:ilvl="4">
      <w:start w:val="1"/>
      <w:numFmt w:val="decimal"/>
      <w:lvlText w:val=".....%2.%3.%4.%5."/>
      <w:lvlJc w:val="left"/>
      <w:pPr>
        <w:tabs>
          <w:tab w:val="num" w:pos="2232"/>
        </w:tabs>
        <w:ind w:left="2232" w:hanging="792"/>
      </w:pPr>
      <w:rPr>
        <w:rFonts w:ascii="Times New Roman" w:hAnsi="Times New Roman" w:cs="Times New Roman"/>
      </w:rPr>
    </w:lvl>
    <w:lvl w:ilvl="5">
      <w:start w:val="1"/>
      <w:numFmt w:val="decimal"/>
      <w:lvlText w:val=".....%2.%3.%4.%5.%6."/>
      <w:lvlJc w:val="left"/>
      <w:pPr>
        <w:tabs>
          <w:tab w:val="num" w:pos="2736"/>
        </w:tabs>
        <w:ind w:left="2736" w:hanging="936"/>
      </w:pPr>
      <w:rPr>
        <w:rFonts w:ascii="Times New Roman" w:hAnsi="Times New Roman" w:cs="Times New Roman"/>
      </w:rPr>
    </w:lvl>
    <w:lvl w:ilvl="6">
      <w:start w:val="1"/>
      <w:numFmt w:val="decimal"/>
      <w:lvlText w:val=".....%2.%3.%4.%5.%6.%7."/>
      <w:lvlJc w:val="left"/>
      <w:pPr>
        <w:tabs>
          <w:tab w:val="num" w:pos="3240"/>
        </w:tabs>
        <w:ind w:left="3240" w:hanging="1080"/>
      </w:pPr>
      <w:rPr>
        <w:rFonts w:ascii="Times New Roman" w:hAnsi="Times New Roman" w:cs="Times New Roman"/>
      </w:rPr>
    </w:lvl>
    <w:lvl w:ilvl="7">
      <w:start w:val="1"/>
      <w:numFmt w:val="decimal"/>
      <w:lvlText w:val=".....%2.%3.%4.%5.%6.%7.%8."/>
      <w:lvlJc w:val="left"/>
      <w:pPr>
        <w:tabs>
          <w:tab w:val="num" w:pos="3744"/>
        </w:tabs>
        <w:ind w:left="3744" w:hanging="1224"/>
      </w:pPr>
      <w:rPr>
        <w:rFonts w:ascii="Times New Roman" w:hAnsi="Times New Roman" w:cs="Times New Roman"/>
      </w:rPr>
    </w:lvl>
    <w:lvl w:ilvl="8">
      <w:start w:val="1"/>
      <w:numFmt w:val="decimal"/>
      <w:lvlText w:val=".....%2.%3.%4.%5.%6.%7.%8.%9."/>
      <w:lvlJc w:val="left"/>
      <w:pPr>
        <w:tabs>
          <w:tab w:val="num" w:pos="4320"/>
        </w:tabs>
        <w:ind w:left="4320" w:hanging="1440"/>
      </w:pPr>
      <w:rPr>
        <w:rFonts w:ascii="Times New Roman" w:hAnsi="Times New Roman" w:cs="Times New Roman"/>
      </w:rPr>
    </w:lvl>
  </w:abstractNum>
  <w:abstractNum w:abstractNumId="2">
    <w:nsid w:val="00000009"/>
    <w:multiLevelType w:val="singleLevel"/>
    <w:tmpl w:val="00000009"/>
    <w:name w:val="WW8Num30"/>
    <w:lvl w:ilvl="0">
      <w:numFmt w:val="bullet"/>
      <w:lvlText w:val="-"/>
      <w:lvlJc w:val="left"/>
      <w:pPr>
        <w:tabs>
          <w:tab w:val="num" w:pos="840"/>
        </w:tabs>
        <w:ind w:left="840" w:hanging="360"/>
      </w:pPr>
      <w:rPr>
        <w:rFonts w:ascii="StarSymbol" w:eastAsia="StarSymbol"/>
      </w:rPr>
    </w:lvl>
  </w:abstractNum>
  <w:abstractNum w:abstractNumId="3">
    <w:nsid w:val="0000000A"/>
    <w:multiLevelType w:val="singleLevel"/>
    <w:tmpl w:val="0000000A"/>
    <w:name w:val="WW8Num32"/>
    <w:lvl w:ilvl="0">
      <w:numFmt w:val="bullet"/>
      <w:lvlText w:val="-"/>
      <w:lvlJc w:val="left"/>
      <w:pPr>
        <w:tabs>
          <w:tab w:val="num" w:pos="840"/>
        </w:tabs>
        <w:ind w:left="840" w:hanging="360"/>
      </w:pPr>
      <w:rPr>
        <w:rFonts w:ascii="StarSymbol" w:eastAsia="StarSymbol"/>
      </w:rPr>
    </w:lvl>
  </w:abstractNum>
  <w:abstractNum w:abstractNumId="4">
    <w:nsid w:val="0000000B"/>
    <w:multiLevelType w:val="singleLevel"/>
    <w:tmpl w:val="0000000B"/>
    <w:name w:val="WW8Num39"/>
    <w:lvl w:ilvl="0">
      <w:numFmt w:val="bullet"/>
      <w:lvlText w:val="-"/>
      <w:lvlJc w:val="left"/>
      <w:pPr>
        <w:tabs>
          <w:tab w:val="num" w:pos="840"/>
        </w:tabs>
        <w:ind w:left="840" w:hanging="360"/>
      </w:pPr>
      <w:rPr>
        <w:rFonts w:ascii="StarSymbol" w:eastAsia="StarSymbol"/>
      </w:rPr>
    </w:lvl>
  </w:abstractNum>
  <w:abstractNum w:abstractNumId="5">
    <w:nsid w:val="0000000C"/>
    <w:multiLevelType w:val="singleLevel"/>
    <w:tmpl w:val="0000000C"/>
    <w:name w:val="WW8Num40"/>
    <w:lvl w:ilvl="0">
      <w:numFmt w:val="bullet"/>
      <w:lvlText w:val="-"/>
      <w:lvlJc w:val="left"/>
      <w:pPr>
        <w:tabs>
          <w:tab w:val="num" w:pos="840"/>
        </w:tabs>
        <w:ind w:left="840" w:hanging="360"/>
      </w:pPr>
      <w:rPr>
        <w:rFonts w:ascii="StarSymbol" w:eastAsia="StarSymbol"/>
      </w:rPr>
    </w:lvl>
  </w:abstractNum>
  <w:abstractNum w:abstractNumId="6">
    <w:nsid w:val="00000010"/>
    <w:multiLevelType w:val="singleLevel"/>
    <w:tmpl w:val="00000010"/>
    <w:name w:val="WW8Num48"/>
    <w:lvl w:ilvl="0">
      <w:numFmt w:val="bullet"/>
      <w:lvlText w:val="-"/>
      <w:lvlJc w:val="left"/>
      <w:pPr>
        <w:tabs>
          <w:tab w:val="num" w:pos="840"/>
        </w:tabs>
        <w:ind w:left="840" w:hanging="360"/>
      </w:pPr>
      <w:rPr>
        <w:rFonts w:ascii="StarSymbol" w:eastAsia="StarSymbol"/>
      </w:rPr>
    </w:lvl>
  </w:abstractNum>
  <w:abstractNum w:abstractNumId="7">
    <w:nsid w:val="00000012"/>
    <w:multiLevelType w:val="singleLevel"/>
    <w:tmpl w:val="00000012"/>
    <w:name w:val="WW8Num18"/>
    <w:lvl w:ilvl="0">
      <w:numFmt w:val="bullet"/>
      <w:lvlText w:val="-"/>
      <w:lvlJc w:val="left"/>
      <w:pPr>
        <w:tabs>
          <w:tab w:val="num" w:pos="810"/>
        </w:tabs>
        <w:ind w:left="810" w:hanging="360"/>
      </w:pPr>
      <w:rPr>
        <w:rFonts w:ascii="StarSymbol" w:eastAsia="StarSymbol"/>
      </w:rPr>
    </w:lvl>
  </w:abstractNum>
  <w:abstractNum w:abstractNumId="8">
    <w:nsid w:val="00000013"/>
    <w:multiLevelType w:val="singleLevel"/>
    <w:tmpl w:val="00000013"/>
    <w:name w:val="WW8Num19"/>
    <w:lvl w:ilvl="0">
      <w:numFmt w:val="bullet"/>
      <w:lvlText w:val="-"/>
      <w:lvlJc w:val="left"/>
      <w:pPr>
        <w:tabs>
          <w:tab w:val="num" w:pos="838"/>
        </w:tabs>
        <w:ind w:left="838" w:hanging="360"/>
      </w:pPr>
      <w:rPr>
        <w:rFonts w:ascii="StarSymbol" w:eastAsia="StarSymbol"/>
      </w:rPr>
    </w:lvl>
  </w:abstractNum>
  <w:abstractNum w:abstractNumId="9">
    <w:nsid w:val="00000016"/>
    <w:multiLevelType w:val="singleLevel"/>
    <w:tmpl w:val="00000016"/>
    <w:name w:val="WW8Num22"/>
    <w:lvl w:ilvl="0">
      <w:numFmt w:val="bullet"/>
      <w:lvlText w:val="-"/>
      <w:lvlJc w:val="left"/>
      <w:pPr>
        <w:tabs>
          <w:tab w:val="num" w:pos="838"/>
        </w:tabs>
        <w:ind w:left="838" w:hanging="360"/>
      </w:pPr>
      <w:rPr>
        <w:rFonts w:ascii="StarSymbol" w:eastAsia="StarSymbol"/>
      </w:rPr>
    </w:lvl>
  </w:abstractNum>
  <w:abstractNum w:abstractNumId="10">
    <w:nsid w:val="00000018"/>
    <w:multiLevelType w:val="singleLevel"/>
    <w:tmpl w:val="00000018"/>
    <w:name w:val="WW8Num24"/>
    <w:lvl w:ilvl="0">
      <w:numFmt w:val="bullet"/>
      <w:lvlText w:val="-"/>
      <w:lvlJc w:val="left"/>
      <w:pPr>
        <w:tabs>
          <w:tab w:val="num" w:pos="838"/>
        </w:tabs>
        <w:ind w:left="838" w:hanging="360"/>
      </w:pPr>
      <w:rPr>
        <w:rFonts w:ascii="StarSymbol" w:eastAsia="StarSymbol"/>
      </w:rPr>
    </w:lvl>
  </w:abstractNum>
  <w:abstractNum w:abstractNumId="11">
    <w:nsid w:val="00000019"/>
    <w:multiLevelType w:val="singleLevel"/>
    <w:tmpl w:val="00000019"/>
    <w:name w:val="WW8Num25"/>
    <w:lvl w:ilvl="0">
      <w:numFmt w:val="bullet"/>
      <w:lvlText w:val="-"/>
      <w:lvlJc w:val="left"/>
      <w:pPr>
        <w:tabs>
          <w:tab w:val="num" w:pos="840"/>
        </w:tabs>
        <w:ind w:left="840" w:hanging="360"/>
      </w:pPr>
      <w:rPr>
        <w:rFonts w:ascii="StarSymbol" w:eastAsia="StarSymbol"/>
      </w:rPr>
    </w:lvl>
  </w:abstractNum>
  <w:abstractNum w:abstractNumId="12">
    <w:nsid w:val="00000021"/>
    <w:multiLevelType w:val="multilevel"/>
    <w:tmpl w:val="00000021"/>
    <w:name w:val="WW8Num33"/>
    <w:lvl w:ilvl="0">
      <w:numFmt w:val="bullet"/>
      <w:lvlText w:val="-"/>
      <w:lvlJc w:val="left"/>
      <w:pPr>
        <w:tabs>
          <w:tab w:val="num" w:pos="840"/>
        </w:tabs>
        <w:ind w:left="840" w:hanging="360"/>
      </w:pPr>
      <w:rPr>
        <w:rFonts w:ascii="StarSymbol" w:eastAsia="StarSymbol"/>
      </w:rPr>
    </w:lvl>
    <w:lvl w:ilvl="1">
      <w:start w:val="1"/>
      <w:numFmt w:val="bullet"/>
      <w:lvlText w:val=""/>
      <w:lvlJc w:val="left"/>
      <w:pPr>
        <w:tabs>
          <w:tab w:val="num" w:pos="1680"/>
        </w:tabs>
        <w:ind w:left="1680" w:hanging="360"/>
      </w:pPr>
      <w:rPr>
        <w:rFonts w:ascii="Wingdings" w:hAnsi="Wingdings"/>
      </w:rPr>
    </w:lvl>
    <w:lvl w:ilvl="2">
      <w:start w:val="1"/>
      <w:numFmt w:val="bullet"/>
      <w:lvlText w:val=""/>
      <w:lvlJc w:val="left"/>
      <w:pPr>
        <w:tabs>
          <w:tab w:val="num" w:pos="2400"/>
        </w:tabs>
        <w:ind w:left="2400" w:hanging="360"/>
      </w:pPr>
      <w:rPr>
        <w:rFonts w:ascii="Wingdings" w:hAnsi="Wingdings"/>
      </w:rPr>
    </w:lvl>
    <w:lvl w:ilvl="3">
      <w:start w:val="1"/>
      <w:numFmt w:val="bullet"/>
      <w:lvlText w:val=""/>
      <w:lvlJc w:val="left"/>
      <w:pPr>
        <w:tabs>
          <w:tab w:val="num" w:pos="3120"/>
        </w:tabs>
        <w:ind w:left="3120" w:hanging="360"/>
      </w:pPr>
      <w:rPr>
        <w:rFonts w:ascii="Symbol" w:hAnsi="Symbol"/>
      </w:rPr>
    </w:lvl>
    <w:lvl w:ilvl="4">
      <w:start w:val="1"/>
      <w:numFmt w:val="bullet"/>
      <w:lvlText w:val="o"/>
      <w:lvlJc w:val="left"/>
      <w:pPr>
        <w:tabs>
          <w:tab w:val="num" w:pos="3840"/>
        </w:tabs>
        <w:ind w:left="3840" w:hanging="360"/>
      </w:pPr>
      <w:rPr>
        <w:rFonts w:ascii="Courier New" w:hAnsi="Courier New"/>
      </w:rPr>
    </w:lvl>
    <w:lvl w:ilvl="5">
      <w:start w:val="1"/>
      <w:numFmt w:val="bullet"/>
      <w:lvlText w:val=""/>
      <w:lvlJc w:val="left"/>
      <w:pPr>
        <w:tabs>
          <w:tab w:val="num" w:pos="4560"/>
        </w:tabs>
        <w:ind w:left="4560" w:hanging="360"/>
      </w:pPr>
      <w:rPr>
        <w:rFonts w:ascii="Wingdings" w:hAnsi="Wingdings"/>
      </w:rPr>
    </w:lvl>
    <w:lvl w:ilvl="6">
      <w:start w:val="1"/>
      <w:numFmt w:val="bullet"/>
      <w:lvlText w:val=""/>
      <w:lvlJc w:val="left"/>
      <w:pPr>
        <w:tabs>
          <w:tab w:val="num" w:pos="5280"/>
        </w:tabs>
        <w:ind w:left="5280" w:hanging="360"/>
      </w:pPr>
      <w:rPr>
        <w:rFonts w:ascii="Symbol" w:hAnsi="Symbol"/>
      </w:rPr>
    </w:lvl>
    <w:lvl w:ilvl="7">
      <w:start w:val="1"/>
      <w:numFmt w:val="bullet"/>
      <w:lvlText w:val="o"/>
      <w:lvlJc w:val="left"/>
      <w:pPr>
        <w:tabs>
          <w:tab w:val="num" w:pos="6000"/>
        </w:tabs>
        <w:ind w:left="6000" w:hanging="360"/>
      </w:pPr>
      <w:rPr>
        <w:rFonts w:ascii="Courier New" w:hAnsi="Courier New"/>
      </w:rPr>
    </w:lvl>
    <w:lvl w:ilvl="8">
      <w:start w:val="1"/>
      <w:numFmt w:val="bullet"/>
      <w:lvlText w:val=""/>
      <w:lvlJc w:val="left"/>
      <w:pPr>
        <w:tabs>
          <w:tab w:val="num" w:pos="6720"/>
        </w:tabs>
        <w:ind w:left="6720" w:hanging="360"/>
      </w:pPr>
      <w:rPr>
        <w:rFonts w:ascii="Wingdings" w:hAnsi="Wingdings"/>
      </w:rPr>
    </w:lvl>
  </w:abstractNum>
  <w:abstractNum w:abstractNumId="13">
    <w:nsid w:val="00000022"/>
    <w:multiLevelType w:val="singleLevel"/>
    <w:tmpl w:val="00000022"/>
    <w:name w:val="WW8Num34"/>
    <w:lvl w:ilvl="0">
      <w:numFmt w:val="bullet"/>
      <w:lvlText w:val="-"/>
      <w:lvlJc w:val="left"/>
      <w:pPr>
        <w:tabs>
          <w:tab w:val="num" w:pos="840"/>
        </w:tabs>
        <w:ind w:left="840" w:hanging="360"/>
      </w:pPr>
      <w:rPr>
        <w:rFonts w:ascii="StarSymbol" w:eastAsia="StarSymbol"/>
      </w:rPr>
    </w:lvl>
  </w:abstractNum>
  <w:abstractNum w:abstractNumId="14">
    <w:nsid w:val="00000023"/>
    <w:multiLevelType w:val="singleLevel"/>
    <w:tmpl w:val="00000023"/>
    <w:name w:val="WW8Num35"/>
    <w:lvl w:ilvl="0">
      <w:numFmt w:val="bullet"/>
      <w:lvlText w:val="-"/>
      <w:lvlJc w:val="left"/>
      <w:pPr>
        <w:tabs>
          <w:tab w:val="num" w:pos="840"/>
        </w:tabs>
        <w:ind w:left="840" w:hanging="360"/>
      </w:pPr>
      <w:rPr>
        <w:rFonts w:ascii="StarSymbol" w:eastAsia="StarSymbol"/>
      </w:rPr>
    </w:lvl>
  </w:abstractNum>
  <w:abstractNum w:abstractNumId="15">
    <w:nsid w:val="00000025"/>
    <w:multiLevelType w:val="singleLevel"/>
    <w:tmpl w:val="00000025"/>
    <w:name w:val="WW8Num37"/>
    <w:lvl w:ilvl="0">
      <w:numFmt w:val="bullet"/>
      <w:lvlText w:val="-"/>
      <w:lvlJc w:val="left"/>
      <w:pPr>
        <w:tabs>
          <w:tab w:val="num" w:pos="838"/>
        </w:tabs>
        <w:ind w:left="838" w:hanging="360"/>
      </w:pPr>
      <w:rPr>
        <w:rFonts w:ascii="StarSymbol" w:eastAsia="StarSymbol"/>
      </w:rPr>
    </w:lvl>
  </w:abstractNum>
  <w:abstractNum w:abstractNumId="16">
    <w:nsid w:val="00000026"/>
    <w:multiLevelType w:val="singleLevel"/>
    <w:tmpl w:val="00000026"/>
    <w:name w:val="WW8Num38"/>
    <w:lvl w:ilvl="0">
      <w:numFmt w:val="bullet"/>
      <w:lvlText w:val="-"/>
      <w:lvlJc w:val="left"/>
      <w:pPr>
        <w:tabs>
          <w:tab w:val="num" w:pos="810"/>
        </w:tabs>
        <w:ind w:left="810" w:hanging="360"/>
      </w:pPr>
      <w:rPr>
        <w:rFonts w:ascii="StarSymbol" w:eastAsia="StarSymbol"/>
      </w:rPr>
    </w:lvl>
  </w:abstractNum>
  <w:abstractNum w:abstractNumId="17">
    <w:nsid w:val="00000029"/>
    <w:multiLevelType w:val="singleLevel"/>
    <w:tmpl w:val="00000029"/>
    <w:name w:val="WW8Num41"/>
    <w:lvl w:ilvl="0">
      <w:numFmt w:val="bullet"/>
      <w:lvlText w:val="-"/>
      <w:lvlJc w:val="left"/>
      <w:pPr>
        <w:tabs>
          <w:tab w:val="num" w:pos="838"/>
        </w:tabs>
        <w:ind w:left="838" w:hanging="360"/>
      </w:pPr>
      <w:rPr>
        <w:rFonts w:ascii="StarSymbol" w:eastAsia="StarSymbol"/>
      </w:rPr>
    </w:lvl>
  </w:abstractNum>
  <w:abstractNum w:abstractNumId="18">
    <w:nsid w:val="0000002B"/>
    <w:multiLevelType w:val="singleLevel"/>
    <w:tmpl w:val="0000002B"/>
    <w:name w:val="WW8Num43"/>
    <w:lvl w:ilvl="0">
      <w:numFmt w:val="bullet"/>
      <w:lvlText w:val="-"/>
      <w:lvlJc w:val="left"/>
      <w:pPr>
        <w:tabs>
          <w:tab w:val="num" w:pos="840"/>
        </w:tabs>
        <w:ind w:left="840" w:hanging="360"/>
      </w:pPr>
      <w:rPr>
        <w:rFonts w:ascii="StarSymbol" w:eastAsia="StarSymbol"/>
      </w:rPr>
    </w:lvl>
  </w:abstractNum>
  <w:abstractNum w:abstractNumId="19">
    <w:nsid w:val="0000002C"/>
    <w:multiLevelType w:val="multilevel"/>
    <w:tmpl w:val="0000002C"/>
    <w:name w:val="WW8Num44"/>
    <w:lvl w:ilvl="0">
      <w:numFmt w:val="bullet"/>
      <w:lvlText w:val="-"/>
      <w:lvlJc w:val="left"/>
      <w:pPr>
        <w:tabs>
          <w:tab w:val="num" w:pos="810"/>
        </w:tabs>
        <w:ind w:left="810" w:hanging="360"/>
      </w:pPr>
      <w:rPr>
        <w:rFonts w:ascii="StarSymbol" w:eastAsia="StarSymbol"/>
      </w:rPr>
    </w:lvl>
    <w:lvl w:ilvl="1">
      <w:start w:val="1"/>
      <w:numFmt w:val="bullet"/>
      <w:lvlText w:val=""/>
      <w:lvlJc w:val="left"/>
      <w:pPr>
        <w:tabs>
          <w:tab w:val="num" w:pos="1650"/>
        </w:tabs>
        <w:ind w:left="1650" w:hanging="360"/>
      </w:pPr>
      <w:rPr>
        <w:rFonts w:ascii="Wingdings" w:hAnsi="Wingdings"/>
      </w:rPr>
    </w:lvl>
    <w:lvl w:ilvl="2">
      <w:start w:val="1"/>
      <w:numFmt w:val="bullet"/>
      <w:lvlText w:val=""/>
      <w:lvlJc w:val="left"/>
      <w:pPr>
        <w:tabs>
          <w:tab w:val="num" w:pos="2370"/>
        </w:tabs>
        <w:ind w:left="2370" w:hanging="360"/>
      </w:pPr>
      <w:rPr>
        <w:rFonts w:ascii="Wingdings" w:hAnsi="Wingdings"/>
      </w:rPr>
    </w:lvl>
    <w:lvl w:ilvl="3">
      <w:start w:val="1"/>
      <w:numFmt w:val="bullet"/>
      <w:lvlText w:val=""/>
      <w:lvlJc w:val="left"/>
      <w:pPr>
        <w:tabs>
          <w:tab w:val="num" w:pos="3090"/>
        </w:tabs>
        <w:ind w:left="3090" w:hanging="360"/>
      </w:pPr>
      <w:rPr>
        <w:rFonts w:ascii="Symbol" w:hAnsi="Symbol"/>
      </w:rPr>
    </w:lvl>
    <w:lvl w:ilvl="4">
      <w:start w:val="1"/>
      <w:numFmt w:val="bullet"/>
      <w:lvlText w:val="o"/>
      <w:lvlJc w:val="left"/>
      <w:pPr>
        <w:tabs>
          <w:tab w:val="num" w:pos="3810"/>
        </w:tabs>
        <w:ind w:left="3810" w:hanging="360"/>
      </w:pPr>
      <w:rPr>
        <w:rFonts w:ascii="Courier New" w:hAnsi="Courier New"/>
      </w:rPr>
    </w:lvl>
    <w:lvl w:ilvl="5">
      <w:start w:val="1"/>
      <w:numFmt w:val="bullet"/>
      <w:lvlText w:val=""/>
      <w:lvlJc w:val="left"/>
      <w:pPr>
        <w:tabs>
          <w:tab w:val="num" w:pos="4530"/>
        </w:tabs>
        <w:ind w:left="4530" w:hanging="360"/>
      </w:pPr>
      <w:rPr>
        <w:rFonts w:ascii="Wingdings" w:hAnsi="Wingdings"/>
      </w:rPr>
    </w:lvl>
    <w:lvl w:ilvl="6">
      <w:start w:val="1"/>
      <w:numFmt w:val="bullet"/>
      <w:lvlText w:val=""/>
      <w:lvlJc w:val="left"/>
      <w:pPr>
        <w:tabs>
          <w:tab w:val="num" w:pos="5250"/>
        </w:tabs>
        <w:ind w:left="5250" w:hanging="360"/>
      </w:pPr>
      <w:rPr>
        <w:rFonts w:ascii="Symbol" w:hAnsi="Symbol"/>
      </w:rPr>
    </w:lvl>
    <w:lvl w:ilvl="7">
      <w:start w:val="1"/>
      <w:numFmt w:val="bullet"/>
      <w:lvlText w:val="o"/>
      <w:lvlJc w:val="left"/>
      <w:pPr>
        <w:tabs>
          <w:tab w:val="num" w:pos="5970"/>
        </w:tabs>
        <w:ind w:left="5970" w:hanging="360"/>
      </w:pPr>
      <w:rPr>
        <w:rFonts w:ascii="Courier New" w:hAnsi="Courier New"/>
      </w:rPr>
    </w:lvl>
    <w:lvl w:ilvl="8">
      <w:start w:val="1"/>
      <w:numFmt w:val="bullet"/>
      <w:lvlText w:val=""/>
      <w:lvlJc w:val="left"/>
      <w:pPr>
        <w:tabs>
          <w:tab w:val="num" w:pos="6690"/>
        </w:tabs>
        <w:ind w:left="6690" w:hanging="360"/>
      </w:pPr>
      <w:rPr>
        <w:rFonts w:ascii="Wingdings" w:hAnsi="Wingdings"/>
      </w:rPr>
    </w:lvl>
  </w:abstractNum>
  <w:abstractNum w:abstractNumId="20">
    <w:nsid w:val="00000031"/>
    <w:multiLevelType w:val="singleLevel"/>
    <w:tmpl w:val="00000031"/>
    <w:name w:val="WW8Num49"/>
    <w:lvl w:ilvl="0">
      <w:numFmt w:val="bullet"/>
      <w:lvlText w:val="-"/>
      <w:lvlJc w:val="left"/>
      <w:pPr>
        <w:tabs>
          <w:tab w:val="num" w:pos="840"/>
        </w:tabs>
        <w:ind w:left="840" w:hanging="360"/>
      </w:pPr>
      <w:rPr>
        <w:rFonts w:ascii="StarSymbol" w:eastAsia="StarSymbol"/>
      </w:rPr>
    </w:lvl>
  </w:abstractNum>
  <w:abstractNum w:abstractNumId="21">
    <w:nsid w:val="01886C05"/>
    <w:multiLevelType w:val="hybridMultilevel"/>
    <w:tmpl w:val="B3A2D43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23">
    <w:nsid w:val="055B2B0C"/>
    <w:multiLevelType w:val="hybridMultilevel"/>
    <w:tmpl w:val="8A9E669C"/>
    <w:lvl w:ilvl="0" w:tplc="01149EFE">
      <w:start w:val="1"/>
      <w:numFmt w:val="lowerLetter"/>
      <w:lvlText w:val="%1)"/>
      <w:lvlJc w:val="left"/>
      <w:pPr>
        <w:ind w:left="1290" w:hanging="360"/>
      </w:pPr>
      <w:rPr>
        <w:b/>
      </w:rPr>
    </w:lvl>
    <w:lvl w:ilvl="1" w:tplc="04160019" w:tentative="1">
      <w:start w:val="1"/>
      <w:numFmt w:val="lowerLetter"/>
      <w:lvlText w:val="%2."/>
      <w:lvlJc w:val="left"/>
      <w:pPr>
        <w:ind w:left="2010" w:hanging="360"/>
      </w:pPr>
    </w:lvl>
    <w:lvl w:ilvl="2" w:tplc="0416001B" w:tentative="1">
      <w:start w:val="1"/>
      <w:numFmt w:val="lowerRoman"/>
      <w:lvlText w:val="%3."/>
      <w:lvlJc w:val="right"/>
      <w:pPr>
        <w:ind w:left="2730" w:hanging="180"/>
      </w:pPr>
    </w:lvl>
    <w:lvl w:ilvl="3" w:tplc="0416000F" w:tentative="1">
      <w:start w:val="1"/>
      <w:numFmt w:val="decimal"/>
      <w:lvlText w:val="%4."/>
      <w:lvlJc w:val="left"/>
      <w:pPr>
        <w:ind w:left="3450" w:hanging="360"/>
      </w:pPr>
    </w:lvl>
    <w:lvl w:ilvl="4" w:tplc="04160019" w:tentative="1">
      <w:start w:val="1"/>
      <w:numFmt w:val="lowerLetter"/>
      <w:lvlText w:val="%5."/>
      <w:lvlJc w:val="left"/>
      <w:pPr>
        <w:ind w:left="4170" w:hanging="360"/>
      </w:pPr>
    </w:lvl>
    <w:lvl w:ilvl="5" w:tplc="0416001B" w:tentative="1">
      <w:start w:val="1"/>
      <w:numFmt w:val="lowerRoman"/>
      <w:lvlText w:val="%6."/>
      <w:lvlJc w:val="right"/>
      <w:pPr>
        <w:ind w:left="4890" w:hanging="180"/>
      </w:pPr>
    </w:lvl>
    <w:lvl w:ilvl="6" w:tplc="0416000F" w:tentative="1">
      <w:start w:val="1"/>
      <w:numFmt w:val="decimal"/>
      <w:lvlText w:val="%7."/>
      <w:lvlJc w:val="left"/>
      <w:pPr>
        <w:ind w:left="5610" w:hanging="360"/>
      </w:pPr>
    </w:lvl>
    <w:lvl w:ilvl="7" w:tplc="04160019" w:tentative="1">
      <w:start w:val="1"/>
      <w:numFmt w:val="lowerLetter"/>
      <w:lvlText w:val="%8."/>
      <w:lvlJc w:val="left"/>
      <w:pPr>
        <w:ind w:left="6330" w:hanging="360"/>
      </w:pPr>
    </w:lvl>
    <w:lvl w:ilvl="8" w:tplc="0416001B" w:tentative="1">
      <w:start w:val="1"/>
      <w:numFmt w:val="lowerRoman"/>
      <w:lvlText w:val="%9."/>
      <w:lvlJc w:val="right"/>
      <w:pPr>
        <w:ind w:left="7050" w:hanging="180"/>
      </w:pPr>
    </w:lvl>
  </w:abstractNum>
  <w:abstractNum w:abstractNumId="24">
    <w:nsid w:val="086714AA"/>
    <w:multiLevelType w:val="hybridMultilevel"/>
    <w:tmpl w:val="696CDED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6">
    <w:nsid w:val="0D912DF1"/>
    <w:multiLevelType w:val="hybridMultilevel"/>
    <w:tmpl w:val="85266550"/>
    <w:lvl w:ilvl="0" w:tplc="02F4B956">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nsid w:val="127834A1"/>
    <w:multiLevelType w:val="hybridMultilevel"/>
    <w:tmpl w:val="7CD6863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8">
    <w:nsid w:val="14054646"/>
    <w:multiLevelType w:val="hybridMultilevel"/>
    <w:tmpl w:val="72EA0F5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nsid w:val="14424FB2"/>
    <w:multiLevelType w:val="hybridMultilevel"/>
    <w:tmpl w:val="D2B050D4"/>
    <w:lvl w:ilvl="0" w:tplc="6FA8220E">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31">
    <w:nsid w:val="15ED5C7A"/>
    <w:multiLevelType w:val="multilevel"/>
    <w:tmpl w:val="EA1270E8"/>
    <w:lvl w:ilvl="0">
      <w:start w:val="4"/>
      <w:numFmt w:val="decimal"/>
      <w:lvlText w:val="%1."/>
      <w:lvlJc w:val="left"/>
      <w:pPr>
        <w:ind w:left="495" w:hanging="495"/>
      </w:pPr>
      <w:rPr>
        <w:rFonts w:hint="default"/>
      </w:rPr>
    </w:lvl>
    <w:lvl w:ilvl="1">
      <w:start w:val="1"/>
      <w:numFmt w:val="decimal"/>
      <w:lvlText w:val="%1.%2."/>
      <w:lvlJc w:val="left"/>
      <w:pPr>
        <w:ind w:left="1842" w:hanging="495"/>
      </w:pPr>
      <w:rPr>
        <w:rFonts w:hint="default"/>
      </w:rPr>
    </w:lvl>
    <w:lvl w:ilvl="2">
      <w:start w:val="2"/>
      <w:numFmt w:val="decimal"/>
      <w:lvlText w:val="%1.%2.%3."/>
      <w:lvlJc w:val="left"/>
      <w:pPr>
        <w:ind w:left="3414" w:hanging="720"/>
      </w:pPr>
      <w:rPr>
        <w:rFonts w:hint="default"/>
      </w:rPr>
    </w:lvl>
    <w:lvl w:ilvl="3">
      <w:start w:val="1"/>
      <w:numFmt w:val="decimal"/>
      <w:lvlText w:val="%1.%2.%3.%4."/>
      <w:lvlJc w:val="left"/>
      <w:pPr>
        <w:ind w:left="4761" w:hanging="720"/>
      </w:pPr>
      <w:rPr>
        <w:rFonts w:hint="default"/>
      </w:rPr>
    </w:lvl>
    <w:lvl w:ilvl="4">
      <w:start w:val="1"/>
      <w:numFmt w:val="decimal"/>
      <w:lvlText w:val="%1.%2.%3.%4.%5."/>
      <w:lvlJc w:val="left"/>
      <w:pPr>
        <w:ind w:left="6468" w:hanging="1080"/>
      </w:pPr>
      <w:rPr>
        <w:rFonts w:hint="default"/>
      </w:rPr>
    </w:lvl>
    <w:lvl w:ilvl="5">
      <w:start w:val="1"/>
      <w:numFmt w:val="decimal"/>
      <w:lvlText w:val="%1.%2.%3.%4.%5.%6."/>
      <w:lvlJc w:val="left"/>
      <w:pPr>
        <w:ind w:left="7815" w:hanging="1080"/>
      </w:pPr>
      <w:rPr>
        <w:rFonts w:hint="default"/>
      </w:rPr>
    </w:lvl>
    <w:lvl w:ilvl="6">
      <w:start w:val="1"/>
      <w:numFmt w:val="decimal"/>
      <w:lvlText w:val="%1.%2.%3.%4.%5.%6.%7."/>
      <w:lvlJc w:val="left"/>
      <w:pPr>
        <w:ind w:left="9522" w:hanging="1440"/>
      </w:pPr>
      <w:rPr>
        <w:rFonts w:hint="default"/>
      </w:rPr>
    </w:lvl>
    <w:lvl w:ilvl="7">
      <w:start w:val="1"/>
      <w:numFmt w:val="decimal"/>
      <w:lvlText w:val="%1.%2.%3.%4.%5.%6.%7.%8."/>
      <w:lvlJc w:val="left"/>
      <w:pPr>
        <w:ind w:left="10869" w:hanging="1440"/>
      </w:pPr>
      <w:rPr>
        <w:rFonts w:hint="default"/>
      </w:rPr>
    </w:lvl>
    <w:lvl w:ilvl="8">
      <w:start w:val="1"/>
      <w:numFmt w:val="decimal"/>
      <w:lvlText w:val="%1.%2.%3.%4.%5.%6.%7.%8.%9."/>
      <w:lvlJc w:val="left"/>
      <w:pPr>
        <w:ind w:left="12576" w:hanging="1800"/>
      </w:pPr>
      <w:rPr>
        <w:rFonts w:hint="default"/>
      </w:rPr>
    </w:lvl>
  </w:abstractNum>
  <w:abstractNum w:abstractNumId="32">
    <w:nsid w:val="16C12066"/>
    <w:multiLevelType w:val="hybridMultilevel"/>
    <w:tmpl w:val="C98ECA7E"/>
    <w:lvl w:ilvl="0" w:tplc="DA4A0118">
      <w:start w:val="1"/>
      <w:numFmt w:val="lowerLetter"/>
      <w:lvlText w:val="%1)"/>
      <w:lvlJc w:val="left"/>
      <w:pPr>
        <w:ind w:left="1290" w:hanging="360"/>
      </w:pPr>
      <w:rPr>
        <w:b/>
      </w:rPr>
    </w:lvl>
    <w:lvl w:ilvl="1" w:tplc="04160019" w:tentative="1">
      <w:start w:val="1"/>
      <w:numFmt w:val="lowerLetter"/>
      <w:lvlText w:val="%2."/>
      <w:lvlJc w:val="left"/>
      <w:pPr>
        <w:ind w:left="2010" w:hanging="360"/>
      </w:pPr>
    </w:lvl>
    <w:lvl w:ilvl="2" w:tplc="0416001B" w:tentative="1">
      <w:start w:val="1"/>
      <w:numFmt w:val="lowerRoman"/>
      <w:lvlText w:val="%3."/>
      <w:lvlJc w:val="right"/>
      <w:pPr>
        <w:ind w:left="2730" w:hanging="180"/>
      </w:pPr>
    </w:lvl>
    <w:lvl w:ilvl="3" w:tplc="0416000F" w:tentative="1">
      <w:start w:val="1"/>
      <w:numFmt w:val="decimal"/>
      <w:lvlText w:val="%4."/>
      <w:lvlJc w:val="left"/>
      <w:pPr>
        <w:ind w:left="3450" w:hanging="360"/>
      </w:pPr>
    </w:lvl>
    <w:lvl w:ilvl="4" w:tplc="04160019" w:tentative="1">
      <w:start w:val="1"/>
      <w:numFmt w:val="lowerLetter"/>
      <w:lvlText w:val="%5."/>
      <w:lvlJc w:val="left"/>
      <w:pPr>
        <w:ind w:left="4170" w:hanging="360"/>
      </w:pPr>
    </w:lvl>
    <w:lvl w:ilvl="5" w:tplc="0416001B" w:tentative="1">
      <w:start w:val="1"/>
      <w:numFmt w:val="lowerRoman"/>
      <w:lvlText w:val="%6."/>
      <w:lvlJc w:val="right"/>
      <w:pPr>
        <w:ind w:left="4890" w:hanging="180"/>
      </w:pPr>
    </w:lvl>
    <w:lvl w:ilvl="6" w:tplc="0416000F" w:tentative="1">
      <w:start w:val="1"/>
      <w:numFmt w:val="decimal"/>
      <w:lvlText w:val="%7."/>
      <w:lvlJc w:val="left"/>
      <w:pPr>
        <w:ind w:left="5610" w:hanging="360"/>
      </w:pPr>
    </w:lvl>
    <w:lvl w:ilvl="7" w:tplc="04160019" w:tentative="1">
      <w:start w:val="1"/>
      <w:numFmt w:val="lowerLetter"/>
      <w:lvlText w:val="%8."/>
      <w:lvlJc w:val="left"/>
      <w:pPr>
        <w:ind w:left="6330" w:hanging="360"/>
      </w:pPr>
    </w:lvl>
    <w:lvl w:ilvl="8" w:tplc="0416001B" w:tentative="1">
      <w:start w:val="1"/>
      <w:numFmt w:val="lowerRoman"/>
      <w:lvlText w:val="%9."/>
      <w:lvlJc w:val="right"/>
      <w:pPr>
        <w:ind w:left="7050" w:hanging="180"/>
      </w:pPr>
    </w:lvl>
  </w:abstractNum>
  <w:abstractNum w:abstractNumId="33">
    <w:nsid w:val="1A4A4EBB"/>
    <w:multiLevelType w:val="hybridMultilevel"/>
    <w:tmpl w:val="C4C2CA96"/>
    <w:lvl w:ilvl="0" w:tplc="CC243E70">
      <w:start w:val="1"/>
      <w:numFmt w:val="lowerRoman"/>
      <w:lvlText w:val="%1."/>
      <w:lvlJc w:val="left"/>
      <w:pPr>
        <w:ind w:left="2495" w:hanging="720"/>
      </w:pPr>
      <w:rPr>
        <w:rFonts w:hint="default"/>
      </w:rPr>
    </w:lvl>
    <w:lvl w:ilvl="1" w:tplc="04160019" w:tentative="1">
      <w:start w:val="1"/>
      <w:numFmt w:val="lowerLetter"/>
      <w:lvlText w:val="%2."/>
      <w:lvlJc w:val="left"/>
      <w:pPr>
        <w:ind w:left="2855" w:hanging="360"/>
      </w:pPr>
    </w:lvl>
    <w:lvl w:ilvl="2" w:tplc="0416001B" w:tentative="1">
      <w:start w:val="1"/>
      <w:numFmt w:val="lowerRoman"/>
      <w:lvlText w:val="%3."/>
      <w:lvlJc w:val="right"/>
      <w:pPr>
        <w:ind w:left="3575" w:hanging="180"/>
      </w:pPr>
    </w:lvl>
    <w:lvl w:ilvl="3" w:tplc="0416000F" w:tentative="1">
      <w:start w:val="1"/>
      <w:numFmt w:val="decimal"/>
      <w:lvlText w:val="%4."/>
      <w:lvlJc w:val="left"/>
      <w:pPr>
        <w:ind w:left="4295" w:hanging="360"/>
      </w:pPr>
    </w:lvl>
    <w:lvl w:ilvl="4" w:tplc="04160019" w:tentative="1">
      <w:start w:val="1"/>
      <w:numFmt w:val="lowerLetter"/>
      <w:lvlText w:val="%5."/>
      <w:lvlJc w:val="left"/>
      <w:pPr>
        <w:ind w:left="5015" w:hanging="360"/>
      </w:pPr>
    </w:lvl>
    <w:lvl w:ilvl="5" w:tplc="0416001B" w:tentative="1">
      <w:start w:val="1"/>
      <w:numFmt w:val="lowerRoman"/>
      <w:lvlText w:val="%6."/>
      <w:lvlJc w:val="right"/>
      <w:pPr>
        <w:ind w:left="5735" w:hanging="180"/>
      </w:pPr>
    </w:lvl>
    <w:lvl w:ilvl="6" w:tplc="0416000F" w:tentative="1">
      <w:start w:val="1"/>
      <w:numFmt w:val="decimal"/>
      <w:lvlText w:val="%7."/>
      <w:lvlJc w:val="left"/>
      <w:pPr>
        <w:ind w:left="6455" w:hanging="360"/>
      </w:pPr>
    </w:lvl>
    <w:lvl w:ilvl="7" w:tplc="04160019" w:tentative="1">
      <w:start w:val="1"/>
      <w:numFmt w:val="lowerLetter"/>
      <w:lvlText w:val="%8."/>
      <w:lvlJc w:val="left"/>
      <w:pPr>
        <w:ind w:left="7175" w:hanging="360"/>
      </w:pPr>
    </w:lvl>
    <w:lvl w:ilvl="8" w:tplc="0416001B" w:tentative="1">
      <w:start w:val="1"/>
      <w:numFmt w:val="lowerRoman"/>
      <w:lvlText w:val="%9."/>
      <w:lvlJc w:val="right"/>
      <w:pPr>
        <w:ind w:left="7895" w:hanging="180"/>
      </w:pPr>
    </w:lvl>
  </w:abstractNum>
  <w:abstractNum w:abstractNumId="34">
    <w:nsid w:val="1B44271E"/>
    <w:multiLevelType w:val="hybridMultilevel"/>
    <w:tmpl w:val="DEA4FEA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nsid w:val="1D5C100D"/>
    <w:multiLevelType w:val="multilevel"/>
    <w:tmpl w:val="CC5A3E4E"/>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nsid w:val="1EAA2396"/>
    <w:multiLevelType w:val="hybridMultilevel"/>
    <w:tmpl w:val="5D2CF6F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nsid w:val="20244FD8"/>
    <w:multiLevelType w:val="multilevel"/>
    <w:tmpl w:val="6F70A158"/>
    <w:lvl w:ilvl="0">
      <w:start w:val="1"/>
      <w:numFmt w:val="decimal"/>
      <w:lvlText w:val="%1."/>
      <w:lvlJc w:val="left"/>
      <w:pPr>
        <w:ind w:left="360" w:hanging="360"/>
      </w:pPr>
      <w:rPr>
        <w:b/>
      </w:rPr>
    </w:lvl>
    <w:lvl w:ilvl="1">
      <w:start w:val="1"/>
      <w:numFmt w:val="decimal"/>
      <w:lvlText w:val="%1.%2."/>
      <w:lvlJc w:val="left"/>
      <w:pPr>
        <w:ind w:left="4969" w:hanging="432"/>
      </w:pPr>
      <w:rPr>
        <w:b w:val="0"/>
        <w:i w:val="0"/>
        <w:strike w:val="0"/>
        <w:color w:val="auto"/>
        <w:sz w:val="20"/>
        <w:szCs w:val="20"/>
        <w:u w:val="none"/>
      </w:rPr>
    </w:lvl>
    <w:lvl w:ilvl="2">
      <w:start w:val="1"/>
      <w:numFmt w:val="decimal"/>
      <w:lvlText w:val="%1.%2.%3."/>
      <w:lvlJc w:val="left"/>
      <w:pPr>
        <w:ind w:left="3198" w:hanging="504"/>
      </w:pPr>
      <w:rPr>
        <w:rFonts w:ascii="Arial" w:hAnsi="Arial" w:hint="default"/>
        <w:b w:val="0"/>
        <w:i w:val="0"/>
        <w:strike w:val="0"/>
        <w:color w:val="auto"/>
        <w:sz w:val="20"/>
        <w:szCs w:val="20"/>
      </w:rPr>
    </w:lvl>
    <w:lvl w:ilvl="3">
      <w:start w:val="1"/>
      <w:numFmt w:val="lowerLetter"/>
      <w:lvlText w:val="%4)"/>
      <w:lvlJc w:val="left"/>
      <w:pPr>
        <w:ind w:left="2491"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nsid w:val="2125517D"/>
    <w:multiLevelType w:val="hybridMultilevel"/>
    <w:tmpl w:val="F07EC5EC"/>
    <w:lvl w:ilvl="0" w:tplc="04160017">
      <w:start w:val="1"/>
      <w:numFmt w:val="lowerLetter"/>
      <w:lvlText w:val="%1)"/>
      <w:lvlJc w:val="left"/>
      <w:pPr>
        <w:ind w:left="1571" w:hanging="360"/>
      </w:pPr>
    </w:lvl>
    <w:lvl w:ilvl="1" w:tplc="04160019" w:tentative="1">
      <w:start w:val="1"/>
      <w:numFmt w:val="lowerLetter"/>
      <w:lvlText w:val="%2."/>
      <w:lvlJc w:val="left"/>
      <w:pPr>
        <w:ind w:left="2291" w:hanging="360"/>
      </w:pPr>
    </w:lvl>
    <w:lvl w:ilvl="2" w:tplc="0416001B" w:tentative="1">
      <w:start w:val="1"/>
      <w:numFmt w:val="lowerRoman"/>
      <w:lvlText w:val="%3."/>
      <w:lvlJc w:val="right"/>
      <w:pPr>
        <w:ind w:left="3011" w:hanging="180"/>
      </w:pPr>
    </w:lvl>
    <w:lvl w:ilvl="3" w:tplc="0416000F" w:tentative="1">
      <w:start w:val="1"/>
      <w:numFmt w:val="decimal"/>
      <w:lvlText w:val="%4."/>
      <w:lvlJc w:val="left"/>
      <w:pPr>
        <w:ind w:left="3731" w:hanging="360"/>
      </w:pPr>
    </w:lvl>
    <w:lvl w:ilvl="4" w:tplc="04160019" w:tentative="1">
      <w:start w:val="1"/>
      <w:numFmt w:val="lowerLetter"/>
      <w:lvlText w:val="%5."/>
      <w:lvlJc w:val="left"/>
      <w:pPr>
        <w:ind w:left="4451" w:hanging="360"/>
      </w:pPr>
    </w:lvl>
    <w:lvl w:ilvl="5" w:tplc="0416001B" w:tentative="1">
      <w:start w:val="1"/>
      <w:numFmt w:val="lowerRoman"/>
      <w:lvlText w:val="%6."/>
      <w:lvlJc w:val="right"/>
      <w:pPr>
        <w:ind w:left="5171" w:hanging="180"/>
      </w:pPr>
    </w:lvl>
    <w:lvl w:ilvl="6" w:tplc="0416000F" w:tentative="1">
      <w:start w:val="1"/>
      <w:numFmt w:val="decimal"/>
      <w:lvlText w:val="%7."/>
      <w:lvlJc w:val="left"/>
      <w:pPr>
        <w:ind w:left="5891" w:hanging="360"/>
      </w:pPr>
    </w:lvl>
    <w:lvl w:ilvl="7" w:tplc="04160019" w:tentative="1">
      <w:start w:val="1"/>
      <w:numFmt w:val="lowerLetter"/>
      <w:lvlText w:val="%8."/>
      <w:lvlJc w:val="left"/>
      <w:pPr>
        <w:ind w:left="6611" w:hanging="360"/>
      </w:pPr>
    </w:lvl>
    <w:lvl w:ilvl="8" w:tplc="0416001B" w:tentative="1">
      <w:start w:val="1"/>
      <w:numFmt w:val="lowerRoman"/>
      <w:lvlText w:val="%9."/>
      <w:lvlJc w:val="right"/>
      <w:pPr>
        <w:ind w:left="7331" w:hanging="180"/>
      </w:pPr>
    </w:lvl>
  </w:abstractNum>
  <w:abstractNum w:abstractNumId="39">
    <w:nsid w:val="27312DBC"/>
    <w:multiLevelType w:val="hybridMultilevel"/>
    <w:tmpl w:val="20DAB5A2"/>
    <w:lvl w:ilvl="0" w:tplc="83EC622A">
      <w:start w:val="1"/>
      <w:numFmt w:val="lowerLetter"/>
      <w:lvlText w:val="%1)"/>
      <w:lvlJc w:val="left"/>
      <w:pPr>
        <w:ind w:left="1287" w:hanging="360"/>
      </w:pPr>
      <w:rPr>
        <w:color w:val="auto"/>
      </w:r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40">
    <w:nsid w:val="28BB3553"/>
    <w:multiLevelType w:val="hybridMultilevel"/>
    <w:tmpl w:val="DEA4FEA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nsid w:val="2CCD7FC6"/>
    <w:multiLevelType w:val="hybridMultilevel"/>
    <w:tmpl w:val="9036DD4C"/>
    <w:lvl w:ilvl="0" w:tplc="4B845850">
      <w:start w:val="1"/>
      <w:numFmt w:val="lowerLetter"/>
      <w:lvlText w:val="%1)"/>
      <w:lvlJc w:val="left"/>
      <w:pPr>
        <w:ind w:left="1287" w:hanging="360"/>
      </w:pPr>
      <w:rPr>
        <w:b w:val="0"/>
      </w:r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42">
    <w:nsid w:val="2E1C1C8F"/>
    <w:multiLevelType w:val="hybridMultilevel"/>
    <w:tmpl w:val="5D2CF6F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3">
    <w:nsid w:val="32C7282C"/>
    <w:multiLevelType w:val="hybridMultilevel"/>
    <w:tmpl w:val="8EC6C262"/>
    <w:lvl w:ilvl="0" w:tplc="04160001">
      <w:start w:val="1"/>
      <w:numFmt w:val="bullet"/>
      <w:lvlText w:val=""/>
      <w:lvlJc w:val="left"/>
      <w:pPr>
        <w:ind w:left="720" w:hanging="360"/>
      </w:pPr>
      <w:rPr>
        <w:rFonts w:ascii="Symbol" w:hAnsi="Symbo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4">
    <w:nsid w:val="333B18B7"/>
    <w:multiLevelType w:val="hybridMultilevel"/>
    <w:tmpl w:val="B9AA6718"/>
    <w:lvl w:ilvl="0" w:tplc="A0206282">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5">
    <w:nsid w:val="34490A44"/>
    <w:multiLevelType w:val="hybridMultilevel"/>
    <w:tmpl w:val="5D2CF6F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6">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47">
    <w:nsid w:val="35CD2993"/>
    <w:multiLevelType w:val="hybridMultilevel"/>
    <w:tmpl w:val="393AD7BE"/>
    <w:lvl w:ilvl="0" w:tplc="04160017">
      <w:start w:val="1"/>
      <w:numFmt w:val="lowerLetter"/>
      <w:lvlText w:val="%1)"/>
      <w:lvlJc w:val="left"/>
      <w:pPr>
        <w:ind w:left="1004" w:hanging="360"/>
      </w:pPr>
    </w:lvl>
    <w:lvl w:ilvl="1" w:tplc="04160019" w:tentative="1">
      <w:start w:val="1"/>
      <w:numFmt w:val="lowerLetter"/>
      <w:pStyle w:val="ESPECIFICAO2"/>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48">
    <w:nsid w:val="38A66E6F"/>
    <w:multiLevelType w:val="hybridMultilevel"/>
    <w:tmpl w:val="AC26A4E6"/>
    <w:lvl w:ilvl="0" w:tplc="A3F43518">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9">
    <w:nsid w:val="38DB65A9"/>
    <w:multiLevelType w:val="hybridMultilevel"/>
    <w:tmpl w:val="C0EE16C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0">
    <w:nsid w:val="3CFE0E06"/>
    <w:multiLevelType w:val="multilevel"/>
    <w:tmpl w:val="6BAC268A"/>
    <w:lvl w:ilvl="0">
      <w:start w:val="1"/>
      <w:numFmt w:val="decimal"/>
      <w:lvlText w:val="%1."/>
      <w:lvlJc w:val="left"/>
      <w:pPr>
        <w:ind w:left="360" w:hanging="360"/>
      </w:pPr>
      <w:rPr>
        <w:b/>
      </w:rPr>
    </w:lvl>
    <w:lvl w:ilvl="1">
      <w:start w:val="1"/>
      <w:numFmt w:val="decimal"/>
      <w:lvlText w:val="%1.%2."/>
      <w:lvlJc w:val="left"/>
      <w:pPr>
        <w:ind w:left="4969" w:hanging="432"/>
      </w:pPr>
      <w:rPr>
        <w:b w:val="0"/>
        <w:i w:val="0"/>
        <w:strike w:val="0"/>
        <w:color w:val="auto"/>
        <w:sz w:val="20"/>
        <w:szCs w:val="20"/>
        <w:u w:val="none"/>
      </w:rPr>
    </w:lvl>
    <w:lvl w:ilvl="2">
      <w:start w:val="1"/>
      <w:numFmt w:val="decimal"/>
      <w:lvlText w:val="%1.%2.%3."/>
      <w:lvlJc w:val="left"/>
      <w:pPr>
        <w:ind w:left="3198" w:hanging="504"/>
      </w:pPr>
      <w:rPr>
        <w:rFonts w:ascii="Arial" w:hAnsi="Arial" w:hint="default"/>
        <w:b w:val="0"/>
        <w:i w:val="0"/>
        <w:strike w:val="0"/>
        <w:color w:val="auto"/>
        <w:sz w:val="20"/>
        <w:szCs w:val="20"/>
      </w:rPr>
    </w:lvl>
    <w:lvl w:ilvl="3">
      <w:start w:val="1"/>
      <w:numFmt w:val="lowerRoman"/>
      <w:lvlText w:val="%4."/>
      <w:lvlJc w:val="right"/>
      <w:pPr>
        <w:ind w:left="2491"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nsid w:val="461A294F"/>
    <w:multiLevelType w:val="hybridMultilevel"/>
    <w:tmpl w:val="9C56339C"/>
    <w:lvl w:ilvl="0" w:tplc="04160001">
      <w:start w:val="1"/>
      <w:numFmt w:val="bullet"/>
      <w:lvlText w:val=""/>
      <w:lvlJc w:val="left"/>
      <w:pPr>
        <w:ind w:left="1211" w:hanging="360"/>
      </w:pPr>
      <w:rPr>
        <w:rFonts w:ascii="Symbol" w:hAnsi="Symbol" w:hint="default"/>
      </w:rPr>
    </w:lvl>
    <w:lvl w:ilvl="1" w:tplc="04160003" w:tentative="1">
      <w:start w:val="1"/>
      <w:numFmt w:val="bullet"/>
      <w:lvlText w:val="o"/>
      <w:lvlJc w:val="left"/>
      <w:pPr>
        <w:ind w:left="1931" w:hanging="360"/>
      </w:pPr>
      <w:rPr>
        <w:rFonts w:ascii="Courier New" w:hAnsi="Courier New" w:cs="Courier New" w:hint="default"/>
      </w:rPr>
    </w:lvl>
    <w:lvl w:ilvl="2" w:tplc="04160005" w:tentative="1">
      <w:start w:val="1"/>
      <w:numFmt w:val="bullet"/>
      <w:lvlText w:val=""/>
      <w:lvlJc w:val="left"/>
      <w:pPr>
        <w:ind w:left="2651" w:hanging="360"/>
      </w:pPr>
      <w:rPr>
        <w:rFonts w:ascii="Wingdings" w:hAnsi="Wingdings" w:hint="default"/>
      </w:rPr>
    </w:lvl>
    <w:lvl w:ilvl="3" w:tplc="04160001">
      <w:start w:val="1"/>
      <w:numFmt w:val="bullet"/>
      <w:lvlText w:val=""/>
      <w:lvlJc w:val="left"/>
      <w:pPr>
        <w:ind w:left="3371" w:hanging="360"/>
      </w:pPr>
      <w:rPr>
        <w:rFonts w:ascii="Symbol" w:hAnsi="Symbol" w:hint="default"/>
      </w:rPr>
    </w:lvl>
    <w:lvl w:ilvl="4" w:tplc="04160003" w:tentative="1">
      <w:start w:val="1"/>
      <w:numFmt w:val="bullet"/>
      <w:lvlText w:val="o"/>
      <w:lvlJc w:val="left"/>
      <w:pPr>
        <w:ind w:left="4091" w:hanging="360"/>
      </w:pPr>
      <w:rPr>
        <w:rFonts w:ascii="Courier New" w:hAnsi="Courier New" w:cs="Courier New" w:hint="default"/>
      </w:rPr>
    </w:lvl>
    <w:lvl w:ilvl="5" w:tplc="04160005" w:tentative="1">
      <w:start w:val="1"/>
      <w:numFmt w:val="bullet"/>
      <w:lvlText w:val=""/>
      <w:lvlJc w:val="left"/>
      <w:pPr>
        <w:ind w:left="4811" w:hanging="360"/>
      </w:pPr>
      <w:rPr>
        <w:rFonts w:ascii="Wingdings" w:hAnsi="Wingdings" w:hint="default"/>
      </w:rPr>
    </w:lvl>
    <w:lvl w:ilvl="6" w:tplc="04160001" w:tentative="1">
      <w:start w:val="1"/>
      <w:numFmt w:val="bullet"/>
      <w:lvlText w:val=""/>
      <w:lvlJc w:val="left"/>
      <w:pPr>
        <w:ind w:left="5531" w:hanging="360"/>
      </w:pPr>
      <w:rPr>
        <w:rFonts w:ascii="Symbol" w:hAnsi="Symbol" w:hint="default"/>
      </w:rPr>
    </w:lvl>
    <w:lvl w:ilvl="7" w:tplc="04160003" w:tentative="1">
      <w:start w:val="1"/>
      <w:numFmt w:val="bullet"/>
      <w:lvlText w:val="o"/>
      <w:lvlJc w:val="left"/>
      <w:pPr>
        <w:ind w:left="6251" w:hanging="360"/>
      </w:pPr>
      <w:rPr>
        <w:rFonts w:ascii="Courier New" w:hAnsi="Courier New" w:cs="Courier New" w:hint="default"/>
      </w:rPr>
    </w:lvl>
    <w:lvl w:ilvl="8" w:tplc="04160005" w:tentative="1">
      <w:start w:val="1"/>
      <w:numFmt w:val="bullet"/>
      <w:lvlText w:val=""/>
      <w:lvlJc w:val="left"/>
      <w:pPr>
        <w:ind w:left="6971" w:hanging="360"/>
      </w:pPr>
      <w:rPr>
        <w:rFonts w:ascii="Wingdings" w:hAnsi="Wingdings" w:hint="default"/>
      </w:rPr>
    </w:lvl>
  </w:abstractNum>
  <w:abstractNum w:abstractNumId="52">
    <w:nsid w:val="473A392E"/>
    <w:multiLevelType w:val="hybridMultilevel"/>
    <w:tmpl w:val="941438D6"/>
    <w:lvl w:ilvl="0" w:tplc="FF04EDEC">
      <w:start w:val="1"/>
      <w:numFmt w:val="bullet"/>
      <w:lvlText w:val="»"/>
      <w:lvlJc w:val="left"/>
      <w:pPr>
        <w:ind w:left="1599" w:hanging="360"/>
      </w:pPr>
      <w:rPr>
        <w:rFonts w:ascii="Arial" w:hAnsi="Arial" w:hint="default"/>
      </w:rPr>
    </w:lvl>
    <w:lvl w:ilvl="1" w:tplc="04160003" w:tentative="1">
      <w:start w:val="1"/>
      <w:numFmt w:val="bullet"/>
      <w:lvlText w:val="o"/>
      <w:lvlJc w:val="left"/>
      <w:pPr>
        <w:ind w:left="2319" w:hanging="360"/>
      </w:pPr>
      <w:rPr>
        <w:rFonts w:ascii="Courier New" w:hAnsi="Courier New" w:cs="Courier New" w:hint="default"/>
      </w:rPr>
    </w:lvl>
    <w:lvl w:ilvl="2" w:tplc="04160005" w:tentative="1">
      <w:start w:val="1"/>
      <w:numFmt w:val="bullet"/>
      <w:lvlText w:val=""/>
      <w:lvlJc w:val="left"/>
      <w:pPr>
        <w:ind w:left="3039" w:hanging="360"/>
      </w:pPr>
      <w:rPr>
        <w:rFonts w:ascii="Wingdings" w:hAnsi="Wingdings" w:hint="default"/>
      </w:rPr>
    </w:lvl>
    <w:lvl w:ilvl="3" w:tplc="04160001" w:tentative="1">
      <w:start w:val="1"/>
      <w:numFmt w:val="bullet"/>
      <w:lvlText w:val=""/>
      <w:lvlJc w:val="left"/>
      <w:pPr>
        <w:ind w:left="3759" w:hanging="360"/>
      </w:pPr>
      <w:rPr>
        <w:rFonts w:ascii="Symbol" w:hAnsi="Symbol" w:hint="default"/>
      </w:rPr>
    </w:lvl>
    <w:lvl w:ilvl="4" w:tplc="04160003" w:tentative="1">
      <w:start w:val="1"/>
      <w:numFmt w:val="bullet"/>
      <w:lvlText w:val="o"/>
      <w:lvlJc w:val="left"/>
      <w:pPr>
        <w:ind w:left="4479" w:hanging="360"/>
      </w:pPr>
      <w:rPr>
        <w:rFonts w:ascii="Courier New" w:hAnsi="Courier New" w:cs="Courier New" w:hint="default"/>
      </w:rPr>
    </w:lvl>
    <w:lvl w:ilvl="5" w:tplc="04160005" w:tentative="1">
      <w:start w:val="1"/>
      <w:numFmt w:val="bullet"/>
      <w:lvlText w:val=""/>
      <w:lvlJc w:val="left"/>
      <w:pPr>
        <w:ind w:left="5199" w:hanging="360"/>
      </w:pPr>
      <w:rPr>
        <w:rFonts w:ascii="Wingdings" w:hAnsi="Wingdings" w:hint="default"/>
      </w:rPr>
    </w:lvl>
    <w:lvl w:ilvl="6" w:tplc="04160001" w:tentative="1">
      <w:start w:val="1"/>
      <w:numFmt w:val="bullet"/>
      <w:lvlText w:val=""/>
      <w:lvlJc w:val="left"/>
      <w:pPr>
        <w:ind w:left="5919" w:hanging="360"/>
      </w:pPr>
      <w:rPr>
        <w:rFonts w:ascii="Symbol" w:hAnsi="Symbol" w:hint="default"/>
      </w:rPr>
    </w:lvl>
    <w:lvl w:ilvl="7" w:tplc="04160003" w:tentative="1">
      <w:start w:val="1"/>
      <w:numFmt w:val="bullet"/>
      <w:lvlText w:val="o"/>
      <w:lvlJc w:val="left"/>
      <w:pPr>
        <w:ind w:left="6639" w:hanging="360"/>
      </w:pPr>
      <w:rPr>
        <w:rFonts w:ascii="Courier New" w:hAnsi="Courier New" w:cs="Courier New" w:hint="default"/>
      </w:rPr>
    </w:lvl>
    <w:lvl w:ilvl="8" w:tplc="04160005" w:tentative="1">
      <w:start w:val="1"/>
      <w:numFmt w:val="bullet"/>
      <w:lvlText w:val=""/>
      <w:lvlJc w:val="left"/>
      <w:pPr>
        <w:ind w:left="7359" w:hanging="360"/>
      </w:pPr>
      <w:rPr>
        <w:rFonts w:ascii="Wingdings" w:hAnsi="Wingdings" w:hint="default"/>
      </w:rPr>
    </w:lvl>
  </w:abstractNum>
  <w:abstractNum w:abstractNumId="53">
    <w:nsid w:val="479A2AE2"/>
    <w:multiLevelType w:val="hybridMultilevel"/>
    <w:tmpl w:val="696CDED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4">
    <w:nsid w:val="48582199"/>
    <w:multiLevelType w:val="hybridMultilevel"/>
    <w:tmpl w:val="696CDED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5">
    <w:nsid w:val="495E4FCD"/>
    <w:multiLevelType w:val="hybridMultilevel"/>
    <w:tmpl w:val="B07C1146"/>
    <w:lvl w:ilvl="0" w:tplc="FB02133E">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6">
    <w:nsid w:val="4CBF1172"/>
    <w:multiLevelType w:val="hybridMultilevel"/>
    <w:tmpl w:val="2FAC4892"/>
    <w:lvl w:ilvl="0" w:tplc="804688E6">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7">
    <w:nsid w:val="4D5D303D"/>
    <w:multiLevelType w:val="multilevel"/>
    <w:tmpl w:val="CC5A3E4E"/>
    <w:styleLink w:val="Estilo1"/>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nsid w:val="4F6A4E3D"/>
    <w:multiLevelType w:val="multilevel"/>
    <w:tmpl w:val="54721D8E"/>
    <w:lvl w:ilvl="0">
      <w:start w:val="1"/>
      <w:numFmt w:val="decimal"/>
      <w:lvlText w:val="%1."/>
      <w:lvlJc w:val="left"/>
      <w:pPr>
        <w:ind w:left="360" w:hanging="360"/>
      </w:pPr>
      <w:rPr>
        <w:b w:val="0"/>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3198" w:hanging="504"/>
      </w:pPr>
      <w:rPr>
        <w:rFonts w:ascii="Arial" w:hAnsi="Arial" w:cs="Arial" w:hint="default"/>
        <w:b/>
        <w:i w:val="0"/>
        <w:strike w:val="0"/>
        <w:color w:val="auto"/>
        <w:sz w:val="20"/>
        <w:szCs w:val="20"/>
      </w:rPr>
    </w:lvl>
    <w:lvl w:ilvl="3">
      <w:start w:val="1"/>
      <w:numFmt w:val="upperRoman"/>
      <w:lvlText w:val="%4."/>
      <w:lvlJc w:val="right"/>
      <w:pPr>
        <w:ind w:left="2491" w:hanging="648"/>
      </w:pPr>
      <w:rPr>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nsid w:val="50091EF5"/>
    <w:multiLevelType w:val="hybridMultilevel"/>
    <w:tmpl w:val="CB644100"/>
    <w:lvl w:ilvl="0" w:tplc="A2F8901A">
      <w:start w:val="1"/>
      <w:numFmt w:val="lowerLetter"/>
      <w:lvlText w:val="%1)"/>
      <w:lvlJc w:val="left"/>
      <w:pPr>
        <w:ind w:left="1239" w:hanging="360"/>
      </w:pPr>
      <w:rPr>
        <w:rFonts w:hint="default"/>
      </w:rPr>
    </w:lvl>
    <w:lvl w:ilvl="1" w:tplc="04160019" w:tentative="1">
      <w:start w:val="1"/>
      <w:numFmt w:val="lowerLetter"/>
      <w:lvlText w:val="%2."/>
      <w:lvlJc w:val="left"/>
      <w:pPr>
        <w:ind w:left="1959" w:hanging="360"/>
      </w:pPr>
    </w:lvl>
    <w:lvl w:ilvl="2" w:tplc="0416001B" w:tentative="1">
      <w:start w:val="1"/>
      <w:numFmt w:val="lowerRoman"/>
      <w:lvlText w:val="%3."/>
      <w:lvlJc w:val="right"/>
      <w:pPr>
        <w:ind w:left="2679" w:hanging="180"/>
      </w:pPr>
    </w:lvl>
    <w:lvl w:ilvl="3" w:tplc="0416000F" w:tentative="1">
      <w:start w:val="1"/>
      <w:numFmt w:val="decimal"/>
      <w:lvlText w:val="%4."/>
      <w:lvlJc w:val="left"/>
      <w:pPr>
        <w:ind w:left="3399" w:hanging="360"/>
      </w:pPr>
    </w:lvl>
    <w:lvl w:ilvl="4" w:tplc="04160019" w:tentative="1">
      <w:start w:val="1"/>
      <w:numFmt w:val="lowerLetter"/>
      <w:lvlText w:val="%5."/>
      <w:lvlJc w:val="left"/>
      <w:pPr>
        <w:ind w:left="4119" w:hanging="360"/>
      </w:pPr>
    </w:lvl>
    <w:lvl w:ilvl="5" w:tplc="0416001B" w:tentative="1">
      <w:start w:val="1"/>
      <w:numFmt w:val="lowerRoman"/>
      <w:lvlText w:val="%6."/>
      <w:lvlJc w:val="right"/>
      <w:pPr>
        <w:ind w:left="4839" w:hanging="180"/>
      </w:pPr>
    </w:lvl>
    <w:lvl w:ilvl="6" w:tplc="0416000F" w:tentative="1">
      <w:start w:val="1"/>
      <w:numFmt w:val="decimal"/>
      <w:lvlText w:val="%7."/>
      <w:lvlJc w:val="left"/>
      <w:pPr>
        <w:ind w:left="5559" w:hanging="360"/>
      </w:pPr>
    </w:lvl>
    <w:lvl w:ilvl="7" w:tplc="04160019" w:tentative="1">
      <w:start w:val="1"/>
      <w:numFmt w:val="lowerLetter"/>
      <w:lvlText w:val="%8."/>
      <w:lvlJc w:val="left"/>
      <w:pPr>
        <w:ind w:left="6279" w:hanging="360"/>
      </w:pPr>
    </w:lvl>
    <w:lvl w:ilvl="8" w:tplc="0416001B" w:tentative="1">
      <w:start w:val="1"/>
      <w:numFmt w:val="lowerRoman"/>
      <w:lvlText w:val="%9."/>
      <w:lvlJc w:val="right"/>
      <w:pPr>
        <w:ind w:left="6999" w:hanging="180"/>
      </w:pPr>
    </w:lvl>
  </w:abstractNum>
  <w:abstractNum w:abstractNumId="60">
    <w:nsid w:val="50447894"/>
    <w:multiLevelType w:val="multilevel"/>
    <w:tmpl w:val="7580302C"/>
    <w:lvl w:ilvl="0">
      <w:start w:val="1"/>
      <w:numFmt w:val="decimal"/>
      <w:lvlText w:val="%1."/>
      <w:lvlJc w:val="left"/>
      <w:pPr>
        <w:ind w:left="360" w:hanging="360"/>
      </w:pPr>
      <w:rPr>
        <w:b/>
      </w:rPr>
    </w:lvl>
    <w:lvl w:ilvl="1">
      <w:start w:val="1"/>
      <w:numFmt w:val="decimal"/>
      <w:lvlText w:val="%1.%2."/>
      <w:lvlJc w:val="left"/>
      <w:pPr>
        <w:ind w:left="999" w:hanging="432"/>
      </w:pPr>
      <w:rPr>
        <w:b/>
        <w:i w:val="0"/>
        <w:strike w:val="0"/>
        <w:color w:val="auto"/>
        <w:sz w:val="20"/>
        <w:szCs w:val="20"/>
        <w:u w:val="none"/>
      </w:rPr>
    </w:lvl>
    <w:lvl w:ilvl="2">
      <w:start w:val="1"/>
      <w:numFmt w:val="decimal"/>
      <w:lvlText w:val="%1.%2.%3."/>
      <w:lvlJc w:val="left"/>
      <w:pPr>
        <w:ind w:left="3198" w:hanging="504"/>
      </w:pPr>
      <w:rPr>
        <w:rFonts w:ascii="Arial" w:hAnsi="Arial" w:cs="Arial" w:hint="default"/>
        <w:b/>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1">
    <w:nsid w:val="53930144"/>
    <w:multiLevelType w:val="hybridMultilevel"/>
    <w:tmpl w:val="70E475F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2">
    <w:nsid w:val="56EF6A17"/>
    <w:multiLevelType w:val="multilevel"/>
    <w:tmpl w:val="6F70A158"/>
    <w:lvl w:ilvl="0">
      <w:start w:val="1"/>
      <w:numFmt w:val="decimal"/>
      <w:lvlText w:val="%1."/>
      <w:lvlJc w:val="left"/>
      <w:pPr>
        <w:ind w:left="360" w:hanging="360"/>
      </w:pPr>
      <w:rPr>
        <w:b/>
      </w:rPr>
    </w:lvl>
    <w:lvl w:ilvl="1">
      <w:start w:val="1"/>
      <w:numFmt w:val="decimal"/>
      <w:lvlText w:val="%1.%2."/>
      <w:lvlJc w:val="left"/>
      <w:pPr>
        <w:ind w:left="4969" w:hanging="432"/>
      </w:pPr>
      <w:rPr>
        <w:b w:val="0"/>
        <w:i w:val="0"/>
        <w:strike w:val="0"/>
        <w:color w:val="auto"/>
        <w:sz w:val="20"/>
        <w:szCs w:val="20"/>
        <w:u w:val="none"/>
      </w:rPr>
    </w:lvl>
    <w:lvl w:ilvl="2">
      <w:start w:val="1"/>
      <w:numFmt w:val="decimal"/>
      <w:lvlText w:val="%1.%2.%3."/>
      <w:lvlJc w:val="left"/>
      <w:pPr>
        <w:ind w:left="3198" w:hanging="504"/>
      </w:pPr>
      <w:rPr>
        <w:rFonts w:ascii="Arial" w:hAnsi="Arial" w:hint="default"/>
        <w:b w:val="0"/>
        <w:i w:val="0"/>
        <w:strike w:val="0"/>
        <w:color w:val="auto"/>
        <w:sz w:val="20"/>
        <w:szCs w:val="20"/>
      </w:rPr>
    </w:lvl>
    <w:lvl w:ilvl="3">
      <w:start w:val="1"/>
      <w:numFmt w:val="lowerLetter"/>
      <w:lvlText w:val="%4)"/>
      <w:lvlJc w:val="left"/>
      <w:pPr>
        <w:ind w:left="2491"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3">
    <w:nsid w:val="59543822"/>
    <w:multiLevelType w:val="hybridMultilevel"/>
    <w:tmpl w:val="5E96243E"/>
    <w:lvl w:ilvl="0" w:tplc="B78E51A4">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4">
    <w:nsid w:val="59C22034"/>
    <w:multiLevelType w:val="multilevel"/>
    <w:tmpl w:val="292E34EC"/>
    <w:lvl w:ilvl="0">
      <w:start w:val="1"/>
      <w:numFmt w:val="decimal"/>
      <w:lvlText w:val="%1."/>
      <w:lvlJc w:val="left"/>
      <w:pPr>
        <w:ind w:left="360" w:hanging="360"/>
      </w:pPr>
      <w:rPr>
        <w:b/>
      </w:rPr>
    </w:lvl>
    <w:lvl w:ilvl="1">
      <w:start w:val="1"/>
      <w:numFmt w:val="upperRoman"/>
      <w:lvlText w:val="Anexo %2 -"/>
      <w:lvlJc w:val="left"/>
      <w:pPr>
        <w:ind w:left="999" w:hanging="432"/>
      </w:pPr>
      <w:rPr>
        <w:rFonts w:ascii="Arial" w:hAnsi="Arial" w:cs="Arial" w:hint="default"/>
        <w:b w:val="0"/>
        <w:i w:val="0"/>
        <w:strike w:val="0"/>
        <w:color w:val="auto"/>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5">
    <w:nsid w:val="5CB3058D"/>
    <w:multiLevelType w:val="multilevel"/>
    <w:tmpl w:val="6F70A158"/>
    <w:lvl w:ilvl="0">
      <w:start w:val="1"/>
      <w:numFmt w:val="decimal"/>
      <w:lvlText w:val="%1."/>
      <w:lvlJc w:val="left"/>
      <w:pPr>
        <w:ind w:left="360" w:hanging="360"/>
      </w:pPr>
      <w:rPr>
        <w:b/>
      </w:rPr>
    </w:lvl>
    <w:lvl w:ilvl="1">
      <w:start w:val="1"/>
      <w:numFmt w:val="decimal"/>
      <w:lvlText w:val="%1.%2."/>
      <w:lvlJc w:val="left"/>
      <w:pPr>
        <w:ind w:left="4969" w:hanging="432"/>
      </w:pPr>
      <w:rPr>
        <w:b w:val="0"/>
        <w:i w:val="0"/>
        <w:strike w:val="0"/>
        <w:color w:val="auto"/>
        <w:sz w:val="20"/>
        <w:szCs w:val="20"/>
        <w:u w:val="none"/>
      </w:rPr>
    </w:lvl>
    <w:lvl w:ilvl="2">
      <w:start w:val="1"/>
      <w:numFmt w:val="decimal"/>
      <w:lvlText w:val="%1.%2.%3."/>
      <w:lvlJc w:val="left"/>
      <w:pPr>
        <w:ind w:left="3198" w:hanging="504"/>
      </w:pPr>
      <w:rPr>
        <w:rFonts w:ascii="Arial" w:hAnsi="Arial" w:hint="default"/>
        <w:b w:val="0"/>
        <w:i w:val="0"/>
        <w:strike w:val="0"/>
        <w:color w:val="auto"/>
        <w:sz w:val="20"/>
        <w:szCs w:val="20"/>
      </w:rPr>
    </w:lvl>
    <w:lvl w:ilvl="3">
      <w:start w:val="1"/>
      <w:numFmt w:val="lowerLetter"/>
      <w:lvlText w:val="%4)"/>
      <w:lvlJc w:val="left"/>
      <w:pPr>
        <w:ind w:left="2491"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nsid w:val="5EC62B51"/>
    <w:multiLevelType w:val="multilevel"/>
    <w:tmpl w:val="4150FE9A"/>
    <w:lvl w:ilvl="0">
      <w:start w:val="1"/>
      <w:numFmt w:val="decimal"/>
      <w:lvlText w:val="%1."/>
      <w:lvlJc w:val="left"/>
      <w:pPr>
        <w:ind w:left="360" w:hanging="360"/>
      </w:pPr>
      <w:rPr>
        <w:b/>
        <w:sz w:val="20"/>
        <w:szCs w:val="20"/>
      </w:rPr>
    </w:lvl>
    <w:lvl w:ilvl="1">
      <w:start w:val="1"/>
      <w:numFmt w:val="decimal"/>
      <w:lvlText w:val="%1.%2."/>
      <w:lvlJc w:val="left"/>
      <w:pPr>
        <w:ind w:left="999" w:hanging="432"/>
      </w:pPr>
      <w:rPr>
        <w:rFonts w:hint="default"/>
        <w:b w:val="0"/>
        <w:i w:val="0"/>
        <w:strike w:val="0"/>
        <w:color w:val="auto"/>
        <w:sz w:val="20"/>
        <w:szCs w:val="20"/>
        <w:u w:val="none"/>
      </w:rPr>
    </w:lvl>
    <w:lvl w:ilvl="2">
      <w:start w:val="1"/>
      <w:numFmt w:val="decimal"/>
      <w:lvlText w:val="%1.%2.%3."/>
      <w:lvlJc w:val="left"/>
      <w:pPr>
        <w:ind w:left="4049" w:hanging="504"/>
      </w:pPr>
      <w:rPr>
        <w:rFonts w:ascii="Arial" w:hAnsi="Arial" w:hint="default"/>
        <w:b w:val="0"/>
        <w:i w:val="0"/>
        <w:strike w:val="0"/>
        <w:color w:val="auto"/>
        <w:sz w:val="20"/>
        <w:szCs w:val="20"/>
      </w:rPr>
    </w:lvl>
    <w:lvl w:ilvl="3">
      <w:start w:val="1"/>
      <w:numFmt w:val="decimal"/>
      <w:lvlText w:val="%1.%2.%3.%4."/>
      <w:lvlJc w:val="left"/>
      <w:pPr>
        <w:ind w:left="2491"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7">
    <w:nsid w:val="63BB592D"/>
    <w:multiLevelType w:val="multilevel"/>
    <w:tmpl w:val="C0424C58"/>
    <w:lvl w:ilvl="0">
      <w:start w:val="1"/>
      <w:numFmt w:val="decimal"/>
      <w:lvlText w:val="%1."/>
      <w:lvlJc w:val="left"/>
      <w:pPr>
        <w:ind w:left="360" w:hanging="360"/>
      </w:pPr>
      <w:rPr>
        <w:b/>
      </w:rPr>
    </w:lvl>
    <w:lvl w:ilvl="1">
      <w:start w:val="1"/>
      <w:numFmt w:val="decimal"/>
      <w:lvlText w:val="%1.%2."/>
      <w:lvlJc w:val="left"/>
      <w:pPr>
        <w:ind w:left="4969" w:hanging="432"/>
      </w:pPr>
      <w:rPr>
        <w:b w:val="0"/>
        <w:i w:val="0"/>
        <w:strike w:val="0"/>
        <w:color w:val="auto"/>
        <w:sz w:val="20"/>
        <w:szCs w:val="20"/>
        <w:u w:val="none"/>
      </w:rPr>
    </w:lvl>
    <w:lvl w:ilvl="2">
      <w:start w:val="1"/>
      <w:numFmt w:val="decimal"/>
      <w:lvlText w:val="%1.%2.%3."/>
      <w:lvlJc w:val="left"/>
      <w:pPr>
        <w:ind w:left="3198" w:hanging="504"/>
      </w:pPr>
      <w:rPr>
        <w:rFonts w:ascii="Arial" w:hAnsi="Arial" w:hint="default"/>
        <w:b w:val="0"/>
        <w:i w:val="0"/>
        <w:strike w:val="0"/>
        <w:color w:val="auto"/>
        <w:sz w:val="20"/>
        <w:szCs w:val="20"/>
      </w:rPr>
    </w:lvl>
    <w:lvl w:ilvl="3">
      <w:start w:val="1"/>
      <w:numFmt w:val="lowerRoman"/>
      <w:lvlText w:val="%4."/>
      <w:lvlJc w:val="right"/>
      <w:pPr>
        <w:ind w:left="2491"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8">
    <w:nsid w:val="64BF37E5"/>
    <w:multiLevelType w:val="multilevel"/>
    <w:tmpl w:val="F66078F8"/>
    <w:lvl w:ilvl="0">
      <w:start w:val="1"/>
      <w:numFmt w:val="upperRoman"/>
      <w:lvlText w:val="%1."/>
      <w:lvlJc w:val="left"/>
      <w:pPr>
        <w:ind w:left="2844" w:hanging="720"/>
      </w:pPr>
      <w:rPr>
        <w:rFonts w:hint="default"/>
      </w:rPr>
    </w:lvl>
    <w:lvl w:ilvl="1">
      <w:start w:val="1"/>
      <w:numFmt w:val="decimal"/>
      <w:isLgl/>
      <w:lvlText w:val="%1.%2."/>
      <w:lvlJc w:val="left"/>
      <w:pPr>
        <w:ind w:left="2784" w:hanging="660"/>
      </w:pPr>
      <w:rPr>
        <w:rFonts w:hint="default"/>
        <w:b w:val="0"/>
      </w:rPr>
    </w:lvl>
    <w:lvl w:ilvl="2">
      <w:start w:val="3"/>
      <w:numFmt w:val="decimal"/>
      <w:isLgl/>
      <w:lvlText w:val="%1.%2.%3."/>
      <w:lvlJc w:val="left"/>
      <w:pPr>
        <w:ind w:left="2844" w:hanging="720"/>
      </w:pPr>
      <w:rPr>
        <w:rFonts w:hint="default"/>
        <w:b w:val="0"/>
      </w:rPr>
    </w:lvl>
    <w:lvl w:ilvl="3">
      <w:start w:val="4"/>
      <w:numFmt w:val="decimal"/>
      <w:isLgl/>
      <w:lvlText w:val="%1.%2.%3.%4."/>
      <w:lvlJc w:val="left"/>
      <w:pPr>
        <w:ind w:left="2844" w:hanging="720"/>
      </w:pPr>
      <w:rPr>
        <w:rFonts w:hint="default"/>
        <w:b w:val="0"/>
      </w:rPr>
    </w:lvl>
    <w:lvl w:ilvl="4">
      <w:start w:val="1"/>
      <w:numFmt w:val="decimal"/>
      <w:isLgl/>
      <w:lvlText w:val="%1.%2.%3.%4.%5."/>
      <w:lvlJc w:val="left"/>
      <w:pPr>
        <w:ind w:left="3204" w:hanging="1080"/>
      </w:pPr>
      <w:rPr>
        <w:rFonts w:hint="default"/>
        <w:b w:val="0"/>
      </w:rPr>
    </w:lvl>
    <w:lvl w:ilvl="5">
      <w:start w:val="1"/>
      <w:numFmt w:val="decimal"/>
      <w:isLgl/>
      <w:lvlText w:val="%1.%2.%3.%4.%5.%6."/>
      <w:lvlJc w:val="left"/>
      <w:pPr>
        <w:ind w:left="3204" w:hanging="1080"/>
      </w:pPr>
      <w:rPr>
        <w:rFonts w:hint="default"/>
        <w:b w:val="0"/>
      </w:rPr>
    </w:lvl>
    <w:lvl w:ilvl="6">
      <w:start w:val="1"/>
      <w:numFmt w:val="decimal"/>
      <w:isLgl/>
      <w:lvlText w:val="%1.%2.%3.%4.%5.%6.%7."/>
      <w:lvlJc w:val="left"/>
      <w:pPr>
        <w:ind w:left="3564" w:hanging="1440"/>
      </w:pPr>
      <w:rPr>
        <w:rFonts w:hint="default"/>
        <w:b w:val="0"/>
      </w:rPr>
    </w:lvl>
    <w:lvl w:ilvl="7">
      <w:start w:val="1"/>
      <w:numFmt w:val="decimal"/>
      <w:isLgl/>
      <w:lvlText w:val="%1.%2.%3.%4.%5.%6.%7.%8."/>
      <w:lvlJc w:val="left"/>
      <w:pPr>
        <w:ind w:left="3564" w:hanging="1440"/>
      </w:pPr>
      <w:rPr>
        <w:rFonts w:hint="default"/>
        <w:b w:val="0"/>
      </w:rPr>
    </w:lvl>
    <w:lvl w:ilvl="8">
      <w:start w:val="1"/>
      <w:numFmt w:val="decimal"/>
      <w:isLgl/>
      <w:lvlText w:val="%1.%2.%3.%4.%5.%6.%7.%8.%9."/>
      <w:lvlJc w:val="left"/>
      <w:pPr>
        <w:ind w:left="3924" w:hanging="1800"/>
      </w:pPr>
      <w:rPr>
        <w:rFonts w:hint="default"/>
        <w:b w:val="0"/>
      </w:rPr>
    </w:lvl>
  </w:abstractNum>
  <w:abstractNum w:abstractNumId="69">
    <w:nsid w:val="6D6513D7"/>
    <w:multiLevelType w:val="multilevel"/>
    <w:tmpl w:val="40E86A94"/>
    <w:lvl w:ilvl="0">
      <w:start w:val="1"/>
      <w:numFmt w:val="decimal"/>
      <w:lvlText w:val="%1."/>
      <w:lvlJc w:val="left"/>
      <w:pPr>
        <w:ind w:left="360" w:hanging="360"/>
      </w:pPr>
      <w:rPr>
        <w:b/>
      </w:rPr>
    </w:lvl>
    <w:lvl w:ilvl="1">
      <w:start w:val="1"/>
      <w:numFmt w:val="decimal"/>
      <w:lvlText w:val="%1.%2."/>
      <w:lvlJc w:val="left"/>
      <w:pPr>
        <w:ind w:left="999" w:hanging="432"/>
      </w:pPr>
      <w:rPr>
        <w:b w:val="0"/>
        <w:i w:val="0"/>
        <w:strike w:val="0"/>
        <w:color w:val="auto"/>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0">
    <w:nsid w:val="6FD57E20"/>
    <w:multiLevelType w:val="hybridMultilevel"/>
    <w:tmpl w:val="F080F1A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1">
    <w:nsid w:val="70C32A8E"/>
    <w:multiLevelType w:val="hybridMultilevel"/>
    <w:tmpl w:val="6656654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2">
    <w:nsid w:val="70E71652"/>
    <w:multiLevelType w:val="multilevel"/>
    <w:tmpl w:val="CC5A3E4E"/>
    <w:numStyleLink w:val="Estilo1"/>
  </w:abstractNum>
  <w:abstractNum w:abstractNumId="73">
    <w:nsid w:val="76E87AF7"/>
    <w:multiLevelType w:val="hybridMultilevel"/>
    <w:tmpl w:val="73446D94"/>
    <w:lvl w:ilvl="0" w:tplc="04160017">
      <w:start w:val="1"/>
      <w:numFmt w:val="lowerLetter"/>
      <w:lvlText w:val="%1)"/>
      <w:lvlJc w:val="left"/>
      <w:pPr>
        <w:ind w:left="1290" w:hanging="360"/>
      </w:pPr>
    </w:lvl>
    <w:lvl w:ilvl="1" w:tplc="04160019" w:tentative="1">
      <w:start w:val="1"/>
      <w:numFmt w:val="lowerLetter"/>
      <w:lvlText w:val="%2."/>
      <w:lvlJc w:val="left"/>
      <w:pPr>
        <w:ind w:left="2010" w:hanging="360"/>
      </w:pPr>
    </w:lvl>
    <w:lvl w:ilvl="2" w:tplc="0416001B" w:tentative="1">
      <w:start w:val="1"/>
      <w:numFmt w:val="lowerRoman"/>
      <w:lvlText w:val="%3."/>
      <w:lvlJc w:val="right"/>
      <w:pPr>
        <w:ind w:left="2730" w:hanging="180"/>
      </w:pPr>
    </w:lvl>
    <w:lvl w:ilvl="3" w:tplc="0416000F" w:tentative="1">
      <w:start w:val="1"/>
      <w:numFmt w:val="decimal"/>
      <w:lvlText w:val="%4."/>
      <w:lvlJc w:val="left"/>
      <w:pPr>
        <w:ind w:left="3450" w:hanging="360"/>
      </w:pPr>
    </w:lvl>
    <w:lvl w:ilvl="4" w:tplc="04160019" w:tentative="1">
      <w:start w:val="1"/>
      <w:numFmt w:val="lowerLetter"/>
      <w:lvlText w:val="%5."/>
      <w:lvlJc w:val="left"/>
      <w:pPr>
        <w:ind w:left="4170" w:hanging="360"/>
      </w:pPr>
    </w:lvl>
    <w:lvl w:ilvl="5" w:tplc="0416001B" w:tentative="1">
      <w:start w:val="1"/>
      <w:numFmt w:val="lowerRoman"/>
      <w:lvlText w:val="%6."/>
      <w:lvlJc w:val="right"/>
      <w:pPr>
        <w:ind w:left="4890" w:hanging="180"/>
      </w:pPr>
    </w:lvl>
    <w:lvl w:ilvl="6" w:tplc="0416000F" w:tentative="1">
      <w:start w:val="1"/>
      <w:numFmt w:val="decimal"/>
      <w:lvlText w:val="%7."/>
      <w:lvlJc w:val="left"/>
      <w:pPr>
        <w:ind w:left="5610" w:hanging="360"/>
      </w:pPr>
    </w:lvl>
    <w:lvl w:ilvl="7" w:tplc="04160019" w:tentative="1">
      <w:start w:val="1"/>
      <w:numFmt w:val="lowerLetter"/>
      <w:lvlText w:val="%8."/>
      <w:lvlJc w:val="left"/>
      <w:pPr>
        <w:ind w:left="6330" w:hanging="360"/>
      </w:pPr>
    </w:lvl>
    <w:lvl w:ilvl="8" w:tplc="0416001B" w:tentative="1">
      <w:start w:val="1"/>
      <w:numFmt w:val="lowerRoman"/>
      <w:lvlText w:val="%9."/>
      <w:lvlJc w:val="right"/>
      <w:pPr>
        <w:ind w:left="7050" w:hanging="180"/>
      </w:pPr>
    </w:lvl>
  </w:abstractNum>
  <w:abstractNum w:abstractNumId="74">
    <w:nsid w:val="77734AF2"/>
    <w:multiLevelType w:val="hybridMultilevel"/>
    <w:tmpl w:val="07B642B8"/>
    <w:lvl w:ilvl="0" w:tplc="10FC1A5A">
      <w:start w:val="1"/>
      <w:numFmt w:val="lowerLetter"/>
      <w:lvlText w:val="%1)"/>
      <w:lvlJc w:val="left"/>
      <w:pPr>
        <w:ind w:left="1287" w:hanging="360"/>
      </w:pPr>
      <w:rPr>
        <w:b/>
      </w:r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75">
    <w:nsid w:val="79D66AD4"/>
    <w:multiLevelType w:val="hybridMultilevel"/>
    <w:tmpl w:val="20DAB5A2"/>
    <w:lvl w:ilvl="0" w:tplc="83EC622A">
      <w:start w:val="1"/>
      <w:numFmt w:val="lowerLetter"/>
      <w:lvlText w:val="%1)"/>
      <w:lvlJc w:val="left"/>
      <w:pPr>
        <w:ind w:left="1287" w:hanging="360"/>
      </w:pPr>
      <w:rPr>
        <w:color w:val="auto"/>
      </w:rPr>
    </w:lvl>
    <w:lvl w:ilvl="1" w:tplc="04160019" w:tentative="1">
      <w:start w:val="1"/>
      <w:numFmt w:val="lowerLetter"/>
      <w:lvlText w:val="%2."/>
      <w:lvlJc w:val="left"/>
      <w:pPr>
        <w:ind w:left="2007" w:hanging="360"/>
      </w:pPr>
    </w:lvl>
    <w:lvl w:ilvl="2" w:tplc="0416001B" w:tentative="1">
      <w:start w:val="1"/>
      <w:numFmt w:val="lowerRoman"/>
      <w:lvlText w:val="%3."/>
      <w:lvlJc w:val="right"/>
      <w:pPr>
        <w:ind w:left="2727" w:hanging="180"/>
      </w:pPr>
    </w:lvl>
    <w:lvl w:ilvl="3" w:tplc="0416000F" w:tentative="1">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76">
    <w:nsid w:val="7E18356B"/>
    <w:multiLevelType w:val="multilevel"/>
    <w:tmpl w:val="6F70A158"/>
    <w:lvl w:ilvl="0">
      <w:start w:val="1"/>
      <w:numFmt w:val="decimal"/>
      <w:lvlText w:val="%1."/>
      <w:lvlJc w:val="left"/>
      <w:pPr>
        <w:ind w:left="360" w:hanging="360"/>
      </w:pPr>
      <w:rPr>
        <w:b/>
      </w:rPr>
    </w:lvl>
    <w:lvl w:ilvl="1">
      <w:start w:val="1"/>
      <w:numFmt w:val="decimal"/>
      <w:lvlText w:val="%1.%2."/>
      <w:lvlJc w:val="left"/>
      <w:pPr>
        <w:ind w:left="4969" w:hanging="432"/>
      </w:pPr>
      <w:rPr>
        <w:b w:val="0"/>
        <w:i w:val="0"/>
        <w:strike w:val="0"/>
        <w:color w:val="auto"/>
        <w:sz w:val="20"/>
        <w:szCs w:val="20"/>
        <w:u w:val="none"/>
      </w:rPr>
    </w:lvl>
    <w:lvl w:ilvl="2">
      <w:start w:val="1"/>
      <w:numFmt w:val="decimal"/>
      <w:lvlText w:val="%1.%2.%3."/>
      <w:lvlJc w:val="left"/>
      <w:pPr>
        <w:ind w:left="3198" w:hanging="504"/>
      </w:pPr>
      <w:rPr>
        <w:rFonts w:ascii="Arial" w:hAnsi="Arial" w:hint="default"/>
        <w:b w:val="0"/>
        <w:i w:val="0"/>
        <w:strike w:val="0"/>
        <w:color w:val="auto"/>
        <w:sz w:val="20"/>
        <w:szCs w:val="20"/>
      </w:rPr>
    </w:lvl>
    <w:lvl w:ilvl="3">
      <w:start w:val="1"/>
      <w:numFmt w:val="lowerLetter"/>
      <w:lvlText w:val="%4)"/>
      <w:lvlJc w:val="left"/>
      <w:pPr>
        <w:ind w:left="2491"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7">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8">
    <w:nsid w:val="7F7752CC"/>
    <w:multiLevelType w:val="hybridMultilevel"/>
    <w:tmpl w:val="4D948F9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9">
    <w:nsid w:val="7F971A70"/>
    <w:multiLevelType w:val="hybridMultilevel"/>
    <w:tmpl w:val="DF66C75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47"/>
  </w:num>
  <w:num w:numId="2">
    <w:abstractNumId w:val="61"/>
  </w:num>
  <w:num w:numId="3">
    <w:abstractNumId w:val="40"/>
  </w:num>
  <w:num w:numId="4">
    <w:abstractNumId w:val="71"/>
  </w:num>
  <w:num w:numId="5">
    <w:abstractNumId w:val="49"/>
  </w:num>
  <w:num w:numId="6">
    <w:abstractNumId w:val="70"/>
  </w:num>
  <w:num w:numId="7">
    <w:abstractNumId w:val="28"/>
  </w:num>
  <w:num w:numId="8">
    <w:abstractNumId w:val="78"/>
  </w:num>
  <w:num w:numId="9">
    <w:abstractNumId w:val="54"/>
  </w:num>
  <w:num w:numId="10">
    <w:abstractNumId w:val="24"/>
  </w:num>
  <w:num w:numId="11">
    <w:abstractNumId w:val="21"/>
  </w:num>
  <w:num w:numId="12">
    <w:abstractNumId w:val="69"/>
  </w:num>
  <w:num w:numId="13">
    <w:abstractNumId w:val="53"/>
  </w:num>
  <w:num w:numId="14">
    <w:abstractNumId w:val="50"/>
  </w:num>
  <w:num w:numId="15">
    <w:abstractNumId w:val="67"/>
  </w:num>
  <w:num w:numId="16">
    <w:abstractNumId w:val="62"/>
  </w:num>
  <w:num w:numId="17">
    <w:abstractNumId w:val="37"/>
  </w:num>
  <w:num w:numId="18">
    <w:abstractNumId w:val="65"/>
  </w:num>
  <w:num w:numId="19">
    <w:abstractNumId w:val="76"/>
  </w:num>
  <w:num w:numId="20">
    <w:abstractNumId w:val="38"/>
  </w:num>
  <w:num w:numId="21">
    <w:abstractNumId w:val="64"/>
  </w:num>
  <w:num w:numId="22">
    <w:abstractNumId w:val="34"/>
  </w:num>
  <w:num w:numId="23">
    <w:abstractNumId w:val="44"/>
  </w:num>
  <w:num w:numId="24">
    <w:abstractNumId w:val="58"/>
  </w:num>
  <w:num w:numId="25">
    <w:abstractNumId w:val="63"/>
  </w:num>
  <w:num w:numId="26">
    <w:abstractNumId w:val="48"/>
  </w:num>
  <w:num w:numId="27">
    <w:abstractNumId w:val="45"/>
  </w:num>
  <w:num w:numId="28">
    <w:abstractNumId w:val="43"/>
  </w:num>
  <w:num w:numId="29">
    <w:abstractNumId w:val="36"/>
  </w:num>
  <w:num w:numId="30">
    <w:abstractNumId w:val="29"/>
  </w:num>
  <w:num w:numId="31">
    <w:abstractNumId w:val="42"/>
  </w:num>
  <w:num w:numId="32">
    <w:abstractNumId w:val="55"/>
  </w:num>
  <w:num w:numId="33">
    <w:abstractNumId w:val="56"/>
  </w:num>
  <w:num w:numId="34">
    <w:abstractNumId w:val="26"/>
  </w:num>
  <w:num w:numId="35">
    <w:abstractNumId w:val="74"/>
  </w:num>
  <w:num w:numId="36">
    <w:abstractNumId w:val="32"/>
  </w:num>
  <w:num w:numId="37">
    <w:abstractNumId w:val="73"/>
  </w:num>
  <w:num w:numId="38">
    <w:abstractNumId w:val="60"/>
  </w:num>
  <w:num w:numId="3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2"/>
  </w:num>
  <w:num w:numId="41">
    <w:abstractNumId w:val="77"/>
  </w:num>
  <w:num w:numId="42">
    <w:abstractNumId w:val="30"/>
  </w:num>
  <w:num w:numId="43">
    <w:abstractNumId w:val="25"/>
  </w:num>
  <w:num w:numId="44">
    <w:abstractNumId w:val="39"/>
  </w:num>
  <w:num w:numId="45">
    <w:abstractNumId w:val="57"/>
  </w:num>
  <w:num w:numId="46">
    <w:abstractNumId w:val="72"/>
    <w:lvlOverride w:ilvl="1">
      <w:lvl w:ilvl="1">
        <w:start w:val="1"/>
        <w:numFmt w:val="decimal"/>
        <w:lvlText w:val="%1.%2."/>
        <w:lvlJc w:val="left"/>
        <w:pPr>
          <w:ind w:left="999" w:hanging="432"/>
        </w:pPr>
        <w:rPr>
          <w:b/>
          <w:i w:val="0"/>
          <w:strike w:val="0"/>
          <w:color w:val="auto"/>
          <w:sz w:val="20"/>
          <w:szCs w:val="20"/>
          <w:u w:val="none"/>
        </w:rPr>
      </w:lvl>
    </w:lvlOverride>
    <w:lvlOverride w:ilvl="2">
      <w:lvl w:ilvl="2">
        <w:start w:val="1"/>
        <w:numFmt w:val="decimal"/>
        <w:lvlText w:val="%1.%2.%3."/>
        <w:lvlJc w:val="left"/>
        <w:pPr>
          <w:ind w:left="3198" w:hanging="504"/>
        </w:pPr>
        <w:rPr>
          <w:rFonts w:ascii="Arial" w:hAnsi="Arial" w:cs="Arial" w:hint="default"/>
          <w:b/>
          <w:i w:val="0"/>
          <w:strike w:val="0"/>
          <w:color w:val="auto"/>
          <w:sz w:val="20"/>
          <w:szCs w:val="20"/>
        </w:rPr>
      </w:lvl>
    </w:lvlOverride>
    <w:lvlOverride w:ilvl="3">
      <w:lvl w:ilvl="3">
        <w:start w:val="1"/>
        <w:numFmt w:val="decimal"/>
        <w:lvlText w:val="%1.%2.%3.%4."/>
        <w:lvlJc w:val="left"/>
        <w:pPr>
          <w:ind w:left="2491" w:hanging="648"/>
        </w:pPr>
        <w:rPr>
          <w:b w:val="0"/>
          <w:color w:val="auto"/>
        </w:rPr>
      </w:lvl>
    </w:lvlOverride>
  </w:num>
  <w:num w:numId="47">
    <w:abstractNumId w:val="23"/>
  </w:num>
  <w:num w:numId="48">
    <w:abstractNumId w:val="41"/>
  </w:num>
  <w:num w:numId="49">
    <w:abstractNumId w:val="52"/>
  </w:num>
  <w:num w:numId="50">
    <w:abstractNumId w:val="33"/>
  </w:num>
  <w:num w:numId="51">
    <w:abstractNumId w:val="59"/>
  </w:num>
  <w:num w:numId="52">
    <w:abstractNumId w:val="68"/>
  </w:num>
  <w:num w:numId="53">
    <w:abstractNumId w:val="51"/>
  </w:num>
  <w:num w:numId="54">
    <w:abstractNumId w:val="66"/>
  </w:num>
  <w:num w:numId="55">
    <w:abstractNumId w:val="31"/>
  </w:num>
  <w:num w:numId="56">
    <w:abstractNumId w:val="79"/>
  </w:num>
  <w:num w:numId="57">
    <w:abstractNumId w:val="75"/>
  </w:num>
  <w:num w:numId="58">
    <w:abstractNumId w:val="27"/>
  </w:num>
  <w:num w:numId="59">
    <w:abstractNumId w:val="72"/>
    <w:lvlOverride w:ilvl="1">
      <w:lvl w:ilvl="1">
        <w:start w:val="1"/>
        <w:numFmt w:val="decimal"/>
        <w:lvlText w:val="%1.%2."/>
        <w:lvlJc w:val="left"/>
        <w:pPr>
          <w:ind w:left="999" w:hanging="432"/>
        </w:pPr>
        <w:rPr>
          <w:b/>
          <w:i w:val="0"/>
          <w:strike w:val="0"/>
          <w:color w:val="auto"/>
          <w:sz w:val="20"/>
          <w:szCs w:val="20"/>
          <w:u w:val="none"/>
        </w:rPr>
      </w:lvl>
    </w:lvlOverride>
    <w:lvlOverride w:ilvl="2">
      <w:lvl w:ilvl="2">
        <w:start w:val="1"/>
        <w:numFmt w:val="decimal"/>
        <w:lvlText w:val="%1.%2.%3."/>
        <w:lvlJc w:val="left"/>
        <w:pPr>
          <w:ind w:left="3198" w:hanging="504"/>
        </w:pPr>
        <w:rPr>
          <w:rFonts w:ascii="Arial" w:hAnsi="Arial" w:cs="Arial" w:hint="default"/>
          <w:b/>
          <w:i w:val="0"/>
          <w:strike w:val="0"/>
          <w:color w:val="auto"/>
          <w:sz w:val="20"/>
          <w:szCs w:val="20"/>
        </w:rPr>
      </w:lvl>
    </w:lvlOverride>
    <w:lvlOverride w:ilvl="3">
      <w:lvl w:ilvl="3">
        <w:start w:val="1"/>
        <w:numFmt w:val="decimal"/>
        <w:lvlText w:val="%1.%2.%3.%4."/>
        <w:lvlJc w:val="left"/>
        <w:pPr>
          <w:ind w:left="2491" w:hanging="648"/>
        </w:pPr>
        <w:rPr>
          <w:b/>
          <w:color w:val="auto"/>
        </w:rPr>
      </w:lvl>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isplayHorizontalDrawingGridEvery w:val="0"/>
  <w:displayVerticalDrawingGridEvery w:val="0"/>
  <w:doNotUseMarginsForDrawingGridOrigin/>
  <w:characterSpacingControl w:val="doNotCompress"/>
  <w:savePreviewPicture/>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5607"/>
    <w:rsid w:val="000000D2"/>
    <w:rsid w:val="00000A0B"/>
    <w:rsid w:val="00000C41"/>
    <w:rsid w:val="00001D18"/>
    <w:rsid w:val="0000217C"/>
    <w:rsid w:val="00002412"/>
    <w:rsid w:val="00002565"/>
    <w:rsid w:val="00002608"/>
    <w:rsid w:val="00002AA9"/>
    <w:rsid w:val="000030BB"/>
    <w:rsid w:val="000032A6"/>
    <w:rsid w:val="00003428"/>
    <w:rsid w:val="000040D2"/>
    <w:rsid w:val="00004834"/>
    <w:rsid w:val="00004FBC"/>
    <w:rsid w:val="0000533E"/>
    <w:rsid w:val="00005615"/>
    <w:rsid w:val="0000569D"/>
    <w:rsid w:val="000058F5"/>
    <w:rsid w:val="00006076"/>
    <w:rsid w:val="000079FA"/>
    <w:rsid w:val="00007C37"/>
    <w:rsid w:val="00010646"/>
    <w:rsid w:val="0001064D"/>
    <w:rsid w:val="00010F9A"/>
    <w:rsid w:val="000112C8"/>
    <w:rsid w:val="00011361"/>
    <w:rsid w:val="00011792"/>
    <w:rsid w:val="000119D1"/>
    <w:rsid w:val="00011BB4"/>
    <w:rsid w:val="00011E67"/>
    <w:rsid w:val="000126D8"/>
    <w:rsid w:val="00013693"/>
    <w:rsid w:val="00014664"/>
    <w:rsid w:val="0001491F"/>
    <w:rsid w:val="00014A65"/>
    <w:rsid w:val="00014E01"/>
    <w:rsid w:val="00015C0C"/>
    <w:rsid w:val="00015D17"/>
    <w:rsid w:val="00015EF6"/>
    <w:rsid w:val="00015FAA"/>
    <w:rsid w:val="000164C0"/>
    <w:rsid w:val="00017446"/>
    <w:rsid w:val="00017570"/>
    <w:rsid w:val="00017829"/>
    <w:rsid w:val="000178BB"/>
    <w:rsid w:val="00017992"/>
    <w:rsid w:val="00017C3B"/>
    <w:rsid w:val="0002000E"/>
    <w:rsid w:val="000200F4"/>
    <w:rsid w:val="000206EE"/>
    <w:rsid w:val="000208A9"/>
    <w:rsid w:val="000209B4"/>
    <w:rsid w:val="00020B1C"/>
    <w:rsid w:val="00021264"/>
    <w:rsid w:val="00021A59"/>
    <w:rsid w:val="00021EC9"/>
    <w:rsid w:val="00022954"/>
    <w:rsid w:val="00022BBD"/>
    <w:rsid w:val="00023116"/>
    <w:rsid w:val="00023566"/>
    <w:rsid w:val="00023712"/>
    <w:rsid w:val="00023B40"/>
    <w:rsid w:val="00024C9C"/>
    <w:rsid w:val="00024E1D"/>
    <w:rsid w:val="00024FF8"/>
    <w:rsid w:val="000253D8"/>
    <w:rsid w:val="00025931"/>
    <w:rsid w:val="00025DA9"/>
    <w:rsid w:val="00027108"/>
    <w:rsid w:val="000302EB"/>
    <w:rsid w:val="0003041A"/>
    <w:rsid w:val="00030D1C"/>
    <w:rsid w:val="000314AE"/>
    <w:rsid w:val="00031621"/>
    <w:rsid w:val="000318CD"/>
    <w:rsid w:val="000322B9"/>
    <w:rsid w:val="00032C9D"/>
    <w:rsid w:val="00032CB4"/>
    <w:rsid w:val="00033002"/>
    <w:rsid w:val="00033637"/>
    <w:rsid w:val="000337BB"/>
    <w:rsid w:val="00033C7E"/>
    <w:rsid w:val="00033CD9"/>
    <w:rsid w:val="00034D0D"/>
    <w:rsid w:val="00034FE5"/>
    <w:rsid w:val="00035CDE"/>
    <w:rsid w:val="00035D51"/>
    <w:rsid w:val="00037CB1"/>
    <w:rsid w:val="0004158D"/>
    <w:rsid w:val="000419C9"/>
    <w:rsid w:val="000419D0"/>
    <w:rsid w:val="00041B4F"/>
    <w:rsid w:val="00041E2F"/>
    <w:rsid w:val="00041FBE"/>
    <w:rsid w:val="00042152"/>
    <w:rsid w:val="0004392E"/>
    <w:rsid w:val="00043D69"/>
    <w:rsid w:val="00043FBA"/>
    <w:rsid w:val="00044CF6"/>
    <w:rsid w:val="00044E05"/>
    <w:rsid w:val="00044E88"/>
    <w:rsid w:val="00045213"/>
    <w:rsid w:val="00045AA7"/>
    <w:rsid w:val="00045EF5"/>
    <w:rsid w:val="0004662B"/>
    <w:rsid w:val="0004741D"/>
    <w:rsid w:val="00047EEF"/>
    <w:rsid w:val="0005031C"/>
    <w:rsid w:val="000503A8"/>
    <w:rsid w:val="00050C40"/>
    <w:rsid w:val="00050DC6"/>
    <w:rsid w:val="00050EAC"/>
    <w:rsid w:val="00051B57"/>
    <w:rsid w:val="00051F02"/>
    <w:rsid w:val="00052A19"/>
    <w:rsid w:val="00052C2A"/>
    <w:rsid w:val="0005364F"/>
    <w:rsid w:val="000537B7"/>
    <w:rsid w:val="00053A3F"/>
    <w:rsid w:val="00054152"/>
    <w:rsid w:val="0005427A"/>
    <w:rsid w:val="000548C5"/>
    <w:rsid w:val="00054BF0"/>
    <w:rsid w:val="0005582B"/>
    <w:rsid w:val="00055DBD"/>
    <w:rsid w:val="000564AE"/>
    <w:rsid w:val="0005684E"/>
    <w:rsid w:val="00056FBC"/>
    <w:rsid w:val="0005701F"/>
    <w:rsid w:val="00057172"/>
    <w:rsid w:val="000571A3"/>
    <w:rsid w:val="000577BD"/>
    <w:rsid w:val="00057949"/>
    <w:rsid w:val="00057EC6"/>
    <w:rsid w:val="000602A3"/>
    <w:rsid w:val="00060C40"/>
    <w:rsid w:val="000612DC"/>
    <w:rsid w:val="0006144D"/>
    <w:rsid w:val="00062035"/>
    <w:rsid w:val="00062235"/>
    <w:rsid w:val="000622EE"/>
    <w:rsid w:val="000628C1"/>
    <w:rsid w:val="00063F8C"/>
    <w:rsid w:val="0006406A"/>
    <w:rsid w:val="000641C6"/>
    <w:rsid w:val="00064555"/>
    <w:rsid w:val="00064C92"/>
    <w:rsid w:val="00064D7F"/>
    <w:rsid w:val="00064ED6"/>
    <w:rsid w:val="00064F7A"/>
    <w:rsid w:val="000656A5"/>
    <w:rsid w:val="00065AC9"/>
    <w:rsid w:val="00065F06"/>
    <w:rsid w:val="00066BC0"/>
    <w:rsid w:val="00066E88"/>
    <w:rsid w:val="00066F8D"/>
    <w:rsid w:val="0006729B"/>
    <w:rsid w:val="0006783D"/>
    <w:rsid w:val="00067995"/>
    <w:rsid w:val="00067B9A"/>
    <w:rsid w:val="00067C4E"/>
    <w:rsid w:val="00067F2F"/>
    <w:rsid w:val="000700CC"/>
    <w:rsid w:val="0007088F"/>
    <w:rsid w:val="00070A3F"/>
    <w:rsid w:val="00070E0A"/>
    <w:rsid w:val="000711B4"/>
    <w:rsid w:val="0007148B"/>
    <w:rsid w:val="000719CC"/>
    <w:rsid w:val="00071E54"/>
    <w:rsid w:val="00072A5B"/>
    <w:rsid w:val="00073593"/>
    <w:rsid w:val="00073A60"/>
    <w:rsid w:val="00073C57"/>
    <w:rsid w:val="00074435"/>
    <w:rsid w:val="00074A7E"/>
    <w:rsid w:val="00074E55"/>
    <w:rsid w:val="00075505"/>
    <w:rsid w:val="00075514"/>
    <w:rsid w:val="000756DD"/>
    <w:rsid w:val="00075BF6"/>
    <w:rsid w:val="00076731"/>
    <w:rsid w:val="000769B4"/>
    <w:rsid w:val="00076A8E"/>
    <w:rsid w:val="00076D0E"/>
    <w:rsid w:val="00077101"/>
    <w:rsid w:val="00077657"/>
    <w:rsid w:val="000777FF"/>
    <w:rsid w:val="00077ED9"/>
    <w:rsid w:val="000808F2"/>
    <w:rsid w:val="0008095B"/>
    <w:rsid w:val="000823FA"/>
    <w:rsid w:val="00082605"/>
    <w:rsid w:val="00082CF4"/>
    <w:rsid w:val="000839A4"/>
    <w:rsid w:val="00083EA0"/>
    <w:rsid w:val="0008412C"/>
    <w:rsid w:val="00084513"/>
    <w:rsid w:val="00084541"/>
    <w:rsid w:val="0008511D"/>
    <w:rsid w:val="00085218"/>
    <w:rsid w:val="00085651"/>
    <w:rsid w:val="000857B1"/>
    <w:rsid w:val="000859D1"/>
    <w:rsid w:val="00085E85"/>
    <w:rsid w:val="0008672C"/>
    <w:rsid w:val="00086783"/>
    <w:rsid w:val="00087D08"/>
    <w:rsid w:val="00087F1D"/>
    <w:rsid w:val="0009025E"/>
    <w:rsid w:val="00090295"/>
    <w:rsid w:val="00090B15"/>
    <w:rsid w:val="00090B36"/>
    <w:rsid w:val="00090DEF"/>
    <w:rsid w:val="00090F46"/>
    <w:rsid w:val="00090FC2"/>
    <w:rsid w:val="000914AA"/>
    <w:rsid w:val="0009158F"/>
    <w:rsid w:val="000916B4"/>
    <w:rsid w:val="00091DC9"/>
    <w:rsid w:val="00092F6D"/>
    <w:rsid w:val="00093DE4"/>
    <w:rsid w:val="000943EF"/>
    <w:rsid w:val="00094BC7"/>
    <w:rsid w:val="00095490"/>
    <w:rsid w:val="000959D8"/>
    <w:rsid w:val="000959FD"/>
    <w:rsid w:val="00095AFA"/>
    <w:rsid w:val="00095B83"/>
    <w:rsid w:val="0009689D"/>
    <w:rsid w:val="00096FDB"/>
    <w:rsid w:val="00097102"/>
    <w:rsid w:val="000973F3"/>
    <w:rsid w:val="000A0429"/>
    <w:rsid w:val="000A04DD"/>
    <w:rsid w:val="000A0CB9"/>
    <w:rsid w:val="000A1215"/>
    <w:rsid w:val="000A142E"/>
    <w:rsid w:val="000A1943"/>
    <w:rsid w:val="000A1C40"/>
    <w:rsid w:val="000A1DD1"/>
    <w:rsid w:val="000A23C5"/>
    <w:rsid w:val="000A294F"/>
    <w:rsid w:val="000A2CDC"/>
    <w:rsid w:val="000A2D70"/>
    <w:rsid w:val="000A2E0D"/>
    <w:rsid w:val="000A307B"/>
    <w:rsid w:val="000A32A5"/>
    <w:rsid w:val="000A3466"/>
    <w:rsid w:val="000A37BF"/>
    <w:rsid w:val="000A40C8"/>
    <w:rsid w:val="000A4E58"/>
    <w:rsid w:val="000A4F43"/>
    <w:rsid w:val="000A50E2"/>
    <w:rsid w:val="000A556C"/>
    <w:rsid w:val="000A557F"/>
    <w:rsid w:val="000A579A"/>
    <w:rsid w:val="000A5E04"/>
    <w:rsid w:val="000A6251"/>
    <w:rsid w:val="000A73DC"/>
    <w:rsid w:val="000A7700"/>
    <w:rsid w:val="000B0A2D"/>
    <w:rsid w:val="000B0BA2"/>
    <w:rsid w:val="000B0F6F"/>
    <w:rsid w:val="000B118C"/>
    <w:rsid w:val="000B1C3D"/>
    <w:rsid w:val="000B1F00"/>
    <w:rsid w:val="000B2B48"/>
    <w:rsid w:val="000B2D4F"/>
    <w:rsid w:val="000B2FF2"/>
    <w:rsid w:val="000B30E7"/>
    <w:rsid w:val="000B3244"/>
    <w:rsid w:val="000B3E38"/>
    <w:rsid w:val="000B3E73"/>
    <w:rsid w:val="000B40E6"/>
    <w:rsid w:val="000B469A"/>
    <w:rsid w:val="000B591D"/>
    <w:rsid w:val="000B62E3"/>
    <w:rsid w:val="000B6F7D"/>
    <w:rsid w:val="000B71AB"/>
    <w:rsid w:val="000B7A0E"/>
    <w:rsid w:val="000C010A"/>
    <w:rsid w:val="000C0184"/>
    <w:rsid w:val="000C02B9"/>
    <w:rsid w:val="000C13BF"/>
    <w:rsid w:val="000C1F6A"/>
    <w:rsid w:val="000C222E"/>
    <w:rsid w:val="000C2468"/>
    <w:rsid w:val="000C3351"/>
    <w:rsid w:val="000C38A7"/>
    <w:rsid w:val="000C4D4D"/>
    <w:rsid w:val="000C5313"/>
    <w:rsid w:val="000C56AF"/>
    <w:rsid w:val="000C5CB8"/>
    <w:rsid w:val="000C5FBB"/>
    <w:rsid w:val="000C6185"/>
    <w:rsid w:val="000C6363"/>
    <w:rsid w:val="000C6587"/>
    <w:rsid w:val="000C68D6"/>
    <w:rsid w:val="000C6EDD"/>
    <w:rsid w:val="000C6F6F"/>
    <w:rsid w:val="000D0EB5"/>
    <w:rsid w:val="000D1D51"/>
    <w:rsid w:val="000D2BED"/>
    <w:rsid w:val="000D2CA8"/>
    <w:rsid w:val="000D2D15"/>
    <w:rsid w:val="000D3079"/>
    <w:rsid w:val="000D3619"/>
    <w:rsid w:val="000D3C55"/>
    <w:rsid w:val="000D3E3D"/>
    <w:rsid w:val="000D47AF"/>
    <w:rsid w:val="000D4B56"/>
    <w:rsid w:val="000D4D48"/>
    <w:rsid w:val="000D64E0"/>
    <w:rsid w:val="000D6689"/>
    <w:rsid w:val="000D6E5D"/>
    <w:rsid w:val="000D70A0"/>
    <w:rsid w:val="000E124C"/>
    <w:rsid w:val="000E15BA"/>
    <w:rsid w:val="000E16C5"/>
    <w:rsid w:val="000E1FD0"/>
    <w:rsid w:val="000E2069"/>
    <w:rsid w:val="000E3045"/>
    <w:rsid w:val="000E3278"/>
    <w:rsid w:val="000E40B3"/>
    <w:rsid w:val="000E435C"/>
    <w:rsid w:val="000E4555"/>
    <w:rsid w:val="000E4723"/>
    <w:rsid w:val="000E4AE9"/>
    <w:rsid w:val="000E5B46"/>
    <w:rsid w:val="000E5C61"/>
    <w:rsid w:val="000E6A30"/>
    <w:rsid w:val="000E72AF"/>
    <w:rsid w:val="000F0955"/>
    <w:rsid w:val="000F0BA1"/>
    <w:rsid w:val="000F10EA"/>
    <w:rsid w:val="000F11A6"/>
    <w:rsid w:val="000F14B2"/>
    <w:rsid w:val="000F1944"/>
    <w:rsid w:val="000F24C7"/>
    <w:rsid w:val="000F28E5"/>
    <w:rsid w:val="000F2B10"/>
    <w:rsid w:val="000F2F0C"/>
    <w:rsid w:val="000F35B2"/>
    <w:rsid w:val="000F3CB2"/>
    <w:rsid w:val="000F3DA4"/>
    <w:rsid w:val="000F4089"/>
    <w:rsid w:val="000F599F"/>
    <w:rsid w:val="000F5A29"/>
    <w:rsid w:val="000F5D61"/>
    <w:rsid w:val="000F6170"/>
    <w:rsid w:val="000F67E9"/>
    <w:rsid w:val="000F7538"/>
    <w:rsid w:val="000F788F"/>
    <w:rsid w:val="000F7DD6"/>
    <w:rsid w:val="000F7F35"/>
    <w:rsid w:val="001003E7"/>
    <w:rsid w:val="001005B5"/>
    <w:rsid w:val="00100740"/>
    <w:rsid w:val="00100CBA"/>
    <w:rsid w:val="0010181F"/>
    <w:rsid w:val="001018EB"/>
    <w:rsid w:val="00101B00"/>
    <w:rsid w:val="0010201F"/>
    <w:rsid w:val="00102623"/>
    <w:rsid w:val="00102C2F"/>
    <w:rsid w:val="00102DCC"/>
    <w:rsid w:val="00102F6F"/>
    <w:rsid w:val="00103ED9"/>
    <w:rsid w:val="0010438B"/>
    <w:rsid w:val="001047B5"/>
    <w:rsid w:val="00104CA4"/>
    <w:rsid w:val="00104E0A"/>
    <w:rsid w:val="00104E72"/>
    <w:rsid w:val="00105145"/>
    <w:rsid w:val="00105508"/>
    <w:rsid w:val="0010574A"/>
    <w:rsid w:val="001061F8"/>
    <w:rsid w:val="00106241"/>
    <w:rsid w:val="001066F1"/>
    <w:rsid w:val="00106BC5"/>
    <w:rsid w:val="00106C54"/>
    <w:rsid w:val="00106F98"/>
    <w:rsid w:val="001078A6"/>
    <w:rsid w:val="00107E4B"/>
    <w:rsid w:val="00107EAB"/>
    <w:rsid w:val="00110417"/>
    <w:rsid w:val="00110C24"/>
    <w:rsid w:val="00110C3B"/>
    <w:rsid w:val="00111629"/>
    <w:rsid w:val="00111633"/>
    <w:rsid w:val="00111C4A"/>
    <w:rsid w:val="00111D7E"/>
    <w:rsid w:val="0011237C"/>
    <w:rsid w:val="001127D0"/>
    <w:rsid w:val="001128E6"/>
    <w:rsid w:val="00112DC2"/>
    <w:rsid w:val="00112F82"/>
    <w:rsid w:val="0011339C"/>
    <w:rsid w:val="00113EE8"/>
    <w:rsid w:val="001145A0"/>
    <w:rsid w:val="00114BE8"/>
    <w:rsid w:val="00114DB7"/>
    <w:rsid w:val="001151FA"/>
    <w:rsid w:val="00115203"/>
    <w:rsid w:val="00115A34"/>
    <w:rsid w:val="00115A5C"/>
    <w:rsid w:val="00115BDF"/>
    <w:rsid w:val="00115F9C"/>
    <w:rsid w:val="001169F1"/>
    <w:rsid w:val="00116A5E"/>
    <w:rsid w:val="00116F5C"/>
    <w:rsid w:val="0011772C"/>
    <w:rsid w:val="00117986"/>
    <w:rsid w:val="00117F5C"/>
    <w:rsid w:val="00120771"/>
    <w:rsid w:val="00121085"/>
    <w:rsid w:val="001211F5"/>
    <w:rsid w:val="00121212"/>
    <w:rsid w:val="0012127F"/>
    <w:rsid w:val="001219C1"/>
    <w:rsid w:val="00121E31"/>
    <w:rsid w:val="00122FE1"/>
    <w:rsid w:val="00123EF9"/>
    <w:rsid w:val="0012419E"/>
    <w:rsid w:val="00124296"/>
    <w:rsid w:val="0012474F"/>
    <w:rsid w:val="00124AE1"/>
    <w:rsid w:val="00124BDF"/>
    <w:rsid w:val="00125334"/>
    <w:rsid w:val="001258D2"/>
    <w:rsid w:val="00125A53"/>
    <w:rsid w:val="00125D20"/>
    <w:rsid w:val="00126016"/>
    <w:rsid w:val="00126BC4"/>
    <w:rsid w:val="00126BEE"/>
    <w:rsid w:val="00127A49"/>
    <w:rsid w:val="00127B2A"/>
    <w:rsid w:val="00127C11"/>
    <w:rsid w:val="00127FA2"/>
    <w:rsid w:val="00130A28"/>
    <w:rsid w:val="00130D64"/>
    <w:rsid w:val="00130E94"/>
    <w:rsid w:val="001313E9"/>
    <w:rsid w:val="0013149C"/>
    <w:rsid w:val="00131964"/>
    <w:rsid w:val="00131AAB"/>
    <w:rsid w:val="001324BB"/>
    <w:rsid w:val="00132B50"/>
    <w:rsid w:val="001337A7"/>
    <w:rsid w:val="001342AC"/>
    <w:rsid w:val="00134416"/>
    <w:rsid w:val="001344C1"/>
    <w:rsid w:val="0013469A"/>
    <w:rsid w:val="001346B6"/>
    <w:rsid w:val="001348B1"/>
    <w:rsid w:val="001348C2"/>
    <w:rsid w:val="00134B89"/>
    <w:rsid w:val="00134F2D"/>
    <w:rsid w:val="001352C7"/>
    <w:rsid w:val="001356B5"/>
    <w:rsid w:val="00135708"/>
    <w:rsid w:val="00135DAD"/>
    <w:rsid w:val="001361D6"/>
    <w:rsid w:val="001361FC"/>
    <w:rsid w:val="0013676A"/>
    <w:rsid w:val="001369A5"/>
    <w:rsid w:val="00136B81"/>
    <w:rsid w:val="00136D31"/>
    <w:rsid w:val="00136D50"/>
    <w:rsid w:val="0013742E"/>
    <w:rsid w:val="001379DA"/>
    <w:rsid w:val="001379F0"/>
    <w:rsid w:val="00137E6F"/>
    <w:rsid w:val="0014009F"/>
    <w:rsid w:val="00140C6F"/>
    <w:rsid w:val="00140FB0"/>
    <w:rsid w:val="00141007"/>
    <w:rsid w:val="00141396"/>
    <w:rsid w:val="00141A02"/>
    <w:rsid w:val="00141E1C"/>
    <w:rsid w:val="001420AE"/>
    <w:rsid w:val="001428D9"/>
    <w:rsid w:val="001429CA"/>
    <w:rsid w:val="00142C3F"/>
    <w:rsid w:val="00142E4B"/>
    <w:rsid w:val="00143DA6"/>
    <w:rsid w:val="001446FA"/>
    <w:rsid w:val="0014470E"/>
    <w:rsid w:val="00144B56"/>
    <w:rsid w:val="001462FC"/>
    <w:rsid w:val="00146AED"/>
    <w:rsid w:val="00147139"/>
    <w:rsid w:val="00147967"/>
    <w:rsid w:val="00147EBA"/>
    <w:rsid w:val="00150374"/>
    <w:rsid w:val="0015051D"/>
    <w:rsid w:val="0015076C"/>
    <w:rsid w:val="001508CB"/>
    <w:rsid w:val="00150CA3"/>
    <w:rsid w:val="00150E7B"/>
    <w:rsid w:val="00150EC8"/>
    <w:rsid w:val="00151724"/>
    <w:rsid w:val="0015379E"/>
    <w:rsid w:val="00153A86"/>
    <w:rsid w:val="00153AAF"/>
    <w:rsid w:val="00154B9C"/>
    <w:rsid w:val="00154C26"/>
    <w:rsid w:val="00154C5B"/>
    <w:rsid w:val="00154DED"/>
    <w:rsid w:val="00154FDE"/>
    <w:rsid w:val="00155257"/>
    <w:rsid w:val="00155708"/>
    <w:rsid w:val="00155FAC"/>
    <w:rsid w:val="00156533"/>
    <w:rsid w:val="00156DAE"/>
    <w:rsid w:val="00157189"/>
    <w:rsid w:val="0016076A"/>
    <w:rsid w:val="00160BBE"/>
    <w:rsid w:val="0016107A"/>
    <w:rsid w:val="00161292"/>
    <w:rsid w:val="00161807"/>
    <w:rsid w:val="00161D56"/>
    <w:rsid w:val="00162208"/>
    <w:rsid w:val="00162577"/>
    <w:rsid w:val="00162CF7"/>
    <w:rsid w:val="00163716"/>
    <w:rsid w:val="00163A9B"/>
    <w:rsid w:val="00163E10"/>
    <w:rsid w:val="001641A5"/>
    <w:rsid w:val="001646D3"/>
    <w:rsid w:val="00164BAD"/>
    <w:rsid w:val="00164CDE"/>
    <w:rsid w:val="001650FC"/>
    <w:rsid w:val="00165CA2"/>
    <w:rsid w:val="00166254"/>
    <w:rsid w:val="00166C57"/>
    <w:rsid w:val="00166D06"/>
    <w:rsid w:val="00167015"/>
    <w:rsid w:val="00167025"/>
    <w:rsid w:val="0016716E"/>
    <w:rsid w:val="001674F0"/>
    <w:rsid w:val="00167A04"/>
    <w:rsid w:val="00167AD5"/>
    <w:rsid w:val="00167CF6"/>
    <w:rsid w:val="00170934"/>
    <w:rsid w:val="00170AD9"/>
    <w:rsid w:val="00170D90"/>
    <w:rsid w:val="00170D9F"/>
    <w:rsid w:val="00170F10"/>
    <w:rsid w:val="00171615"/>
    <w:rsid w:val="00171CF7"/>
    <w:rsid w:val="00172951"/>
    <w:rsid w:val="00172A8B"/>
    <w:rsid w:val="00173247"/>
    <w:rsid w:val="0017360B"/>
    <w:rsid w:val="00173681"/>
    <w:rsid w:val="001748A4"/>
    <w:rsid w:val="001752C1"/>
    <w:rsid w:val="00175E29"/>
    <w:rsid w:val="00176FAC"/>
    <w:rsid w:val="00177828"/>
    <w:rsid w:val="0017788A"/>
    <w:rsid w:val="00180215"/>
    <w:rsid w:val="001803D3"/>
    <w:rsid w:val="001807B0"/>
    <w:rsid w:val="00181E90"/>
    <w:rsid w:val="00181F16"/>
    <w:rsid w:val="001821F4"/>
    <w:rsid w:val="00182246"/>
    <w:rsid w:val="0018265E"/>
    <w:rsid w:val="0018282A"/>
    <w:rsid w:val="001829B6"/>
    <w:rsid w:val="00183818"/>
    <w:rsid w:val="00183A20"/>
    <w:rsid w:val="00183CAA"/>
    <w:rsid w:val="001840AF"/>
    <w:rsid w:val="001842D6"/>
    <w:rsid w:val="001844E1"/>
    <w:rsid w:val="001846F6"/>
    <w:rsid w:val="00185550"/>
    <w:rsid w:val="00185A3C"/>
    <w:rsid w:val="00185DE6"/>
    <w:rsid w:val="00186A0E"/>
    <w:rsid w:val="00187065"/>
    <w:rsid w:val="001871EC"/>
    <w:rsid w:val="0019001A"/>
    <w:rsid w:val="00190EDF"/>
    <w:rsid w:val="00190FBB"/>
    <w:rsid w:val="0019114B"/>
    <w:rsid w:val="00192D12"/>
    <w:rsid w:val="00193E33"/>
    <w:rsid w:val="00193E35"/>
    <w:rsid w:val="001948B7"/>
    <w:rsid w:val="00194F7A"/>
    <w:rsid w:val="00195237"/>
    <w:rsid w:val="001964DF"/>
    <w:rsid w:val="00196676"/>
    <w:rsid w:val="0019669E"/>
    <w:rsid w:val="001966B8"/>
    <w:rsid w:val="00196DBC"/>
    <w:rsid w:val="001972A6"/>
    <w:rsid w:val="00197484"/>
    <w:rsid w:val="001979D5"/>
    <w:rsid w:val="001A0260"/>
    <w:rsid w:val="001A05ED"/>
    <w:rsid w:val="001A06C3"/>
    <w:rsid w:val="001A0A69"/>
    <w:rsid w:val="001A1100"/>
    <w:rsid w:val="001A13B6"/>
    <w:rsid w:val="001A189B"/>
    <w:rsid w:val="001A1C71"/>
    <w:rsid w:val="001A1EB1"/>
    <w:rsid w:val="001A2319"/>
    <w:rsid w:val="001A23F9"/>
    <w:rsid w:val="001A2AA7"/>
    <w:rsid w:val="001A2B7D"/>
    <w:rsid w:val="001A2C62"/>
    <w:rsid w:val="001A2E54"/>
    <w:rsid w:val="001A378F"/>
    <w:rsid w:val="001A5363"/>
    <w:rsid w:val="001A55AB"/>
    <w:rsid w:val="001A56E4"/>
    <w:rsid w:val="001A56FB"/>
    <w:rsid w:val="001A575E"/>
    <w:rsid w:val="001A5C47"/>
    <w:rsid w:val="001A65F4"/>
    <w:rsid w:val="001A6AAC"/>
    <w:rsid w:val="001A7481"/>
    <w:rsid w:val="001A74DD"/>
    <w:rsid w:val="001A7EC8"/>
    <w:rsid w:val="001B0EC3"/>
    <w:rsid w:val="001B10DF"/>
    <w:rsid w:val="001B200A"/>
    <w:rsid w:val="001B23B2"/>
    <w:rsid w:val="001B2CED"/>
    <w:rsid w:val="001B2ECF"/>
    <w:rsid w:val="001B3100"/>
    <w:rsid w:val="001B391C"/>
    <w:rsid w:val="001B426F"/>
    <w:rsid w:val="001B4392"/>
    <w:rsid w:val="001B4A55"/>
    <w:rsid w:val="001B4CCC"/>
    <w:rsid w:val="001B52B7"/>
    <w:rsid w:val="001B56D8"/>
    <w:rsid w:val="001B58F8"/>
    <w:rsid w:val="001B6526"/>
    <w:rsid w:val="001B671A"/>
    <w:rsid w:val="001B6A14"/>
    <w:rsid w:val="001B6C51"/>
    <w:rsid w:val="001B78B6"/>
    <w:rsid w:val="001C08C0"/>
    <w:rsid w:val="001C0A41"/>
    <w:rsid w:val="001C0F51"/>
    <w:rsid w:val="001C13DB"/>
    <w:rsid w:val="001C198C"/>
    <w:rsid w:val="001C19F6"/>
    <w:rsid w:val="001C2473"/>
    <w:rsid w:val="001C2491"/>
    <w:rsid w:val="001C28FD"/>
    <w:rsid w:val="001C30F3"/>
    <w:rsid w:val="001C348F"/>
    <w:rsid w:val="001C3575"/>
    <w:rsid w:val="001C3915"/>
    <w:rsid w:val="001C39DD"/>
    <w:rsid w:val="001C3F7D"/>
    <w:rsid w:val="001C4666"/>
    <w:rsid w:val="001C537A"/>
    <w:rsid w:val="001C5AE6"/>
    <w:rsid w:val="001C60B4"/>
    <w:rsid w:val="001C6931"/>
    <w:rsid w:val="001C6C75"/>
    <w:rsid w:val="001C6C9E"/>
    <w:rsid w:val="001C6DC5"/>
    <w:rsid w:val="001C781C"/>
    <w:rsid w:val="001D0EE6"/>
    <w:rsid w:val="001D13DC"/>
    <w:rsid w:val="001D14B7"/>
    <w:rsid w:val="001D1677"/>
    <w:rsid w:val="001D1825"/>
    <w:rsid w:val="001D1FE6"/>
    <w:rsid w:val="001D1FF1"/>
    <w:rsid w:val="001D2542"/>
    <w:rsid w:val="001D2BD3"/>
    <w:rsid w:val="001D3134"/>
    <w:rsid w:val="001D433B"/>
    <w:rsid w:val="001D4DFB"/>
    <w:rsid w:val="001D5B7E"/>
    <w:rsid w:val="001D6290"/>
    <w:rsid w:val="001D6489"/>
    <w:rsid w:val="001D6591"/>
    <w:rsid w:val="001D6738"/>
    <w:rsid w:val="001D6781"/>
    <w:rsid w:val="001D6A1E"/>
    <w:rsid w:val="001D702A"/>
    <w:rsid w:val="001D72C5"/>
    <w:rsid w:val="001E0035"/>
    <w:rsid w:val="001E024F"/>
    <w:rsid w:val="001E05CA"/>
    <w:rsid w:val="001E06C4"/>
    <w:rsid w:val="001E0EC2"/>
    <w:rsid w:val="001E11C1"/>
    <w:rsid w:val="001E1200"/>
    <w:rsid w:val="001E1619"/>
    <w:rsid w:val="001E1BFC"/>
    <w:rsid w:val="001E1FF2"/>
    <w:rsid w:val="001E23EC"/>
    <w:rsid w:val="001E2998"/>
    <w:rsid w:val="001E318D"/>
    <w:rsid w:val="001E331A"/>
    <w:rsid w:val="001E33A2"/>
    <w:rsid w:val="001E3A23"/>
    <w:rsid w:val="001E428F"/>
    <w:rsid w:val="001E49B4"/>
    <w:rsid w:val="001E523E"/>
    <w:rsid w:val="001E5C47"/>
    <w:rsid w:val="001E5D02"/>
    <w:rsid w:val="001E627B"/>
    <w:rsid w:val="001E6345"/>
    <w:rsid w:val="001E6777"/>
    <w:rsid w:val="001E6844"/>
    <w:rsid w:val="001E6F12"/>
    <w:rsid w:val="001E7806"/>
    <w:rsid w:val="001F00F6"/>
    <w:rsid w:val="001F0350"/>
    <w:rsid w:val="001F05EB"/>
    <w:rsid w:val="001F07A5"/>
    <w:rsid w:val="001F0F13"/>
    <w:rsid w:val="001F1047"/>
    <w:rsid w:val="001F1E2F"/>
    <w:rsid w:val="001F30D0"/>
    <w:rsid w:val="001F31E1"/>
    <w:rsid w:val="001F3B07"/>
    <w:rsid w:val="001F422F"/>
    <w:rsid w:val="001F4305"/>
    <w:rsid w:val="001F4470"/>
    <w:rsid w:val="001F48C2"/>
    <w:rsid w:val="001F5A11"/>
    <w:rsid w:val="001F5D8D"/>
    <w:rsid w:val="001F615E"/>
    <w:rsid w:val="001F631B"/>
    <w:rsid w:val="001F6CDA"/>
    <w:rsid w:val="001F70C9"/>
    <w:rsid w:val="001F74CE"/>
    <w:rsid w:val="001F7E2C"/>
    <w:rsid w:val="002003EF"/>
    <w:rsid w:val="00200981"/>
    <w:rsid w:val="00200A59"/>
    <w:rsid w:val="00201306"/>
    <w:rsid w:val="00201855"/>
    <w:rsid w:val="00201BE6"/>
    <w:rsid w:val="00201E28"/>
    <w:rsid w:val="002021FE"/>
    <w:rsid w:val="002025AE"/>
    <w:rsid w:val="002028CB"/>
    <w:rsid w:val="00203635"/>
    <w:rsid w:val="002036EC"/>
    <w:rsid w:val="00203A3F"/>
    <w:rsid w:val="00203A88"/>
    <w:rsid w:val="0020539B"/>
    <w:rsid w:val="00205A4F"/>
    <w:rsid w:val="00205B5D"/>
    <w:rsid w:val="00205BDA"/>
    <w:rsid w:val="00206084"/>
    <w:rsid w:val="0020666A"/>
    <w:rsid w:val="00206719"/>
    <w:rsid w:val="0020694B"/>
    <w:rsid w:val="002077B7"/>
    <w:rsid w:val="00207947"/>
    <w:rsid w:val="00207A2D"/>
    <w:rsid w:val="00207FD0"/>
    <w:rsid w:val="00210034"/>
    <w:rsid w:val="0021014E"/>
    <w:rsid w:val="0021068E"/>
    <w:rsid w:val="002107F2"/>
    <w:rsid w:val="002108E4"/>
    <w:rsid w:val="00210A3C"/>
    <w:rsid w:val="00210A61"/>
    <w:rsid w:val="00211BE4"/>
    <w:rsid w:val="002125BD"/>
    <w:rsid w:val="0021295E"/>
    <w:rsid w:val="00212D09"/>
    <w:rsid w:val="00213664"/>
    <w:rsid w:val="00214936"/>
    <w:rsid w:val="00214953"/>
    <w:rsid w:val="00214C54"/>
    <w:rsid w:val="00214CAE"/>
    <w:rsid w:val="00214E70"/>
    <w:rsid w:val="0021527E"/>
    <w:rsid w:val="00215880"/>
    <w:rsid w:val="002158FC"/>
    <w:rsid w:val="00215C8D"/>
    <w:rsid w:val="00215F0E"/>
    <w:rsid w:val="0021609E"/>
    <w:rsid w:val="0021611F"/>
    <w:rsid w:val="00216C2D"/>
    <w:rsid w:val="00216C91"/>
    <w:rsid w:val="00216D3F"/>
    <w:rsid w:val="00216E58"/>
    <w:rsid w:val="00217300"/>
    <w:rsid w:val="00217611"/>
    <w:rsid w:val="00217CD0"/>
    <w:rsid w:val="00220D20"/>
    <w:rsid w:val="00220E2B"/>
    <w:rsid w:val="00220E32"/>
    <w:rsid w:val="002213A6"/>
    <w:rsid w:val="002213E9"/>
    <w:rsid w:val="002218BA"/>
    <w:rsid w:val="0022281E"/>
    <w:rsid w:val="00222A8B"/>
    <w:rsid w:val="00223768"/>
    <w:rsid w:val="00223E48"/>
    <w:rsid w:val="00224147"/>
    <w:rsid w:val="00224813"/>
    <w:rsid w:val="002258AC"/>
    <w:rsid w:val="00225BAD"/>
    <w:rsid w:val="00225C83"/>
    <w:rsid w:val="002264F5"/>
    <w:rsid w:val="00226ABD"/>
    <w:rsid w:val="00226DAC"/>
    <w:rsid w:val="0022742A"/>
    <w:rsid w:val="00227805"/>
    <w:rsid w:val="00227A30"/>
    <w:rsid w:val="00227FAD"/>
    <w:rsid w:val="00227FB5"/>
    <w:rsid w:val="0023020B"/>
    <w:rsid w:val="00230635"/>
    <w:rsid w:val="00231246"/>
    <w:rsid w:val="002316ED"/>
    <w:rsid w:val="00231BCE"/>
    <w:rsid w:val="00232618"/>
    <w:rsid w:val="002326C2"/>
    <w:rsid w:val="00232C87"/>
    <w:rsid w:val="0023318E"/>
    <w:rsid w:val="002331CB"/>
    <w:rsid w:val="002334A3"/>
    <w:rsid w:val="00233745"/>
    <w:rsid w:val="00233A7D"/>
    <w:rsid w:val="002343BE"/>
    <w:rsid w:val="00234641"/>
    <w:rsid w:val="00234C7B"/>
    <w:rsid w:val="0023565D"/>
    <w:rsid w:val="002359D9"/>
    <w:rsid w:val="002359F0"/>
    <w:rsid w:val="00235D27"/>
    <w:rsid w:val="00235E36"/>
    <w:rsid w:val="002366C0"/>
    <w:rsid w:val="00236939"/>
    <w:rsid w:val="00236E61"/>
    <w:rsid w:val="002376D4"/>
    <w:rsid w:val="002402D8"/>
    <w:rsid w:val="00240832"/>
    <w:rsid w:val="00240CCE"/>
    <w:rsid w:val="00240D94"/>
    <w:rsid w:val="0024130D"/>
    <w:rsid w:val="0024172C"/>
    <w:rsid w:val="00241823"/>
    <w:rsid w:val="00241B98"/>
    <w:rsid w:val="00241F75"/>
    <w:rsid w:val="002423C3"/>
    <w:rsid w:val="0024260B"/>
    <w:rsid w:val="00242C2E"/>
    <w:rsid w:val="00242F73"/>
    <w:rsid w:val="00243475"/>
    <w:rsid w:val="002440B4"/>
    <w:rsid w:val="002441FC"/>
    <w:rsid w:val="0024492B"/>
    <w:rsid w:val="00245A0A"/>
    <w:rsid w:val="00245B24"/>
    <w:rsid w:val="002463F5"/>
    <w:rsid w:val="0024765E"/>
    <w:rsid w:val="00250256"/>
    <w:rsid w:val="00250418"/>
    <w:rsid w:val="00250935"/>
    <w:rsid w:val="002509F1"/>
    <w:rsid w:val="00250D3E"/>
    <w:rsid w:val="00251266"/>
    <w:rsid w:val="0025144D"/>
    <w:rsid w:val="00251911"/>
    <w:rsid w:val="00251CF3"/>
    <w:rsid w:val="0025219C"/>
    <w:rsid w:val="0025247B"/>
    <w:rsid w:val="002528BC"/>
    <w:rsid w:val="00252C55"/>
    <w:rsid w:val="00253FAD"/>
    <w:rsid w:val="002542D0"/>
    <w:rsid w:val="00254B79"/>
    <w:rsid w:val="00254C4B"/>
    <w:rsid w:val="00255507"/>
    <w:rsid w:val="002556FA"/>
    <w:rsid w:val="0025579B"/>
    <w:rsid w:val="00256820"/>
    <w:rsid w:val="00256A04"/>
    <w:rsid w:val="00256EC4"/>
    <w:rsid w:val="00257B15"/>
    <w:rsid w:val="00257D23"/>
    <w:rsid w:val="00260C64"/>
    <w:rsid w:val="0026111C"/>
    <w:rsid w:val="002611AC"/>
    <w:rsid w:val="00261325"/>
    <w:rsid w:val="002614F7"/>
    <w:rsid w:val="002620C9"/>
    <w:rsid w:val="00262335"/>
    <w:rsid w:val="00262AB2"/>
    <w:rsid w:val="00262FCB"/>
    <w:rsid w:val="0026344B"/>
    <w:rsid w:val="002644FA"/>
    <w:rsid w:val="0026505D"/>
    <w:rsid w:val="0026569D"/>
    <w:rsid w:val="00266578"/>
    <w:rsid w:val="00267993"/>
    <w:rsid w:val="00267F84"/>
    <w:rsid w:val="0027005F"/>
    <w:rsid w:val="00270A72"/>
    <w:rsid w:val="00270E43"/>
    <w:rsid w:val="002710FF"/>
    <w:rsid w:val="00271140"/>
    <w:rsid w:val="00271523"/>
    <w:rsid w:val="00271B80"/>
    <w:rsid w:val="0027232F"/>
    <w:rsid w:val="00272CDE"/>
    <w:rsid w:val="00272E08"/>
    <w:rsid w:val="00273C88"/>
    <w:rsid w:val="002749A3"/>
    <w:rsid w:val="00274CA6"/>
    <w:rsid w:val="00275DAF"/>
    <w:rsid w:val="0027619A"/>
    <w:rsid w:val="002767F9"/>
    <w:rsid w:val="00277141"/>
    <w:rsid w:val="0027761B"/>
    <w:rsid w:val="00277A93"/>
    <w:rsid w:val="00277ABB"/>
    <w:rsid w:val="00277DD5"/>
    <w:rsid w:val="00280332"/>
    <w:rsid w:val="00281452"/>
    <w:rsid w:val="002815D4"/>
    <w:rsid w:val="002819D4"/>
    <w:rsid w:val="00281D70"/>
    <w:rsid w:val="00281DE7"/>
    <w:rsid w:val="00282016"/>
    <w:rsid w:val="00282667"/>
    <w:rsid w:val="002828D8"/>
    <w:rsid w:val="002829A1"/>
    <w:rsid w:val="00282AB3"/>
    <w:rsid w:val="00282E12"/>
    <w:rsid w:val="00282E37"/>
    <w:rsid w:val="00283265"/>
    <w:rsid w:val="00283BDD"/>
    <w:rsid w:val="002841AC"/>
    <w:rsid w:val="0028445E"/>
    <w:rsid w:val="002853C2"/>
    <w:rsid w:val="002854A0"/>
    <w:rsid w:val="002856D6"/>
    <w:rsid w:val="00285B91"/>
    <w:rsid w:val="00285F3F"/>
    <w:rsid w:val="002866D8"/>
    <w:rsid w:val="00287110"/>
    <w:rsid w:val="00287187"/>
    <w:rsid w:val="002871FF"/>
    <w:rsid w:val="002875C1"/>
    <w:rsid w:val="002875EB"/>
    <w:rsid w:val="0028766D"/>
    <w:rsid w:val="00287C57"/>
    <w:rsid w:val="00290528"/>
    <w:rsid w:val="00290818"/>
    <w:rsid w:val="002908CE"/>
    <w:rsid w:val="00291962"/>
    <w:rsid w:val="00291CE0"/>
    <w:rsid w:val="00291D7F"/>
    <w:rsid w:val="00292127"/>
    <w:rsid w:val="00292503"/>
    <w:rsid w:val="00292840"/>
    <w:rsid w:val="00293416"/>
    <w:rsid w:val="002936B4"/>
    <w:rsid w:val="00294430"/>
    <w:rsid w:val="0029455E"/>
    <w:rsid w:val="00294573"/>
    <w:rsid w:val="00294AE9"/>
    <w:rsid w:val="00295CEA"/>
    <w:rsid w:val="00295FCF"/>
    <w:rsid w:val="002964DD"/>
    <w:rsid w:val="00296567"/>
    <w:rsid w:val="0029685B"/>
    <w:rsid w:val="00296EA6"/>
    <w:rsid w:val="00297235"/>
    <w:rsid w:val="0029742D"/>
    <w:rsid w:val="00297615"/>
    <w:rsid w:val="00297B58"/>
    <w:rsid w:val="002A04B1"/>
    <w:rsid w:val="002A05B6"/>
    <w:rsid w:val="002A0EE1"/>
    <w:rsid w:val="002A0F33"/>
    <w:rsid w:val="002A1A75"/>
    <w:rsid w:val="002A2137"/>
    <w:rsid w:val="002A2427"/>
    <w:rsid w:val="002A2809"/>
    <w:rsid w:val="002A3093"/>
    <w:rsid w:val="002A34EB"/>
    <w:rsid w:val="002A4624"/>
    <w:rsid w:val="002A4774"/>
    <w:rsid w:val="002A4862"/>
    <w:rsid w:val="002A4B5B"/>
    <w:rsid w:val="002A524A"/>
    <w:rsid w:val="002A58B7"/>
    <w:rsid w:val="002A59F9"/>
    <w:rsid w:val="002A6FC1"/>
    <w:rsid w:val="002A7116"/>
    <w:rsid w:val="002A7BEA"/>
    <w:rsid w:val="002A7DEB"/>
    <w:rsid w:val="002A7F59"/>
    <w:rsid w:val="002B13A5"/>
    <w:rsid w:val="002B1722"/>
    <w:rsid w:val="002B178A"/>
    <w:rsid w:val="002B2012"/>
    <w:rsid w:val="002B2349"/>
    <w:rsid w:val="002B29F0"/>
    <w:rsid w:val="002B3BA0"/>
    <w:rsid w:val="002B3ECE"/>
    <w:rsid w:val="002B3FC6"/>
    <w:rsid w:val="002B444F"/>
    <w:rsid w:val="002B4B65"/>
    <w:rsid w:val="002B6202"/>
    <w:rsid w:val="002B6E25"/>
    <w:rsid w:val="002B76FD"/>
    <w:rsid w:val="002B7C70"/>
    <w:rsid w:val="002C0584"/>
    <w:rsid w:val="002C0ADD"/>
    <w:rsid w:val="002C0CFF"/>
    <w:rsid w:val="002C0F9D"/>
    <w:rsid w:val="002C1038"/>
    <w:rsid w:val="002C14A7"/>
    <w:rsid w:val="002C21A4"/>
    <w:rsid w:val="002C2B0C"/>
    <w:rsid w:val="002C394B"/>
    <w:rsid w:val="002C399E"/>
    <w:rsid w:val="002C39D1"/>
    <w:rsid w:val="002C420C"/>
    <w:rsid w:val="002C4790"/>
    <w:rsid w:val="002C4B16"/>
    <w:rsid w:val="002C4D3F"/>
    <w:rsid w:val="002C5640"/>
    <w:rsid w:val="002C58ED"/>
    <w:rsid w:val="002C5E02"/>
    <w:rsid w:val="002C644A"/>
    <w:rsid w:val="002C6797"/>
    <w:rsid w:val="002C6814"/>
    <w:rsid w:val="002C6ABD"/>
    <w:rsid w:val="002C6BF2"/>
    <w:rsid w:val="002C7104"/>
    <w:rsid w:val="002C7DAA"/>
    <w:rsid w:val="002D041A"/>
    <w:rsid w:val="002D1277"/>
    <w:rsid w:val="002D1427"/>
    <w:rsid w:val="002D2223"/>
    <w:rsid w:val="002D291D"/>
    <w:rsid w:val="002D3754"/>
    <w:rsid w:val="002D39F1"/>
    <w:rsid w:val="002D41DD"/>
    <w:rsid w:val="002D4A8E"/>
    <w:rsid w:val="002D575D"/>
    <w:rsid w:val="002D584F"/>
    <w:rsid w:val="002D5AA9"/>
    <w:rsid w:val="002D6881"/>
    <w:rsid w:val="002D710F"/>
    <w:rsid w:val="002D7891"/>
    <w:rsid w:val="002D7F8A"/>
    <w:rsid w:val="002E0127"/>
    <w:rsid w:val="002E0694"/>
    <w:rsid w:val="002E09B8"/>
    <w:rsid w:val="002E12CD"/>
    <w:rsid w:val="002E1915"/>
    <w:rsid w:val="002E20FD"/>
    <w:rsid w:val="002E32F4"/>
    <w:rsid w:val="002E38BB"/>
    <w:rsid w:val="002E3E2C"/>
    <w:rsid w:val="002E47F2"/>
    <w:rsid w:val="002E5741"/>
    <w:rsid w:val="002E60F2"/>
    <w:rsid w:val="002E658C"/>
    <w:rsid w:val="002E68A8"/>
    <w:rsid w:val="002E6EDB"/>
    <w:rsid w:val="002E782C"/>
    <w:rsid w:val="002F0139"/>
    <w:rsid w:val="002F06CD"/>
    <w:rsid w:val="002F0A11"/>
    <w:rsid w:val="002F120F"/>
    <w:rsid w:val="002F164F"/>
    <w:rsid w:val="002F2501"/>
    <w:rsid w:val="002F3579"/>
    <w:rsid w:val="002F378B"/>
    <w:rsid w:val="002F3C7A"/>
    <w:rsid w:val="002F3C7C"/>
    <w:rsid w:val="002F484E"/>
    <w:rsid w:val="002F4F51"/>
    <w:rsid w:val="002F4F69"/>
    <w:rsid w:val="002F4FB1"/>
    <w:rsid w:val="002F5A76"/>
    <w:rsid w:val="002F5BE9"/>
    <w:rsid w:val="002F5D26"/>
    <w:rsid w:val="002F6694"/>
    <w:rsid w:val="003002BF"/>
    <w:rsid w:val="00300370"/>
    <w:rsid w:val="00300378"/>
    <w:rsid w:val="003014AA"/>
    <w:rsid w:val="0030186D"/>
    <w:rsid w:val="00301BFD"/>
    <w:rsid w:val="00302084"/>
    <w:rsid w:val="003020DD"/>
    <w:rsid w:val="003025CB"/>
    <w:rsid w:val="00302A70"/>
    <w:rsid w:val="00302DFA"/>
    <w:rsid w:val="00302EAB"/>
    <w:rsid w:val="0030322A"/>
    <w:rsid w:val="003033CC"/>
    <w:rsid w:val="00305007"/>
    <w:rsid w:val="00306C0D"/>
    <w:rsid w:val="003073E0"/>
    <w:rsid w:val="00310107"/>
    <w:rsid w:val="003109C9"/>
    <w:rsid w:val="00310CD3"/>
    <w:rsid w:val="00310ECD"/>
    <w:rsid w:val="0031141B"/>
    <w:rsid w:val="0031142A"/>
    <w:rsid w:val="00311874"/>
    <w:rsid w:val="003118A4"/>
    <w:rsid w:val="00311AE1"/>
    <w:rsid w:val="00311B76"/>
    <w:rsid w:val="00311DC6"/>
    <w:rsid w:val="00312154"/>
    <w:rsid w:val="00312751"/>
    <w:rsid w:val="00312FF4"/>
    <w:rsid w:val="00313502"/>
    <w:rsid w:val="003135FF"/>
    <w:rsid w:val="00314076"/>
    <w:rsid w:val="003148BB"/>
    <w:rsid w:val="00315297"/>
    <w:rsid w:val="003152FD"/>
    <w:rsid w:val="00315393"/>
    <w:rsid w:val="00315B90"/>
    <w:rsid w:val="00315C38"/>
    <w:rsid w:val="00315C9F"/>
    <w:rsid w:val="00315F3F"/>
    <w:rsid w:val="00316024"/>
    <w:rsid w:val="00316454"/>
    <w:rsid w:val="00316483"/>
    <w:rsid w:val="00316810"/>
    <w:rsid w:val="00316D60"/>
    <w:rsid w:val="00317019"/>
    <w:rsid w:val="00317442"/>
    <w:rsid w:val="003177CE"/>
    <w:rsid w:val="0032068E"/>
    <w:rsid w:val="0032121D"/>
    <w:rsid w:val="0032199E"/>
    <w:rsid w:val="00321C4E"/>
    <w:rsid w:val="003220BF"/>
    <w:rsid w:val="00322E7D"/>
    <w:rsid w:val="0032302B"/>
    <w:rsid w:val="0032324E"/>
    <w:rsid w:val="003233CB"/>
    <w:rsid w:val="00323BF8"/>
    <w:rsid w:val="00323CC2"/>
    <w:rsid w:val="00324EF6"/>
    <w:rsid w:val="00324F85"/>
    <w:rsid w:val="00325617"/>
    <w:rsid w:val="00325A84"/>
    <w:rsid w:val="00325AFB"/>
    <w:rsid w:val="00326426"/>
    <w:rsid w:val="003266A5"/>
    <w:rsid w:val="00327B7C"/>
    <w:rsid w:val="00327D76"/>
    <w:rsid w:val="00330308"/>
    <w:rsid w:val="00331A76"/>
    <w:rsid w:val="00331AB2"/>
    <w:rsid w:val="00331C20"/>
    <w:rsid w:val="00332045"/>
    <w:rsid w:val="00333C75"/>
    <w:rsid w:val="00333D68"/>
    <w:rsid w:val="003341F8"/>
    <w:rsid w:val="00334439"/>
    <w:rsid w:val="00334579"/>
    <w:rsid w:val="00334CFD"/>
    <w:rsid w:val="00335B0F"/>
    <w:rsid w:val="00335B94"/>
    <w:rsid w:val="00335DA7"/>
    <w:rsid w:val="003361A7"/>
    <w:rsid w:val="003367F7"/>
    <w:rsid w:val="00336AF3"/>
    <w:rsid w:val="00336BCD"/>
    <w:rsid w:val="00336D1E"/>
    <w:rsid w:val="00337415"/>
    <w:rsid w:val="00337D69"/>
    <w:rsid w:val="003401B3"/>
    <w:rsid w:val="003403CD"/>
    <w:rsid w:val="003403CE"/>
    <w:rsid w:val="00340734"/>
    <w:rsid w:val="00340871"/>
    <w:rsid w:val="00341156"/>
    <w:rsid w:val="00341B9C"/>
    <w:rsid w:val="00342B41"/>
    <w:rsid w:val="00343204"/>
    <w:rsid w:val="003434BE"/>
    <w:rsid w:val="00343FAA"/>
    <w:rsid w:val="003440AD"/>
    <w:rsid w:val="00344256"/>
    <w:rsid w:val="0034456A"/>
    <w:rsid w:val="00344890"/>
    <w:rsid w:val="00344B58"/>
    <w:rsid w:val="00345359"/>
    <w:rsid w:val="003453E3"/>
    <w:rsid w:val="00345C0F"/>
    <w:rsid w:val="00345D20"/>
    <w:rsid w:val="00345D7A"/>
    <w:rsid w:val="0034729C"/>
    <w:rsid w:val="00347BED"/>
    <w:rsid w:val="003501F9"/>
    <w:rsid w:val="00350A48"/>
    <w:rsid w:val="00350AF6"/>
    <w:rsid w:val="00350F05"/>
    <w:rsid w:val="00350F31"/>
    <w:rsid w:val="003513EA"/>
    <w:rsid w:val="00351B28"/>
    <w:rsid w:val="00351EF4"/>
    <w:rsid w:val="00352F5C"/>
    <w:rsid w:val="00353174"/>
    <w:rsid w:val="00353BED"/>
    <w:rsid w:val="0035470B"/>
    <w:rsid w:val="00354A3C"/>
    <w:rsid w:val="00354B6B"/>
    <w:rsid w:val="00354EA6"/>
    <w:rsid w:val="00355BC6"/>
    <w:rsid w:val="00355D95"/>
    <w:rsid w:val="00355D96"/>
    <w:rsid w:val="00355EA3"/>
    <w:rsid w:val="00356852"/>
    <w:rsid w:val="00356A45"/>
    <w:rsid w:val="00356CE1"/>
    <w:rsid w:val="00357049"/>
    <w:rsid w:val="00357943"/>
    <w:rsid w:val="003600DE"/>
    <w:rsid w:val="0036063A"/>
    <w:rsid w:val="00360850"/>
    <w:rsid w:val="00360AB2"/>
    <w:rsid w:val="0036121C"/>
    <w:rsid w:val="0036180C"/>
    <w:rsid w:val="00361F24"/>
    <w:rsid w:val="00361F6D"/>
    <w:rsid w:val="00362064"/>
    <w:rsid w:val="00362845"/>
    <w:rsid w:val="00362F79"/>
    <w:rsid w:val="00363457"/>
    <w:rsid w:val="003639E2"/>
    <w:rsid w:val="003645F4"/>
    <w:rsid w:val="00365365"/>
    <w:rsid w:val="00366DA0"/>
    <w:rsid w:val="00366DB1"/>
    <w:rsid w:val="00367886"/>
    <w:rsid w:val="00367F49"/>
    <w:rsid w:val="0037037A"/>
    <w:rsid w:val="00370BAD"/>
    <w:rsid w:val="003718CC"/>
    <w:rsid w:val="00372272"/>
    <w:rsid w:val="00372516"/>
    <w:rsid w:val="0037283E"/>
    <w:rsid w:val="00372EAC"/>
    <w:rsid w:val="003739D5"/>
    <w:rsid w:val="00373DB8"/>
    <w:rsid w:val="00374597"/>
    <w:rsid w:val="003747F6"/>
    <w:rsid w:val="00374846"/>
    <w:rsid w:val="003748E1"/>
    <w:rsid w:val="0037497F"/>
    <w:rsid w:val="00374B74"/>
    <w:rsid w:val="003753D1"/>
    <w:rsid w:val="00375D05"/>
    <w:rsid w:val="00375DFD"/>
    <w:rsid w:val="003762A7"/>
    <w:rsid w:val="00376A63"/>
    <w:rsid w:val="00376B11"/>
    <w:rsid w:val="00376B21"/>
    <w:rsid w:val="00376D53"/>
    <w:rsid w:val="00377ACA"/>
    <w:rsid w:val="00377D6D"/>
    <w:rsid w:val="003802E5"/>
    <w:rsid w:val="00380654"/>
    <w:rsid w:val="00380760"/>
    <w:rsid w:val="00380780"/>
    <w:rsid w:val="0038082D"/>
    <w:rsid w:val="00380945"/>
    <w:rsid w:val="00380CA1"/>
    <w:rsid w:val="00380DAD"/>
    <w:rsid w:val="003811C2"/>
    <w:rsid w:val="00381A42"/>
    <w:rsid w:val="00382167"/>
    <w:rsid w:val="00382C3E"/>
    <w:rsid w:val="003831A0"/>
    <w:rsid w:val="00383467"/>
    <w:rsid w:val="003834AB"/>
    <w:rsid w:val="003834C4"/>
    <w:rsid w:val="003836CE"/>
    <w:rsid w:val="00383D8B"/>
    <w:rsid w:val="00383FEA"/>
    <w:rsid w:val="0038451D"/>
    <w:rsid w:val="0038451F"/>
    <w:rsid w:val="0038465F"/>
    <w:rsid w:val="00384B68"/>
    <w:rsid w:val="00385394"/>
    <w:rsid w:val="0038559F"/>
    <w:rsid w:val="00385971"/>
    <w:rsid w:val="00385FE1"/>
    <w:rsid w:val="003865CD"/>
    <w:rsid w:val="0038682B"/>
    <w:rsid w:val="003872F4"/>
    <w:rsid w:val="0038764E"/>
    <w:rsid w:val="00387B69"/>
    <w:rsid w:val="00387B8B"/>
    <w:rsid w:val="00387D35"/>
    <w:rsid w:val="003900AE"/>
    <w:rsid w:val="00390987"/>
    <w:rsid w:val="00390A32"/>
    <w:rsid w:val="00391110"/>
    <w:rsid w:val="00391435"/>
    <w:rsid w:val="003916F7"/>
    <w:rsid w:val="00391D3A"/>
    <w:rsid w:val="003923C4"/>
    <w:rsid w:val="00392980"/>
    <w:rsid w:val="00393FFA"/>
    <w:rsid w:val="00394502"/>
    <w:rsid w:val="0039479A"/>
    <w:rsid w:val="00394EC3"/>
    <w:rsid w:val="0039533F"/>
    <w:rsid w:val="003953DA"/>
    <w:rsid w:val="003954C4"/>
    <w:rsid w:val="003955F9"/>
    <w:rsid w:val="003961B8"/>
    <w:rsid w:val="003965A3"/>
    <w:rsid w:val="00396E9E"/>
    <w:rsid w:val="003973A7"/>
    <w:rsid w:val="00397838"/>
    <w:rsid w:val="003978D1"/>
    <w:rsid w:val="00397ABE"/>
    <w:rsid w:val="00397B7F"/>
    <w:rsid w:val="003A0019"/>
    <w:rsid w:val="003A0926"/>
    <w:rsid w:val="003A13CD"/>
    <w:rsid w:val="003A1AE9"/>
    <w:rsid w:val="003A2080"/>
    <w:rsid w:val="003A2295"/>
    <w:rsid w:val="003A23CB"/>
    <w:rsid w:val="003A27A7"/>
    <w:rsid w:val="003A2FE4"/>
    <w:rsid w:val="003A3063"/>
    <w:rsid w:val="003A330A"/>
    <w:rsid w:val="003A3D9D"/>
    <w:rsid w:val="003A3F2C"/>
    <w:rsid w:val="003A44AF"/>
    <w:rsid w:val="003A52A6"/>
    <w:rsid w:val="003A558C"/>
    <w:rsid w:val="003A57BF"/>
    <w:rsid w:val="003A615C"/>
    <w:rsid w:val="003A6217"/>
    <w:rsid w:val="003A6558"/>
    <w:rsid w:val="003A67AB"/>
    <w:rsid w:val="003A6BE6"/>
    <w:rsid w:val="003A7311"/>
    <w:rsid w:val="003A7653"/>
    <w:rsid w:val="003A7996"/>
    <w:rsid w:val="003A7D7E"/>
    <w:rsid w:val="003B0028"/>
    <w:rsid w:val="003B023B"/>
    <w:rsid w:val="003B05C4"/>
    <w:rsid w:val="003B0634"/>
    <w:rsid w:val="003B063E"/>
    <w:rsid w:val="003B0C2A"/>
    <w:rsid w:val="003B0D3C"/>
    <w:rsid w:val="003B0D5F"/>
    <w:rsid w:val="003B1635"/>
    <w:rsid w:val="003B1804"/>
    <w:rsid w:val="003B18AE"/>
    <w:rsid w:val="003B1D98"/>
    <w:rsid w:val="003B2A32"/>
    <w:rsid w:val="003B30A1"/>
    <w:rsid w:val="003B30D1"/>
    <w:rsid w:val="003B316E"/>
    <w:rsid w:val="003B39BA"/>
    <w:rsid w:val="003B3B25"/>
    <w:rsid w:val="003B3B9C"/>
    <w:rsid w:val="003B3C6A"/>
    <w:rsid w:val="003B3CD5"/>
    <w:rsid w:val="003B4807"/>
    <w:rsid w:val="003B503E"/>
    <w:rsid w:val="003B5ECF"/>
    <w:rsid w:val="003B638A"/>
    <w:rsid w:val="003B643D"/>
    <w:rsid w:val="003B68C2"/>
    <w:rsid w:val="003B6D79"/>
    <w:rsid w:val="003B7445"/>
    <w:rsid w:val="003B7D48"/>
    <w:rsid w:val="003B7EBE"/>
    <w:rsid w:val="003C0F43"/>
    <w:rsid w:val="003C1266"/>
    <w:rsid w:val="003C1B0C"/>
    <w:rsid w:val="003C3FF0"/>
    <w:rsid w:val="003C4062"/>
    <w:rsid w:val="003C431F"/>
    <w:rsid w:val="003C4567"/>
    <w:rsid w:val="003C46B8"/>
    <w:rsid w:val="003C4C4E"/>
    <w:rsid w:val="003C523A"/>
    <w:rsid w:val="003C53AD"/>
    <w:rsid w:val="003C5482"/>
    <w:rsid w:val="003C5999"/>
    <w:rsid w:val="003C5B8E"/>
    <w:rsid w:val="003C5DFF"/>
    <w:rsid w:val="003C5F2E"/>
    <w:rsid w:val="003C5F6F"/>
    <w:rsid w:val="003C620E"/>
    <w:rsid w:val="003C678E"/>
    <w:rsid w:val="003C6C2B"/>
    <w:rsid w:val="003C6D7A"/>
    <w:rsid w:val="003C6F35"/>
    <w:rsid w:val="003C7F13"/>
    <w:rsid w:val="003D03A8"/>
    <w:rsid w:val="003D0681"/>
    <w:rsid w:val="003D079E"/>
    <w:rsid w:val="003D0DD5"/>
    <w:rsid w:val="003D15CF"/>
    <w:rsid w:val="003D1D13"/>
    <w:rsid w:val="003D1DAB"/>
    <w:rsid w:val="003D1DFA"/>
    <w:rsid w:val="003D24AE"/>
    <w:rsid w:val="003D2607"/>
    <w:rsid w:val="003D386E"/>
    <w:rsid w:val="003D3D6E"/>
    <w:rsid w:val="003D42CD"/>
    <w:rsid w:val="003D457C"/>
    <w:rsid w:val="003D46C3"/>
    <w:rsid w:val="003D4A1E"/>
    <w:rsid w:val="003D5AC3"/>
    <w:rsid w:val="003D5AE4"/>
    <w:rsid w:val="003D705D"/>
    <w:rsid w:val="003D71BD"/>
    <w:rsid w:val="003D72FF"/>
    <w:rsid w:val="003E015B"/>
    <w:rsid w:val="003E01CA"/>
    <w:rsid w:val="003E038D"/>
    <w:rsid w:val="003E1E63"/>
    <w:rsid w:val="003E20EA"/>
    <w:rsid w:val="003E29C9"/>
    <w:rsid w:val="003E29EB"/>
    <w:rsid w:val="003E4148"/>
    <w:rsid w:val="003E4538"/>
    <w:rsid w:val="003E47E4"/>
    <w:rsid w:val="003E4A37"/>
    <w:rsid w:val="003E4D34"/>
    <w:rsid w:val="003E4FD2"/>
    <w:rsid w:val="003E52BD"/>
    <w:rsid w:val="003E603D"/>
    <w:rsid w:val="003E6C41"/>
    <w:rsid w:val="003E6D68"/>
    <w:rsid w:val="003E7148"/>
    <w:rsid w:val="003E7212"/>
    <w:rsid w:val="003E7708"/>
    <w:rsid w:val="003E7741"/>
    <w:rsid w:val="003F13D0"/>
    <w:rsid w:val="003F18F2"/>
    <w:rsid w:val="003F1AB7"/>
    <w:rsid w:val="003F1DD5"/>
    <w:rsid w:val="003F1E2A"/>
    <w:rsid w:val="003F2282"/>
    <w:rsid w:val="003F23BA"/>
    <w:rsid w:val="003F2C0A"/>
    <w:rsid w:val="003F38BD"/>
    <w:rsid w:val="003F41E0"/>
    <w:rsid w:val="003F4D9A"/>
    <w:rsid w:val="003F51C6"/>
    <w:rsid w:val="003F530C"/>
    <w:rsid w:val="003F5890"/>
    <w:rsid w:val="003F6244"/>
    <w:rsid w:val="003F62E9"/>
    <w:rsid w:val="003F7383"/>
    <w:rsid w:val="003F78FB"/>
    <w:rsid w:val="003F792F"/>
    <w:rsid w:val="003F7931"/>
    <w:rsid w:val="0040035B"/>
    <w:rsid w:val="00400360"/>
    <w:rsid w:val="0040044E"/>
    <w:rsid w:val="00401600"/>
    <w:rsid w:val="0040161B"/>
    <w:rsid w:val="0040171D"/>
    <w:rsid w:val="00401B62"/>
    <w:rsid w:val="004020C5"/>
    <w:rsid w:val="004029E1"/>
    <w:rsid w:val="00402B7D"/>
    <w:rsid w:val="00402D61"/>
    <w:rsid w:val="0040326C"/>
    <w:rsid w:val="004033FB"/>
    <w:rsid w:val="00403512"/>
    <w:rsid w:val="0040361F"/>
    <w:rsid w:val="00403C3A"/>
    <w:rsid w:val="0040531D"/>
    <w:rsid w:val="004053B4"/>
    <w:rsid w:val="00405469"/>
    <w:rsid w:val="004061BD"/>
    <w:rsid w:val="0040650B"/>
    <w:rsid w:val="00406E00"/>
    <w:rsid w:val="00407021"/>
    <w:rsid w:val="00407B24"/>
    <w:rsid w:val="00407E10"/>
    <w:rsid w:val="00407FE1"/>
    <w:rsid w:val="004109DA"/>
    <w:rsid w:val="0041130A"/>
    <w:rsid w:val="0041143D"/>
    <w:rsid w:val="00411876"/>
    <w:rsid w:val="00411BB2"/>
    <w:rsid w:val="00411C1F"/>
    <w:rsid w:val="004129BE"/>
    <w:rsid w:val="00412B9B"/>
    <w:rsid w:val="00412FF2"/>
    <w:rsid w:val="0041309E"/>
    <w:rsid w:val="0041365B"/>
    <w:rsid w:val="00413721"/>
    <w:rsid w:val="00413F3F"/>
    <w:rsid w:val="004149DE"/>
    <w:rsid w:val="00414A59"/>
    <w:rsid w:val="004150BF"/>
    <w:rsid w:val="0041584A"/>
    <w:rsid w:val="004161E3"/>
    <w:rsid w:val="004174A6"/>
    <w:rsid w:val="004174CC"/>
    <w:rsid w:val="004179BF"/>
    <w:rsid w:val="00417C71"/>
    <w:rsid w:val="00417DA0"/>
    <w:rsid w:val="00420133"/>
    <w:rsid w:val="004202F6"/>
    <w:rsid w:val="00420500"/>
    <w:rsid w:val="004205FB"/>
    <w:rsid w:val="0042069F"/>
    <w:rsid w:val="00422622"/>
    <w:rsid w:val="004227C7"/>
    <w:rsid w:val="004231FE"/>
    <w:rsid w:val="00423583"/>
    <w:rsid w:val="0042392B"/>
    <w:rsid w:val="0042396F"/>
    <w:rsid w:val="00423E72"/>
    <w:rsid w:val="00424205"/>
    <w:rsid w:val="00424887"/>
    <w:rsid w:val="00425058"/>
    <w:rsid w:val="004250C8"/>
    <w:rsid w:val="004257D6"/>
    <w:rsid w:val="0042611A"/>
    <w:rsid w:val="0042644C"/>
    <w:rsid w:val="0042651A"/>
    <w:rsid w:val="00427050"/>
    <w:rsid w:val="00427707"/>
    <w:rsid w:val="00427C80"/>
    <w:rsid w:val="00427FFE"/>
    <w:rsid w:val="004303C9"/>
    <w:rsid w:val="00430679"/>
    <w:rsid w:val="004307F0"/>
    <w:rsid w:val="00430EB4"/>
    <w:rsid w:val="004316EA"/>
    <w:rsid w:val="00431B10"/>
    <w:rsid w:val="0043225A"/>
    <w:rsid w:val="004328A9"/>
    <w:rsid w:val="004329DB"/>
    <w:rsid w:val="00432A69"/>
    <w:rsid w:val="00432CC6"/>
    <w:rsid w:val="00432E42"/>
    <w:rsid w:val="004332B1"/>
    <w:rsid w:val="00433C19"/>
    <w:rsid w:val="0043430C"/>
    <w:rsid w:val="00434E39"/>
    <w:rsid w:val="00434EDC"/>
    <w:rsid w:val="00435297"/>
    <w:rsid w:val="004359E4"/>
    <w:rsid w:val="00436191"/>
    <w:rsid w:val="00436F2D"/>
    <w:rsid w:val="004376D7"/>
    <w:rsid w:val="00437B71"/>
    <w:rsid w:val="00440126"/>
    <w:rsid w:val="00440A93"/>
    <w:rsid w:val="00441AA1"/>
    <w:rsid w:val="00441F63"/>
    <w:rsid w:val="004422C1"/>
    <w:rsid w:val="004422CD"/>
    <w:rsid w:val="004429B6"/>
    <w:rsid w:val="00442D32"/>
    <w:rsid w:val="00442E6E"/>
    <w:rsid w:val="00443269"/>
    <w:rsid w:val="00443797"/>
    <w:rsid w:val="00443F2E"/>
    <w:rsid w:val="0044418C"/>
    <w:rsid w:val="00444AFD"/>
    <w:rsid w:val="00444BE6"/>
    <w:rsid w:val="004452C2"/>
    <w:rsid w:val="0044562E"/>
    <w:rsid w:val="00445E12"/>
    <w:rsid w:val="00446BC7"/>
    <w:rsid w:val="00446EA2"/>
    <w:rsid w:val="004474FE"/>
    <w:rsid w:val="004475BE"/>
    <w:rsid w:val="004477DC"/>
    <w:rsid w:val="00447D3B"/>
    <w:rsid w:val="004511C5"/>
    <w:rsid w:val="004514CB"/>
    <w:rsid w:val="004520F0"/>
    <w:rsid w:val="00452136"/>
    <w:rsid w:val="004522AE"/>
    <w:rsid w:val="0045255C"/>
    <w:rsid w:val="004533BA"/>
    <w:rsid w:val="00453D86"/>
    <w:rsid w:val="00453E28"/>
    <w:rsid w:val="00453F2C"/>
    <w:rsid w:val="004544D3"/>
    <w:rsid w:val="00454BA6"/>
    <w:rsid w:val="00455F4A"/>
    <w:rsid w:val="00456D74"/>
    <w:rsid w:val="00456F3C"/>
    <w:rsid w:val="00457272"/>
    <w:rsid w:val="004572D9"/>
    <w:rsid w:val="004572DF"/>
    <w:rsid w:val="00457728"/>
    <w:rsid w:val="00457AA2"/>
    <w:rsid w:val="004605D2"/>
    <w:rsid w:val="00460823"/>
    <w:rsid w:val="004608B4"/>
    <w:rsid w:val="00460F3B"/>
    <w:rsid w:val="00461786"/>
    <w:rsid w:val="00461B07"/>
    <w:rsid w:val="00461B22"/>
    <w:rsid w:val="00462F24"/>
    <w:rsid w:val="00462F4E"/>
    <w:rsid w:val="0046354E"/>
    <w:rsid w:val="0046361D"/>
    <w:rsid w:val="00463AD2"/>
    <w:rsid w:val="004647B6"/>
    <w:rsid w:val="00464AF3"/>
    <w:rsid w:val="00464F87"/>
    <w:rsid w:val="004654ED"/>
    <w:rsid w:val="0046566B"/>
    <w:rsid w:val="004658BC"/>
    <w:rsid w:val="00465A57"/>
    <w:rsid w:val="00465AF5"/>
    <w:rsid w:val="00465BF7"/>
    <w:rsid w:val="00465D93"/>
    <w:rsid w:val="004660F6"/>
    <w:rsid w:val="00466184"/>
    <w:rsid w:val="00466901"/>
    <w:rsid w:val="00466D04"/>
    <w:rsid w:val="00466D67"/>
    <w:rsid w:val="004672A4"/>
    <w:rsid w:val="0046795C"/>
    <w:rsid w:val="00467DE6"/>
    <w:rsid w:val="00470B65"/>
    <w:rsid w:val="0047111B"/>
    <w:rsid w:val="0047163D"/>
    <w:rsid w:val="00471958"/>
    <w:rsid w:val="00471F94"/>
    <w:rsid w:val="00472024"/>
    <w:rsid w:val="004722E9"/>
    <w:rsid w:val="00472C16"/>
    <w:rsid w:val="0047365C"/>
    <w:rsid w:val="00474109"/>
    <w:rsid w:val="00474CAA"/>
    <w:rsid w:val="00474E64"/>
    <w:rsid w:val="0047598D"/>
    <w:rsid w:val="004764D7"/>
    <w:rsid w:val="00476620"/>
    <w:rsid w:val="00477188"/>
    <w:rsid w:val="004773BC"/>
    <w:rsid w:val="00477774"/>
    <w:rsid w:val="00477B97"/>
    <w:rsid w:val="0048025F"/>
    <w:rsid w:val="00480423"/>
    <w:rsid w:val="004805AF"/>
    <w:rsid w:val="00480855"/>
    <w:rsid w:val="0048112E"/>
    <w:rsid w:val="0048130A"/>
    <w:rsid w:val="004814A2"/>
    <w:rsid w:val="00481505"/>
    <w:rsid w:val="00481813"/>
    <w:rsid w:val="00481A65"/>
    <w:rsid w:val="00481C7F"/>
    <w:rsid w:val="00481C8D"/>
    <w:rsid w:val="00481E3C"/>
    <w:rsid w:val="004828FE"/>
    <w:rsid w:val="00482B24"/>
    <w:rsid w:val="004833D4"/>
    <w:rsid w:val="00483612"/>
    <w:rsid w:val="00483895"/>
    <w:rsid w:val="004838DC"/>
    <w:rsid w:val="004839CD"/>
    <w:rsid w:val="00484483"/>
    <w:rsid w:val="00484AD2"/>
    <w:rsid w:val="00484B73"/>
    <w:rsid w:val="0048556E"/>
    <w:rsid w:val="00486424"/>
    <w:rsid w:val="0048696C"/>
    <w:rsid w:val="00487823"/>
    <w:rsid w:val="0048795A"/>
    <w:rsid w:val="00490751"/>
    <w:rsid w:val="00491127"/>
    <w:rsid w:val="00491BC1"/>
    <w:rsid w:val="00493114"/>
    <w:rsid w:val="00493411"/>
    <w:rsid w:val="004935C5"/>
    <w:rsid w:val="00493845"/>
    <w:rsid w:val="004938D7"/>
    <w:rsid w:val="0049404A"/>
    <w:rsid w:val="00494200"/>
    <w:rsid w:val="004943A1"/>
    <w:rsid w:val="0049489C"/>
    <w:rsid w:val="0049578C"/>
    <w:rsid w:val="0049623E"/>
    <w:rsid w:val="00496DEB"/>
    <w:rsid w:val="00497B5F"/>
    <w:rsid w:val="00497F00"/>
    <w:rsid w:val="004A0006"/>
    <w:rsid w:val="004A064A"/>
    <w:rsid w:val="004A085E"/>
    <w:rsid w:val="004A086B"/>
    <w:rsid w:val="004A101F"/>
    <w:rsid w:val="004A1494"/>
    <w:rsid w:val="004A21AF"/>
    <w:rsid w:val="004A2306"/>
    <w:rsid w:val="004A2A03"/>
    <w:rsid w:val="004A2AEC"/>
    <w:rsid w:val="004A2DA0"/>
    <w:rsid w:val="004A2E1A"/>
    <w:rsid w:val="004A2E50"/>
    <w:rsid w:val="004A306F"/>
    <w:rsid w:val="004A34EB"/>
    <w:rsid w:val="004A3633"/>
    <w:rsid w:val="004A3A1A"/>
    <w:rsid w:val="004A3E96"/>
    <w:rsid w:val="004A40BE"/>
    <w:rsid w:val="004A4426"/>
    <w:rsid w:val="004A45A3"/>
    <w:rsid w:val="004A4F8F"/>
    <w:rsid w:val="004A4FC2"/>
    <w:rsid w:val="004A5483"/>
    <w:rsid w:val="004A5531"/>
    <w:rsid w:val="004A58FD"/>
    <w:rsid w:val="004A61FC"/>
    <w:rsid w:val="004A6C32"/>
    <w:rsid w:val="004A6DD0"/>
    <w:rsid w:val="004A718E"/>
    <w:rsid w:val="004A7F9A"/>
    <w:rsid w:val="004B08F2"/>
    <w:rsid w:val="004B0B7C"/>
    <w:rsid w:val="004B0FFA"/>
    <w:rsid w:val="004B1336"/>
    <w:rsid w:val="004B1379"/>
    <w:rsid w:val="004B1563"/>
    <w:rsid w:val="004B1777"/>
    <w:rsid w:val="004B281C"/>
    <w:rsid w:val="004B3250"/>
    <w:rsid w:val="004B3A96"/>
    <w:rsid w:val="004B3CB1"/>
    <w:rsid w:val="004B42C1"/>
    <w:rsid w:val="004B6096"/>
    <w:rsid w:val="004B75B4"/>
    <w:rsid w:val="004C08FE"/>
    <w:rsid w:val="004C14DA"/>
    <w:rsid w:val="004C1817"/>
    <w:rsid w:val="004C1E8F"/>
    <w:rsid w:val="004C2339"/>
    <w:rsid w:val="004C2D27"/>
    <w:rsid w:val="004C2ED0"/>
    <w:rsid w:val="004C3402"/>
    <w:rsid w:val="004C3567"/>
    <w:rsid w:val="004C392C"/>
    <w:rsid w:val="004C3DBE"/>
    <w:rsid w:val="004C40BA"/>
    <w:rsid w:val="004C4333"/>
    <w:rsid w:val="004C5377"/>
    <w:rsid w:val="004C5A9E"/>
    <w:rsid w:val="004C5C13"/>
    <w:rsid w:val="004C66AE"/>
    <w:rsid w:val="004C6E09"/>
    <w:rsid w:val="004C71CE"/>
    <w:rsid w:val="004C736A"/>
    <w:rsid w:val="004C7C00"/>
    <w:rsid w:val="004D082E"/>
    <w:rsid w:val="004D0D01"/>
    <w:rsid w:val="004D1384"/>
    <w:rsid w:val="004D138A"/>
    <w:rsid w:val="004D1FED"/>
    <w:rsid w:val="004D2147"/>
    <w:rsid w:val="004D2327"/>
    <w:rsid w:val="004D2391"/>
    <w:rsid w:val="004D2793"/>
    <w:rsid w:val="004D27C6"/>
    <w:rsid w:val="004D2E51"/>
    <w:rsid w:val="004D2F9B"/>
    <w:rsid w:val="004D312D"/>
    <w:rsid w:val="004D3144"/>
    <w:rsid w:val="004D3F6A"/>
    <w:rsid w:val="004D486B"/>
    <w:rsid w:val="004D4991"/>
    <w:rsid w:val="004D4F62"/>
    <w:rsid w:val="004D5B08"/>
    <w:rsid w:val="004D6040"/>
    <w:rsid w:val="004D69D8"/>
    <w:rsid w:val="004D6AF9"/>
    <w:rsid w:val="004D6D64"/>
    <w:rsid w:val="004D731A"/>
    <w:rsid w:val="004D737B"/>
    <w:rsid w:val="004D7670"/>
    <w:rsid w:val="004D7BE2"/>
    <w:rsid w:val="004D7FBC"/>
    <w:rsid w:val="004E088C"/>
    <w:rsid w:val="004E0A0A"/>
    <w:rsid w:val="004E0B56"/>
    <w:rsid w:val="004E0B7B"/>
    <w:rsid w:val="004E0D16"/>
    <w:rsid w:val="004E0DA5"/>
    <w:rsid w:val="004E1C50"/>
    <w:rsid w:val="004E22CD"/>
    <w:rsid w:val="004E2A6A"/>
    <w:rsid w:val="004E2D55"/>
    <w:rsid w:val="004E31D8"/>
    <w:rsid w:val="004E323F"/>
    <w:rsid w:val="004E351A"/>
    <w:rsid w:val="004E38F7"/>
    <w:rsid w:val="004E3E3B"/>
    <w:rsid w:val="004E47BF"/>
    <w:rsid w:val="004E4A7A"/>
    <w:rsid w:val="004E4B22"/>
    <w:rsid w:val="004E4ECA"/>
    <w:rsid w:val="004E50D0"/>
    <w:rsid w:val="004E53A3"/>
    <w:rsid w:val="004E5AF3"/>
    <w:rsid w:val="004E60DE"/>
    <w:rsid w:val="004E689C"/>
    <w:rsid w:val="004E695C"/>
    <w:rsid w:val="004E6A88"/>
    <w:rsid w:val="004E739C"/>
    <w:rsid w:val="004F0373"/>
    <w:rsid w:val="004F03FA"/>
    <w:rsid w:val="004F070D"/>
    <w:rsid w:val="004F0B42"/>
    <w:rsid w:val="004F0DFA"/>
    <w:rsid w:val="004F0E40"/>
    <w:rsid w:val="004F14ED"/>
    <w:rsid w:val="004F1FB6"/>
    <w:rsid w:val="004F22D8"/>
    <w:rsid w:val="004F2671"/>
    <w:rsid w:val="004F3183"/>
    <w:rsid w:val="004F33B9"/>
    <w:rsid w:val="004F4090"/>
    <w:rsid w:val="004F43E2"/>
    <w:rsid w:val="004F45C0"/>
    <w:rsid w:val="004F548D"/>
    <w:rsid w:val="004F58EB"/>
    <w:rsid w:val="004F60E2"/>
    <w:rsid w:val="004F618F"/>
    <w:rsid w:val="004F6329"/>
    <w:rsid w:val="004F6C61"/>
    <w:rsid w:val="004F6C88"/>
    <w:rsid w:val="004F6F8D"/>
    <w:rsid w:val="004F78B1"/>
    <w:rsid w:val="00500055"/>
    <w:rsid w:val="00500932"/>
    <w:rsid w:val="00500C43"/>
    <w:rsid w:val="00500CA9"/>
    <w:rsid w:val="00500ED8"/>
    <w:rsid w:val="00500F12"/>
    <w:rsid w:val="00501232"/>
    <w:rsid w:val="0050134E"/>
    <w:rsid w:val="00501DD4"/>
    <w:rsid w:val="00502549"/>
    <w:rsid w:val="00502C2E"/>
    <w:rsid w:val="00502C3A"/>
    <w:rsid w:val="00502C83"/>
    <w:rsid w:val="00502CB2"/>
    <w:rsid w:val="00503033"/>
    <w:rsid w:val="00503C2A"/>
    <w:rsid w:val="00503D66"/>
    <w:rsid w:val="00503E0D"/>
    <w:rsid w:val="00504CD3"/>
    <w:rsid w:val="00504F47"/>
    <w:rsid w:val="005052AF"/>
    <w:rsid w:val="00505B5A"/>
    <w:rsid w:val="00505B64"/>
    <w:rsid w:val="00506256"/>
    <w:rsid w:val="00506377"/>
    <w:rsid w:val="0050675A"/>
    <w:rsid w:val="00507453"/>
    <w:rsid w:val="005076AA"/>
    <w:rsid w:val="00507776"/>
    <w:rsid w:val="00507F10"/>
    <w:rsid w:val="00510561"/>
    <w:rsid w:val="005110F4"/>
    <w:rsid w:val="00511279"/>
    <w:rsid w:val="00511C46"/>
    <w:rsid w:val="0051201D"/>
    <w:rsid w:val="00512819"/>
    <w:rsid w:val="005134F8"/>
    <w:rsid w:val="0051364B"/>
    <w:rsid w:val="00513C32"/>
    <w:rsid w:val="00514095"/>
    <w:rsid w:val="00514405"/>
    <w:rsid w:val="00514ADA"/>
    <w:rsid w:val="00514C51"/>
    <w:rsid w:val="00514CF4"/>
    <w:rsid w:val="00514E25"/>
    <w:rsid w:val="0051586C"/>
    <w:rsid w:val="00515EB9"/>
    <w:rsid w:val="00515FCA"/>
    <w:rsid w:val="0051672D"/>
    <w:rsid w:val="00516775"/>
    <w:rsid w:val="0051687F"/>
    <w:rsid w:val="005174B5"/>
    <w:rsid w:val="0051785D"/>
    <w:rsid w:val="0051795F"/>
    <w:rsid w:val="005179F9"/>
    <w:rsid w:val="00517CAE"/>
    <w:rsid w:val="00517DF5"/>
    <w:rsid w:val="00517EDB"/>
    <w:rsid w:val="00520237"/>
    <w:rsid w:val="00520736"/>
    <w:rsid w:val="005208AE"/>
    <w:rsid w:val="00521709"/>
    <w:rsid w:val="00521F36"/>
    <w:rsid w:val="00522677"/>
    <w:rsid w:val="00522F2F"/>
    <w:rsid w:val="00522F6A"/>
    <w:rsid w:val="005238B0"/>
    <w:rsid w:val="00524001"/>
    <w:rsid w:val="00524132"/>
    <w:rsid w:val="005247D4"/>
    <w:rsid w:val="005249E2"/>
    <w:rsid w:val="00525375"/>
    <w:rsid w:val="0052583E"/>
    <w:rsid w:val="00525935"/>
    <w:rsid w:val="00525994"/>
    <w:rsid w:val="00525B93"/>
    <w:rsid w:val="00526307"/>
    <w:rsid w:val="00526C54"/>
    <w:rsid w:val="005273F5"/>
    <w:rsid w:val="005274E9"/>
    <w:rsid w:val="00530035"/>
    <w:rsid w:val="00530E6C"/>
    <w:rsid w:val="00531070"/>
    <w:rsid w:val="00531255"/>
    <w:rsid w:val="005316D6"/>
    <w:rsid w:val="0053174C"/>
    <w:rsid w:val="00531DA8"/>
    <w:rsid w:val="00532343"/>
    <w:rsid w:val="0053291C"/>
    <w:rsid w:val="00532B29"/>
    <w:rsid w:val="00532FF8"/>
    <w:rsid w:val="005330E8"/>
    <w:rsid w:val="00533AC2"/>
    <w:rsid w:val="00533C8A"/>
    <w:rsid w:val="00533E9D"/>
    <w:rsid w:val="00533F8D"/>
    <w:rsid w:val="00533FEB"/>
    <w:rsid w:val="005345FC"/>
    <w:rsid w:val="00535858"/>
    <w:rsid w:val="005365E4"/>
    <w:rsid w:val="00536A14"/>
    <w:rsid w:val="00536A5D"/>
    <w:rsid w:val="0054137C"/>
    <w:rsid w:val="005418B7"/>
    <w:rsid w:val="00541A5C"/>
    <w:rsid w:val="00541E8A"/>
    <w:rsid w:val="00542711"/>
    <w:rsid w:val="00542A34"/>
    <w:rsid w:val="00542AC7"/>
    <w:rsid w:val="00542C85"/>
    <w:rsid w:val="00542F74"/>
    <w:rsid w:val="00542FCC"/>
    <w:rsid w:val="00543B84"/>
    <w:rsid w:val="005447E9"/>
    <w:rsid w:val="00544FA5"/>
    <w:rsid w:val="0054505B"/>
    <w:rsid w:val="005450B4"/>
    <w:rsid w:val="00545EB9"/>
    <w:rsid w:val="005469A2"/>
    <w:rsid w:val="00546AFF"/>
    <w:rsid w:val="00546BB4"/>
    <w:rsid w:val="005470AD"/>
    <w:rsid w:val="005472C3"/>
    <w:rsid w:val="00547C96"/>
    <w:rsid w:val="00547EF5"/>
    <w:rsid w:val="005502BC"/>
    <w:rsid w:val="00550BF5"/>
    <w:rsid w:val="00550CC9"/>
    <w:rsid w:val="0055179F"/>
    <w:rsid w:val="00552057"/>
    <w:rsid w:val="005523E8"/>
    <w:rsid w:val="00552D47"/>
    <w:rsid w:val="00553201"/>
    <w:rsid w:val="0055355F"/>
    <w:rsid w:val="00553AF7"/>
    <w:rsid w:val="0055469B"/>
    <w:rsid w:val="00554B86"/>
    <w:rsid w:val="00555363"/>
    <w:rsid w:val="005558FE"/>
    <w:rsid w:val="00555B27"/>
    <w:rsid w:val="00555B3D"/>
    <w:rsid w:val="005567BF"/>
    <w:rsid w:val="00556BB1"/>
    <w:rsid w:val="00556D38"/>
    <w:rsid w:val="00556EE8"/>
    <w:rsid w:val="0055732D"/>
    <w:rsid w:val="005573FA"/>
    <w:rsid w:val="00557424"/>
    <w:rsid w:val="00557D44"/>
    <w:rsid w:val="00557EDF"/>
    <w:rsid w:val="00560614"/>
    <w:rsid w:val="00560BA1"/>
    <w:rsid w:val="00561593"/>
    <w:rsid w:val="00561D82"/>
    <w:rsid w:val="00561EBF"/>
    <w:rsid w:val="00561EED"/>
    <w:rsid w:val="0056252A"/>
    <w:rsid w:val="00562791"/>
    <w:rsid w:val="00562FA6"/>
    <w:rsid w:val="005633A8"/>
    <w:rsid w:val="00563B34"/>
    <w:rsid w:val="00563BC6"/>
    <w:rsid w:val="00563C17"/>
    <w:rsid w:val="0056413D"/>
    <w:rsid w:val="00564186"/>
    <w:rsid w:val="005641F1"/>
    <w:rsid w:val="00564724"/>
    <w:rsid w:val="00565259"/>
    <w:rsid w:val="00565379"/>
    <w:rsid w:val="005653DB"/>
    <w:rsid w:val="00566095"/>
    <w:rsid w:val="0056614C"/>
    <w:rsid w:val="0056653E"/>
    <w:rsid w:val="00566B7D"/>
    <w:rsid w:val="0056701D"/>
    <w:rsid w:val="00567665"/>
    <w:rsid w:val="005679F6"/>
    <w:rsid w:val="00567E15"/>
    <w:rsid w:val="00567F38"/>
    <w:rsid w:val="00567FCC"/>
    <w:rsid w:val="005706F4"/>
    <w:rsid w:val="00570803"/>
    <w:rsid w:val="00570829"/>
    <w:rsid w:val="0057095B"/>
    <w:rsid w:val="00571E34"/>
    <w:rsid w:val="00572569"/>
    <w:rsid w:val="00572AAE"/>
    <w:rsid w:val="00573280"/>
    <w:rsid w:val="00573CC2"/>
    <w:rsid w:val="00573EFF"/>
    <w:rsid w:val="00573FFE"/>
    <w:rsid w:val="0057416B"/>
    <w:rsid w:val="005744C1"/>
    <w:rsid w:val="00574B84"/>
    <w:rsid w:val="00575753"/>
    <w:rsid w:val="005762FD"/>
    <w:rsid w:val="00576A2A"/>
    <w:rsid w:val="00576D21"/>
    <w:rsid w:val="00576FFE"/>
    <w:rsid w:val="005777D0"/>
    <w:rsid w:val="00577A3D"/>
    <w:rsid w:val="00577C17"/>
    <w:rsid w:val="0058054D"/>
    <w:rsid w:val="00580BC1"/>
    <w:rsid w:val="00580D79"/>
    <w:rsid w:val="00581985"/>
    <w:rsid w:val="005819A0"/>
    <w:rsid w:val="005821B1"/>
    <w:rsid w:val="005832B6"/>
    <w:rsid w:val="005843F6"/>
    <w:rsid w:val="005844D0"/>
    <w:rsid w:val="00585757"/>
    <w:rsid w:val="00585C42"/>
    <w:rsid w:val="005862F7"/>
    <w:rsid w:val="005863E1"/>
    <w:rsid w:val="005866FB"/>
    <w:rsid w:val="00586C49"/>
    <w:rsid w:val="005870F7"/>
    <w:rsid w:val="005871F0"/>
    <w:rsid w:val="00587740"/>
    <w:rsid w:val="00587D2E"/>
    <w:rsid w:val="00590296"/>
    <w:rsid w:val="00590398"/>
    <w:rsid w:val="0059145F"/>
    <w:rsid w:val="0059174A"/>
    <w:rsid w:val="00591A0B"/>
    <w:rsid w:val="00591C03"/>
    <w:rsid w:val="00592279"/>
    <w:rsid w:val="005926F0"/>
    <w:rsid w:val="0059291D"/>
    <w:rsid w:val="00592B03"/>
    <w:rsid w:val="00592B55"/>
    <w:rsid w:val="00592C1C"/>
    <w:rsid w:val="00593233"/>
    <w:rsid w:val="005935F0"/>
    <w:rsid w:val="005949C2"/>
    <w:rsid w:val="00594F9C"/>
    <w:rsid w:val="00594FA0"/>
    <w:rsid w:val="00594FCA"/>
    <w:rsid w:val="0059524B"/>
    <w:rsid w:val="00595700"/>
    <w:rsid w:val="0059576B"/>
    <w:rsid w:val="005959E6"/>
    <w:rsid w:val="00596027"/>
    <w:rsid w:val="0059608E"/>
    <w:rsid w:val="005967B8"/>
    <w:rsid w:val="00596C03"/>
    <w:rsid w:val="00597B67"/>
    <w:rsid w:val="00597E03"/>
    <w:rsid w:val="005A0B89"/>
    <w:rsid w:val="005A0F65"/>
    <w:rsid w:val="005A1173"/>
    <w:rsid w:val="005A1A94"/>
    <w:rsid w:val="005A1C03"/>
    <w:rsid w:val="005A1F7C"/>
    <w:rsid w:val="005A218E"/>
    <w:rsid w:val="005A2F42"/>
    <w:rsid w:val="005A33BB"/>
    <w:rsid w:val="005A46E6"/>
    <w:rsid w:val="005A4B80"/>
    <w:rsid w:val="005A4E2C"/>
    <w:rsid w:val="005A56DA"/>
    <w:rsid w:val="005A571C"/>
    <w:rsid w:val="005A598E"/>
    <w:rsid w:val="005A5E2B"/>
    <w:rsid w:val="005A635D"/>
    <w:rsid w:val="005A666A"/>
    <w:rsid w:val="005A66FE"/>
    <w:rsid w:val="005A676E"/>
    <w:rsid w:val="005A7208"/>
    <w:rsid w:val="005A740B"/>
    <w:rsid w:val="005A7472"/>
    <w:rsid w:val="005A7510"/>
    <w:rsid w:val="005A7A38"/>
    <w:rsid w:val="005B011C"/>
    <w:rsid w:val="005B02DC"/>
    <w:rsid w:val="005B05FA"/>
    <w:rsid w:val="005B064E"/>
    <w:rsid w:val="005B09AB"/>
    <w:rsid w:val="005B181A"/>
    <w:rsid w:val="005B2348"/>
    <w:rsid w:val="005B2661"/>
    <w:rsid w:val="005B4669"/>
    <w:rsid w:val="005B4769"/>
    <w:rsid w:val="005B5834"/>
    <w:rsid w:val="005B6641"/>
    <w:rsid w:val="005B672B"/>
    <w:rsid w:val="005B68F1"/>
    <w:rsid w:val="005B7762"/>
    <w:rsid w:val="005B79A2"/>
    <w:rsid w:val="005B7BE2"/>
    <w:rsid w:val="005C012C"/>
    <w:rsid w:val="005C023A"/>
    <w:rsid w:val="005C02F7"/>
    <w:rsid w:val="005C0511"/>
    <w:rsid w:val="005C0E63"/>
    <w:rsid w:val="005C1200"/>
    <w:rsid w:val="005C257B"/>
    <w:rsid w:val="005C2822"/>
    <w:rsid w:val="005C3787"/>
    <w:rsid w:val="005C3C55"/>
    <w:rsid w:val="005C3CAE"/>
    <w:rsid w:val="005C4323"/>
    <w:rsid w:val="005C450B"/>
    <w:rsid w:val="005C4A92"/>
    <w:rsid w:val="005C4C08"/>
    <w:rsid w:val="005C5040"/>
    <w:rsid w:val="005C5AC7"/>
    <w:rsid w:val="005C5F76"/>
    <w:rsid w:val="005C618D"/>
    <w:rsid w:val="005C66C1"/>
    <w:rsid w:val="005C6A6F"/>
    <w:rsid w:val="005C702A"/>
    <w:rsid w:val="005C71A5"/>
    <w:rsid w:val="005C760C"/>
    <w:rsid w:val="005C7EAE"/>
    <w:rsid w:val="005C7F39"/>
    <w:rsid w:val="005D0461"/>
    <w:rsid w:val="005D06AC"/>
    <w:rsid w:val="005D09DB"/>
    <w:rsid w:val="005D0B97"/>
    <w:rsid w:val="005D1794"/>
    <w:rsid w:val="005D1AE9"/>
    <w:rsid w:val="005D2438"/>
    <w:rsid w:val="005D261F"/>
    <w:rsid w:val="005D2727"/>
    <w:rsid w:val="005D28E0"/>
    <w:rsid w:val="005D2C05"/>
    <w:rsid w:val="005D2C64"/>
    <w:rsid w:val="005D327D"/>
    <w:rsid w:val="005D4440"/>
    <w:rsid w:val="005D48EC"/>
    <w:rsid w:val="005D4937"/>
    <w:rsid w:val="005D4B5F"/>
    <w:rsid w:val="005D5892"/>
    <w:rsid w:val="005D5B37"/>
    <w:rsid w:val="005D5BC7"/>
    <w:rsid w:val="005D60CF"/>
    <w:rsid w:val="005D6215"/>
    <w:rsid w:val="005D6472"/>
    <w:rsid w:val="005D6B73"/>
    <w:rsid w:val="005D6C6F"/>
    <w:rsid w:val="005D6EA6"/>
    <w:rsid w:val="005D71A1"/>
    <w:rsid w:val="005D7FF7"/>
    <w:rsid w:val="005E0582"/>
    <w:rsid w:val="005E07E7"/>
    <w:rsid w:val="005E1B32"/>
    <w:rsid w:val="005E1D0C"/>
    <w:rsid w:val="005E303A"/>
    <w:rsid w:val="005E3C5F"/>
    <w:rsid w:val="005E4415"/>
    <w:rsid w:val="005E49C6"/>
    <w:rsid w:val="005E49FD"/>
    <w:rsid w:val="005E53FC"/>
    <w:rsid w:val="005E57D3"/>
    <w:rsid w:val="005E6003"/>
    <w:rsid w:val="005E62A7"/>
    <w:rsid w:val="005E6C03"/>
    <w:rsid w:val="005E6DEC"/>
    <w:rsid w:val="005E79ED"/>
    <w:rsid w:val="005E7BD2"/>
    <w:rsid w:val="005F0535"/>
    <w:rsid w:val="005F055E"/>
    <w:rsid w:val="005F08A3"/>
    <w:rsid w:val="005F0931"/>
    <w:rsid w:val="005F0B78"/>
    <w:rsid w:val="005F138D"/>
    <w:rsid w:val="005F2245"/>
    <w:rsid w:val="005F2DEA"/>
    <w:rsid w:val="005F3123"/>
    <w:rsid w:val="005F374A"/>
    <w:rsid w:val="005F3946"/>
    <w:rsid w:val="005F3BA7"/>
    <w:rsid w:val="005F3C77"/>
    <w:rsid w:val="005F4211"/>
    <w:rsid w:val="005F43B5"/>
    <w:rsid w:val="005F43BA"/>
    <w:rsid w:val="005F44BB"/>
    <w:rsid w:val="005F4ED5"/>
    <w:rsid w:val="005F522C"/>
    <w:rsid w:val="005F565C"/>
    <w:rsid w:val="005F594A"/>
    <w:rsid w:val="005F5BE9"/>
    <w:rsid w:val="005F60AA"/>
    <w:rsid w:val="005F610C"/>
    <w:rsid w:val="005F6803"/>
    <w:rsid w:val="005F6C90"/>
    <w:rsid w:val="005F6FCB"/>
    <w:rsid w:val="005F73F5"/>
    <w:rsid w:val="005F78BF"/>
    <w:rsid w:val="00600646"/>
    <w:rsid w:val="0060068D"/>
    <w:rsid w:val="00600792"/>
    <w:rsid w:val="006015E0"/>
    <w:rsid w:val="006016DD"/>
    <w:rsid w:val="00601912"/>
    <w:rsid w:val="00601DDB"/>
    <w:rsid w:val="00601F42"/>
    <w:rsid w:val="00602170"/>
    <w:rsid w:val="006025AC"/>
    <w:rsid w:val="00602C20"/>
    <w:rsid w:val="00602D02"/>
    <w:rsid w:val="00602DA7"/>
    <w:rsid w:val="00603981"/>
    <w:rsid w:val="00603C4B"/>
    <w:rsid w:val="00603C80"/>
    <w:rsid w:val="00603F1D"/>
    <w:rsid w:val="00604020"/>
    <w:rsid w:val="00604EF1"/>
    <w:rsid w:val="00604FF8"/>
    <w:rsid w:val="00605304"/>
    <w:rsid w:val="0060575A"/>
    <w:rsid w:val="00605CEC"/>
    <w:rsid w:val="0060643D"/>
    <w:rsid w:val="00606A9F"/>
    <w:rsid w:val="00606AA5"/>
    <w:rsid w:val="0060782F"/>
    <w:rsid w:val="0061002B"/>
    <w:rsid w:val="006113E7"/>
    <w:rsid w:val="00611559"/>
    <w:rsid w:val="006118B8"/>
    <w:rsid w:val="00611B32"/>
    <w:rsid w:val="00611B83"/>
    <w:rsid w:val="00611BE6"/>
    <w:rsid w:val="00611C2A"/>
    <w:rsid w:val="00611FD7"/>
    <w:rsid w:val="0061203B"/>
    <w:rsid w:val="006121E0"/>
    <w:rsid w:val="00612444"/>
    <w:rsid w:val="00613D14"/>
    <w:rsid w:val="0061427F"/>
    <w:rsid w:val="006151FE"/>
    <w:rsid w:val="00615FDE"/>
    <w:rsid w:val="00616C40"/>
    <w:rsid w:val="00616DB1"/>
    <w:rsid w:val="0061781D"/>
    <w:rsid w:val="00617B5C"/>
    <w:rsid w:val="00620125"/>
    <w:rsid w:val="00621295"/>
    <w:rsid w:val="00621A01"/>
    <w:rsid w:val="00622564"/>
    <w:rsid w:val="00622834"/>
    <w:rsid w:val="0062287C"/>
    <w:rsid w:val="00622A12"/>
    <w:rsid w:val="00622CBE"/>
    <w:rsid w:val="006238AE"/>
    <w:rsid w:val="00624046"/>
    <w:rsid w:val="0062454B"/>
    <w:rsid w:val="006252F2"/>
    <w:rsid w:val="00625B19"/>
    <w:rsid w:val="00625B8D"/>
    <w:rsid w:val="00626A89"/>
    <w:rsid w:val="00626A8D"/>
    <w:rsid w:val="00626E52"/>
    <w:rsid w:val="00626E88"/>
    <w:rsid w:val="006271D1"/>
    <w:rsid w:val="00630745"/>
    <w:rsid w:val="00630B57"/>
    <w:rsid w:val="00631CA9"/>
    <w:rsid w:val="006326E1"/>
    <w:rsid w:val="00632E78"/>
    <w:rsid w:val="00633326"/>
    <w:rsid w:val="00633BBF"/>
    <w:rsid w:val="00634F0B"/>
    <w:rsid w:val="00635440"/>
    <w:rsid w:val="00635F56"/>
    <w:rsid w:val="00636731"/>
    <w:rsid w:val="00636D44"/>
    <w:rsid w:val="00636DA2"/>
    <w:rsid w:val="00636ED6"/>
    <w:rsid w:val="006378E7"/>
    <w:rsid w:val="006406C8"/>
    <w:rsid w:val="00640CB9"/>
    <w:rsid w:val="00640FCB"/>
    <w:rsid w:val="006413B2"/>
    <w:rsid w:val="00641688"/>
    <w:rsid w:val="00642FB3"/>
    <w:rsid w:val="006432AA"/>
    <w:rsid w:val="006432D6"/>
    <w:rsid w:val="006432D7"/>
    <w:rsid w:val="00643437"/>
    <w:rsid w:val="00643CCF"/>
    <w:rsid w:val="0064426A"/>
    <w:rsid w:val="006448BD"/>
    <w:rsid w:val="0064564B"/>
    <w:rsid w:val="0064578B"/>
    <w:rsid w:val="0064651E"/>
    <w:rsid w:val="0064695A"/>
    <w:rsid w:val="00647083"/>
    <w:rsid w:val="006472ED"/>
    <w:rsid w:val="0064793D"/>
    <w:rsid w:val="00647944"/>
    <w:rsid w:val="00647AD7"/>
    <w:rsid w:val="00650276"/>
    <w:rsid w:val="00650A7F"/>
    <w:rsid w:val="00650BBF"/>
    <w:rsid w:val="00650D4A"/>
    <w:rsid w:val="00651DA8"/>
    <w:rsid w:val="00651F98"/>
    <w:rsid w:val="006523CC"/>
    <w:rsid w:val="00652491"/>
    <w:rsid w:val="00652B49"/>
    <w:rsid w:val="00652D32"/>
    <w:rsid w:val="006531FE"/>
    <w:rsid w:val="0065532E"/>
    <w:rsid w:val="00655DAD"/>
    <w:rsid w:val="00656932"/>
    <w:rsid w:val="00656DDA"/>
    <w:rsid w:val="00656F2E"/>
    <w:rsid w:val="00656F83"/>
    <w:rsid w:val="00657509"/>
    <w:rsid w:val="00657626"/>
    <w:rsid w:val="00657728"/>
    <w:rsid w:val="0065775F"/>
    <w:rsid w:val="00657D8B"/>
    <w:rsid w:val="00660906"/>
    <w:rsid w:val="00661694"/>
    <w:rsid w:val="006617BD"/>
    <w:rsid w:val="00661F91"/>
    <w:rsid w:val="00662C53"/>
    <w:rsid w:val="006638BC"/>
    <w:rsid w:val="00664001"/>
    <w:rsid w:val="0066456E"/>
    <w:rsid w:val="00664734"/>
    <w:rsid w:val="0066491A"/>
    <w:rsid w:val="00665642"/>
    <w:rsid w:val="006658E4"/>
    <w:rsid w:val="0066595F"/>
    <w:rsid w:val="0066622C"/>
    <w:rsid w:val="00666DB7"/>
    <w:rsid w:val="00670006"/>
    <w:rsid w:val="00670330"/>
    <w:rsid w:val="0067034B"/>
    <w:rsid w:val="00670788"/>
    <w:rsid w:val="00670B8A"/>
    <w:rsid w:val="006716AA"/>
    <w:rsid w:val="006717E4"/>
    <w:rsid w:val="006717E9"/>
    <w:rsid w:val="00671F61"/>
    <w:rsid w:val="00672888"/>
    <w:rsid w:val="00672A3B"/>
    <w:rsid w:val="00673383"/>
    <w:rsid w:val="0067379C"/>
    <w:rsid w:val="00673964"/>
    <w:rsid w:val="00673E95"/>
    <w:rsid w:val="00674472"/>
    <w:rsid w:val="006744EE"/>
    <w:rsid w:val="00674DE3"/>
    <w:rsid w:val="00674FF8"/>
    <w:rsid w:val="006755E7"/>
    <w:rsid w:val="00675B11"/>
    <w:rsid w:val="006761B3"/>
    <w:rsid w:val="0067662F"/>
    <w:rsid w:val="00676A67"/>
    <w:rsid w:val="00676AE1"/>
    <w:rsid w:val="006775BE"/>
    <w:rsid w:val="00677649"/>
    <w:rsid w:val="00677778"/>
    <w:rsid w:val="00677939"/>
    <w:rsid w:val="00677B7B"/>
    <w:rsid w:val="00677E18"/>
    <w:rsid w:val="00677FC1"/>
    <w:rsid w:val="0068020F"/>
    <w:rsid w:val="00680E0E"/>
    <w:rsid w:val="00681047"/>
    <w:rsid w:val="006811C3"/>
    <w:rsid w:val="0068153F"/>
    <w:rsid w:val="00681591"/>
    <w:rsid w:val="00681617"/>
    <w:rsid w:val="00681AF0"/>
    <w:rsid w:val="00681B65"/>
    <w:rsid w:val="00681E80"/>
    <w:rsid w:val="00681EA8"/>
    <w:rsid w:val="00682B4F"/>
    <w:rsid w:val="00683404"/>
    <w:rsid w:val="00683508"/>
    <w:rsid w:val="00683AE8"/>
    <w:rsid w:val="00684465"/>
    <w:rsid w:val="00684E1E"/>
    <w:rsid w:val="006851B6"/>
    <w:rsid w:val="006855DB"/>
    <w:rsid w:val="00685FC2"/>
    <w:rsid w:val="00686BC3"/>
    <w:rsid w:val="00686C8A"/>
    <w:rsid w:val="00686E95"/>
    <w:rsid w:val="00687526"/>
    <w:rsid w:val="00687A5F"/>
    <w:rsid w:val="00687D81"/>
    <w:rsid w:val="00687DB9"/>
    <w:rsid w:val="006905E1"/>
    <w:rsid w:val="00690958"/>
    <w:rsid w:val="00690DF7"/>
    <w:rsid w:val="00690FD4"/>
    <w:rsid w:val="00692419"/>
    <w:rsid w:val="00692772"/>
    <w:rsid w:val="00692B0A"/>
    <w:rsid w:val="00692BF6"/>
    <w:rsid w:val="00692F45"/>
    <w:rsid w:val="00692F4B"/>
    <w:rsid w:val="006930E7"/>
    <w:rsid w:val="00693AC8"/>
    <w:rsid w:val="00693D74"/>
    <w:rsid w:val="00694AE4"/>
    <w:rsid w:val="00694CD0"/>
    <w:rsid w:val="0069569A"/>
    <w:rsid w:val="00695795"/>
    <w:rsid w:val="00695879"/>
    <w:rsid w:val="00695B38"/>
    <w:rsid w:val="00695D58"/>
    <w:rsid w:val="00695EC3"/>
    <w:rsid w:val="006961BB"/>
    <w:rsid w:val="00697129"/>
    <w:rsid w:val="00697524"/>
    <w:rsid w:val="00697DAE"/>
    <w:rsid w:val="006A0C09"/>
    <w:rsid w:val="006A13B5"/>
    <w:rsid w:val="006A20DC"/>
    <w:rsid w:val="006A24FD"/>
    <w:rsid w:val="006A279B"/>
    <w:rsid w:val="006A2FC1"/>
    <w:rsid w:val="006A478E"/>
    <w:rsid w:val="006A5679"/>
    <w:rsid w:val="006A57FC"/>
    <w:rsid w:val="006A6248"/>
    <w:rsid w:val="006A692C"/>
    <w:rsid w:val="006A6C41"/>
    <w:rsid w:val="006A6D96"/>
    <w:rsid w:val="006A76EF"/>
    <w:rsid w:val="006A7829"/>
    <w:rsid w:val="006B047E"/>
    <w:rsid w:val="006B0915"/>
    <w:rsid w:val="006B0AA7"/>
    <w:rsid w:val="006B0C68"/>
    <w:rsid w:val="006B0CC5"/>
    <w:rsid w:val="006B2985"/>
    <w:rsid w:val="006B2A02"/>
    <w:rsid w:val="006B2AE1"/>
    <w:rsid w:val="006B2D03"/>
    <w:rsid w:val="006B3336"/>
    <w:rsid w:val="006B3AB5"/>
    <w:rsid w:val="006B47B5"/>
    <w:rsid w:val="006B4B04"/>
    <w:rsid w:val="006B50AF"/>
    <w:rsid w:val="006B50D8"/>
    <w:rsid w:val="006B5308"/>
    <w:rsid w:val="006B5637"/>
    <w:rsid w:val="006B56AE"/>
    <w:rsid w:val="006B5DE3"/>
    <w:rsid w:val="006B6648"/>
    <w:rsid w:val="006B69DC"/>
    <w:rsid w:val="006B6F39"/>
    <w:rsid w:val="006B778A"/>
    <w:rsid w:val="006B7B88"/>
    <w:rsid w:val="006B7E2F"/>
    <w:rsid w:val="006C071E"/>
    <w:rsid w:val="006C1005"/>
    <w:rsid w:val="006C14B7"/>
    <w:rsid w:val="006C2A2F"/>
    <w:rsid w:val="006C2A58"/>
    <w:rsid w:val="006C311D"/>
    <w:rsid w:val="006C3B58"/>
    <w:rsid w:val="006C4091"/>
    <w:rsid w:val="006C47FB"/>
    <w:rsid w:val="006C4A91"/>
    <w:rsid w:val="006C4B45"/>
    <w:rsid w:val="006C4BFC"/>
    <w:rsid w:val="006C5233"/>
    <w:rsid w:val="006C5961"/>
    <w:rsid w:val="006C5D88"/>
    <w:rsid w:val="006C5F92"/>
    <w:rsid w:val="006C6852"/>
    <w:rsid w:val="006C6899"/>
    <w:rsid w:val="006C6931"/>
    <w:rsid w:val="006C76DF"/>
    <w:rsid w:val="006D01FC"/>
    <w:rsid w:val="006D0243"/>
    <w:rsid w:val="006D1013"/>
    <w:rsid w:val="006D11F3"/>
    <w:rsid w:val="006D14FD"/>
    <w:rsid w:val="006D19D8"/>
    <w:rsid w:val="006D1DB2"/>
    <w:rsid w:val="006D25C5"/>
    <w:rsid w:val="006D2733"/>
    <w:rsid w:val="006D2F08"/>
    <w:rsid w:val="006D2FE6"/>
    <w:rsid w:val="006D300D"/>
    <w:rsid w:val="006D3E0C"/>
    <w:rsid w:val="006D4177"/>
    <w:rsid w:val="006D4BB0"/>
    <w:rsid w:val="006D5182"/>
    <w:rsid w:val="006D56DB"/>
    <w:rsid w:val="006D691F"/>
    <w:rsid w:val="006D6F87"/>
    <w:rsid w:val="006D7570"/>
    <w:rsid w:val="006D7F42"/>
    <w:rsid w:val="006E0075"/>
    <w:rsid w:val="006E0962"/>
    <w:rsid w:val="006E0FC1"/>
    <w:rsid w:val="006E1098"/>
    <w:rsid w:val="006E23EF"/>
    <w:rsid w:val="006E253C"/>
    <w:rsid w:val="006E27FB"/>
    <w:rsid w:val="006E2A92"/>
    <w:rsid w:val="006E2E51"/>
    <w:rsid w:val="006E2FB6"/>
    <w:rsid w:val="006E3054"/>
    <w:rsid w:val="006E3106"/>
    <w:rsid w:val="006E33F3"/>
    <w:rsid w:val="006E447E"/>
    <w:rsid w:val="006E52D0"/>
    <w:rsid w:val="006E5DF5"/>
    <w:rsid w:val="006E5EEE"/>
    <w:rsid w:val="006E6023"/>
    <w:rsid w:val="006E6910"/>
    <w:rsid w:val="006E6E90"/>
    <w:rsid w:val="006E7392"/>
    <w:rsid w:val="006E7A71"/>
    <w:rsid w:val="006E7B1B"/>
    <w:rsid w:val="006E7ED2"/>
    <w:rsid w:val="006F004E"/>
    <w:rsid w:val="006F16B2"/>
    <w:rsid w:val="006F1FE9"/>
    <w:rsid w:val="006F29D2"/>
    <w:rsid w:val="006F2CCF"/>
    <w:rsid w:val="006F3100"/>
    <w:rsid w:val="006F3312"/>
    <w:rsid w:val="006F37C9"/>
    <w:rsid w:val="006F3A2A"/>
    <w:rsid w:val="006F3DA6"/>
    <w:rsid w:val="006F443A"/>
    <w:rsid w:val="006F46F0"/>
    <w:rsid w:val="006F46FC"/>
    <w:rsid w:val="006F4A74"/>
    <w:rsid w:val="006F5048"/>
    <w:rsid w:val="006F516B"/>
    <w:rsid w:val="006F546B"/>
    <w:rsid w:val="007018A6"/>
    <w:rsid w:val="00702622"/>
    <w:rsid w:val="00702856"/>
    <w:rsid w:val="00702F92"/>
    <w:rsid w:val="0070404C"/>
    <w:rsid w:val="007041D3"/>
    <w:rsid w:val="0070423F"/>
    <w:rsid w:val="00706A7E"/>
    <w:rsid w:val="00707320"/>
    <w:rsid w:val="00707346"/>
    <w:rsid w:val="007102BE"/>
    <w:rsid w:val="00710304"/>
    <w:rsid w:val="00710D46"/>
    <w:rsid w:val="00711010"/>
    <w:rsid w:val="00711081"/>
    <w:rsid w:val="00711091"/>
    <w:rsid w:val="00711783"/>
    <w:rsid w:val="007119D5"/>
    <w:rsid w:val="00713191"/>
    <w:rsid w:val="00713B12"/>
    <w:rsid w:val="007140DB"/>
    <w:rsid w:val="00714236"/>
    <w:rsid w:val="007144BA"/>
    <w:rsid w:val="00714ACE"/>
    <w:rsid w:val="00714EAD"/>
    <w:rsid w:val="00715117"/>
    <w:rsid w:val="007151C3"/>
    <w:rsid w:val="00715267"/>
    <w:rsid w:val="007158A8"/>
    <w:rsid w:val="00715B92"/>
    <w:rsid w:val="00715EE2"/>
    <w:rsid w:val="007163ED"/>
    <w:rsid w:val="0071659F"/>
    <w:rsid w:val="0071699C"/>
    <w:rsid w:val="00716E26"/>
    <w:rsid w:val="00717763"/>
    <w:rsid w:val="00717F3E"/>
    <w:rsid w:val="00717FBF"/>
    <w:rsid w:val="007204A3"/>
    <w:rsid w:val="0072075C"/>
    <w:rsid w:val="00721674"/>
    <w:rsid w:val="007216F5"/>
    <w:rsid w:val="00721B37"/>
    <w:rsid w:val="00722240"/>
    <w:rsid w:val="007225BA"/>
    <w:rsid w:val="00722979"/>
    <w:rsid w:val="00723631"/>
    <w:rsid w:val="0072364C"/>
    <w:rsid w:val="00723FDE"/>
    <w:rsid w:val="00724578"/>
    <w:rsid w:val="00724799"/>
    <w:rsid w:val="00724EF6"/>
    <w:rsid w:val="00725468"/>
    <w:rsid w:val="00726115"/>
    <w:rsid w:val="00726739"/>
    <w:rsid w:val="00727221"/>
    <w:rsid w:val="00727540"/>
    <w:rsid w:val="007278D4"/>
    <w:rsid w:val="00727BF1"/>
    <w:rsid w:val="00727C5F"/>
    <w:rsid w:val="007303B0"/>
    <w:rsid w:val="007308C3"/>
    <w:rsid w:val="00730A1A"/>
    <w:rsid w:val="0073123F"/>
    <w:rsid w:val="00731517"/>
    <w:rsid w:val="007315BE"/>
    <w:rsid w:val="00731674"/>
    <w:rsid w:val="00731EFA"/>
    <w:rsid w:val="007320D1"/>
    <w:rsid w:val="00732C8D"/>
    <w:rsid w:val="00732EE3"/>
    <w:rsid w:val="00733364"/>
    <w:rsid w:val="00733651"/>
    <w:rsid w:val="00734950"/>
    <w:rsid w:val="00734AA8"/>
    <w:rsid w:val="00735032"/>
    <w:rsid w:val="00735C9B"/>
    <w:rsid w:val="00736CFE"/>
    <w:rsid w:val="00736EC4"/>
    <w:rsid w:val="00736F52"/>
    <w:rsid w:val="0073733D"/>
    <w:rsid w:val="00737441"/>
    <w:rsid w:val="0073744A"/>
    <w:rsid w:val="0074027C"/>
    <w:rsid w:val="00740767"/>
    <w:rsid w:val="00741DBC"/>
    <w:rsid w:val="00742DB6"/>
    <w:rsid w:val="00743646"/>
    <w:rsid w:val="00743DD3"/>
    <w:rsid w:val="00744B4E"/>
    <w:rsid w:val="00744DF2"/>
    <w:rsid w:val="00744F2C"/>
    <w:rsid w:val="0074567B"/>
    <w:rsid w:val="00745E41"/>
    <w:rsid w:val="00745F43"/>
    <w:rsid w:val="00746C14"/>
    <w:rsid w:val="00747270"/>
    <w:rsid w:val="00747E41"/>
    <w:rsid w:val="00750441"/>
    <w:rsid w:val="00750513"/>
    <w:rsid w:val="007516A3"/>
    <w:rsid w:val="0075299D"/>
    <w:rsid w:val="00752CE3"/>
    <w:rsid w:val="00753200"/>
    <w:rsid w:val="007539EF"/>
    <w:rsid w:val="00753CDB"/>
    <w:rsid w:val="00753D54"/>
    <w:rsid w:val="0075401B"/>
    <w:rsid w:val="00754666"/>
    <w:rsid w:val="0075483F"/>
    <w:rsid w:val="00754A06"/>
    <w:rsid w:val="00754CE9"/>
    <w:rsid w:val="00754E61"/>
    <w:rsid w:val="007555E0"/>
    <w:rsid w:val="0075587A"/>
    <w:rsid w:val="00756BAD"/>
    <w:rsid w:val="00756DAC"/>
    <w:rsid w:val="00756F1B"/>
    <w:rsid w:val="00757115"/>
    <w:rsid w:val="00757391"/>
    <w:rsid w:val="007575D6"/>
    <w:rsid w:val="00757FA2"/>
    <w:rsid w:val="00757FEC"/>
    <w:rsid w:val="00760B99"/>
    <w:rsid w:val="00761209"/>
    <w:rsid w:val="00761ACF"/>
    <w:rsid w:val="00761BFD"/>
    <w:rsid w:val="0076264E"/>
    <w:rsid w:val="0076279E"/>
    <w:rsid w:val="00763401"/>
    <w:rsid w:val="007634C4"/>
    <w:rsid w:val="00763A0B"/>
    <w:rsid w:val="00763AFE"/>
    <w:rsid w:val="007641C3"/>
    <w:rsid w:val="00764765"/>
    <w:rsid w:val="00764B94"/>
    <w:rsid w:val="00765209"/>
    <w:rsid w:val="007655E8"/>
    <w:rsid w:val="00765C10"/>
    <w:rsid w:val="0076676F"/>
    <w:rsid w:val="0076688E"/>
    <w:rsid w:val="00766DA6"/>
    <w:rsid w:val="007670AA"/>
    <w:rsid w:val="00767394"/>
    <w:rsid w:val="0077000B"/>
    <w:rsid w:val="00770B13"/>
    <w:rsid w:val="00770BB6"/>
    <w:rsid w:val="00771313"/>
    <w:rsid w:val="007719C0"/>
    <w:rsid w:val="00772ADB"/>
    <w:rsid w:val="00772C34"/>
    <w:rsid w:val="00773603"/>
    <w:rsid w:val="00773D56"/>
    <w:rsid w:val="0077427B"/>
    <w:rsid w:val="00774EC7"/>
    <w:rsid w:val="00775071"/>
    <w:rsid w:val="007759A6"/>
    <w:rsid w:val="00775DFB"/>
    <w:rsid w:val="00775FF7"/>
    <w:rsid w:val="00776277"/>
    <w:rsid w:val="00776E95"/>
    <w:rsid w:val="0078031B"/>
    <w:rsid w:val="00780ACA"/>
    <w:rsid w:val="00780B35"/>
    <w:rsid w:val="00780C90"/>
    <w:rsid w:val="00780E97"/>
    <w:rsid w:val="00780F02"/>
    <w:rsid w:val="0078141E"/>
    <w:rsid w:val="00781906"/>
    <w:rsid w:val="007832ED"/>
    <w:rsid w:val="00783A6F"/>
    <w:rsid w:val="00783EAD"/>
    <w:rsid w:val="0078413A"/>
    <w:rsid w:val="00784273"/>
    <w:rsid w:val="007846B3"/>
    <w:rsid w:val="00784893"/>
    <w:rsid w:val="00784A22"/>
    <w:rsid w:val="00784E5E"/>
    <w:rsid w:val="00784FA5"/>
    <w:rsid w:val="0078534B"/>
    <w:rsid w:val="00785ECC"/>
    <w:rsid w:val="00786E4D"/>
    <w:rsid w:val="00786F32"/>
    <w:rsid w:val="00786F92"/>
    <w:rsid w:val="007872CD"/>
    <w:rsid w:val="00787F94"/>
    <w:rsid w:val="007905CF"/>
    <w:rsid w:val="00790761"/>
    <w:rsid w:val="007917F4"/>
    <w:rsid w:val="00791871"/>
    <w:rsid w:val="00791D0E"/>
    <w:rsid w:val="007929A2"/>
    <w:rsid w:val="00792C53"/>
    <w:rsid w:val="00793442"/>
    <w:rsid w:val="00793668"/>
    <w:rsid w:val="007937E3"/>
    <w:rsid w:val="007939A4"/>
    <w:rsid w:val="00793E1D"/>
    <w:rsid w:val="00793E24"/>
    <w:rsid w:val="007943EC"/>
    <w:rsid w:val="007944A4"/>
    <w:rsid w:val="00794C25"/>
    <w:rsid w:val="00795231"/>
    <w:rsid w:val="00795396"/>
    <w:rsid w:val="0079607B"/>
    <w:rsid w:val="00797091"/>
    <w:rsid w:val="00797992"/>
    <w:rsid w:val="00797CE6"/>
    <w:rsid w:val="00797D02"/>
    <w:rsid w:val="007A0715"/>
    <w:rsid w:val="007A14F7"/>
    <w:rsid w:val="007A1A6E"/>
    <w:rsid w:val="007A1FE5"/>
    <w:rsid w:val="007A2B14"/>
    <w:rsid w:val="007A2E68"/>
    <w:rsid w:val="007A3192"/>
    <w:rsid w:val="007A3380"/>
    <w:rsid w:val="007A3452"/>
    <w:rsid w:val="007A380F"/>
    <w:rsid w:val="007A46FE"/>
    <w:rsid w:val="007A53BA"/>
    <w:rsid w:val="007A566A"/>
    <w:rsid w:val="007A5866"/>
    <w:rsid w:val="007A6BB8"/>
    <w:rsid w:val="007A73C9"/>
    <w:rsid w:val="007A73EF"/>
    <w:rsid w:val="007A7DE3"/>
    <w:rsid w:val="007B094C"/>
    <w:rsid w:val="007B0BB3"/>
    <w:rsid w:val="007B1A87"/>
    <w:rsid w:val="007B1DBD"/>
    <w:rsid w:val="007B1EA1"/>
    <w:rsid w:val="007B1EAD"/>
    <w:rsid w:val="007B2266"/>
    <w:rsid w:val="007B279F"/>
    <w:rsid w:val="007B2BA4"/>
    <w:rsid w:val="007B37D2"/>
    <w:rsid w:val="007B3BB7"/>
    <w:rsid w:val="007B4C27"/>
    <w:rsid w:val="007B5194"/>
    <w:rsid w:val="007B5F42"/>
    <w:rsid w:val="007B627F"/>
    <w:rsid w:val="007B635E"/>
    <w:rsid w:val="007B69E0"/>
    <w:rsid w:val="007B7BCE"/>
    <w:rsid w:val="007B7F7F"/>
    <w:rsid w:val="007C0002"/>
    <w:rsid w:val="007C0864"/>
    <w:rsid w:val="007C0B44"/>
    <w:rsid w:val="007C0DC0"/>
    <w:rsid w:val="007C0EEF"/>
    <w:rsid w:val="007C0FB6"/>
    <w:rsid w:val="007C14B9"/>
    <w:rsid w:val="007C2443"/>
    <w:rsid w:val="007C24C2"/>
    <w:rsid w:val="007C2C33"/>
    <w:rsid w:val="007C2CD3"/>
    <w:rsid w:val="007C451F"/>
    <w:rsid w:val="007C51CC"/>
    <w:rsid w:val="007C5F2C"/>
    <w:rsid w:val="007C690F"/>
    <w:rsid w:val="007C6EA9"/>
    <w:rsid w:val="007C7565"/>
    <w:rsid w:val="007C7743"/>
    <w:rsid w:val="007C7F19"/>
    <w:rsid w:val="007D0388"/>
    <w:rsid w:val="007D0505"/>
    <w:rsid w:val="007D117B"/>
    <w:rsid w:val="007D17B7"/>
    <w:rsid w:val="007D1A5D"/>
    <w:rsid w:val="007D1EEC"/>
    <w:rsid w:val="007D2710"/>
    <w:rsid w:val="007D2833"/>
    <w:rsid w:val="007D297E"/>
    <w:rsid w:val="007D2B9D"/>
    <w:rsid w:val="007D2DD3"/>
    <w:rsid w:val="007D2DD5"/>
    <w:rsid w:val="007D4B04"/>
    <w:rsid w:val="007D4F75"/>
    <w:rsid w:val="007D5210"/>
    <w:rsid w:val="007D539E"/>
    <w:rsid w:val="007D579D"/>
    <w:rsid w:val="007D5D55"/>
    <w:rsid w:val="007D5FA9"/>
    <w:rsid w:val="007D65D6"/>
    <w:rsid w:val="007D74F9"/>
    <w:rsid w:val="007D7525"/>
    <w:rsid w:val="007D78E9"/>
    <w:rsid w:val="007E0187"/>
    <w:rsid w:val="007E0CAF"/>
    <w:rsid w:val="007E117B"/>
    <w:rsid w:val="007E12DC"/>
    <w:rsid w:val="007E1C14"/>
    <w:rsid w:val="007E1D16"/>
    <w:rsid w:val="007E1F96"/>
    <w:rsid w:val="007E237D"/>
    <w:rsid w:val="007E244D"/>
    <w:rsid w:val="007E279B"/>
    <w:rsid w:val="007E36B6"/>
    <w:rsid w:val="007E3C04"/>
    <w:rsid w:val="007E3D70"/>
    <w:rsid w:val="007E461D"/>
    <w:rsid w:val="007E47A5"/>
    <w:rsid w:val="007E4B81"/>
    <w:rsid w:val="007E4F63"/>
    <w:rsid w:val="007E529C"/>
    <w:rsid w:val="007E583E"/>
    <w:rsid w:val="007E588E"/>
    <w:rsid w:val="007E5FDC"/>
    <w:rsid w:val="007E6454"/>
    <w:rsid w:val="007E6F5C"/>
    <w:rsid w:val="007E70DC"/>
    <w:rsid w:val="007E7A5F"/>
    <w:rsid w:val="007F02D0"/>
    <w:rsid w:val="007F0625"/>
    <w:rsid w:val="007F0F4E"/>
    <w:rsid w:val="007F14D5"/>
    <w:rsid w:val="007F209B"/>
    <w:rsid w:val="007F246E"/>
    <w:rsid w:val="007F256C"/>
    <w:rsid w:val="007F284E"/>
    <w:rsid w:val="007F2986"/>
    <w:rsid w:val="007F2A76"/>
    <w:rsid w:val="007F2C4C"/>
    <w:rsid w:val="007F35AC"/>
    <w:rsid w:val="007F3DE4"/>
    <w:rsid w:val="007F427C"/>
    <w:rsid w:val="007F5692"/>
    <w:rsid w:val="007F5693"/>
    <w:rsid w:val="007F5EA2"/>
    <w:rsid w:val="007F6D67"/>
    <w:rsid w:val="007F703F"/>
    <w:rsid w:val="007F770F"/>
    <w:rsid w:val="008009D2"/>
    <w:rsid w:val="0080175C"/>
    <w:rsid w:val="00801B8E"/>
    <w:rsid w:val="00801C72"/>
    <w:rsid w:val="0080267B"/>
    <w:rsid w:val="00802B93"/>
    <w:rsid w:val="00802CEF"/>
    <w:rsid w:val="00802DE4"/>
    <w:rsid w:val="008030CB"/>
    <w:rsid w:val="00803A47"/>
    <w:rsid w:val="008048B9"/>
    <w:rsid w:val="00804BCE"/>
    <w:rsid w:val="00804C0F"/>
    <w:rsid w:val="00804D42"/>
    <w:rsid w:val="00804D8A"/>
    <w:rsid w:val="00805481"/>
    <w:rsid w:val="00805A19"/>
    <w:rsid w:val="0080605C"/>
    <w:rsid w:val="008064E3"/>
    <w:rsid w:val="00806989"/>
    <w:rsid w:val="008072C3"/>
    <w:rsid w:val="008072FB"/>
    <w:rsid w:val="0080733C"/>
    <w:rsid w:val="008074D2"/>
    <w:rsid w:val="00810106"/>
    <w:rsid w:val="00810148"/>
    <w:rsid w:val="008101AE"/>
    <w:rsid w:val="00810E2D"/>
    <w:rsid w:val="008117DF"/>
    <w:rsid w:val="0081247E"/>
    <w:rsid w:val="0081255B"/>
    <w:rsid w:val="008125E8"/>
    <w:rsid w:val="008125FB"/>
    <w:rsid w:val="00813798"/>
    <w:rsid w:val="008138DC"/>
    <w:rsid w:val="008141B1"/>
    <w:rsid w:val="00814245"/>
    <w:rsid w:val="008147BE"/>
    <w:rsid w:val="0081485F"/>
    <w:rsid w:val="00814C41"/>
    <w:rsid w:val="00815583"/>
    <w:rsid w:val="00815932"/>
    <w:rsid w:val="008159E9"/>
    <w:rsid w:val="00816366"/>
    <w:rsid w:val="008164D2"/>
    <w:rsid w:val="008168EC"/>
    <w:rsid w:val="00816A09"/>
    <w:rsid w:val="00816F9B"/>
    <w:rsid w:val="008173A9"/>
    <w:rsid w:val="0081745F"/>
    <w:rsid w:val="0081748E"/>
    <w:rsid w:val="008178B3"/>
    <w:rsid w:val="008178F6"/>
    <w:rsid w:val="008204D3"/>
    <w:rsid w:val="008204D4"/>
    <w:rsid w:val="00820649"/>
    <w:rsid w:val="00820714"/>
    <w:rsid w:val="00820DCB"/>
    <w:rsid w:val="0082120A"/>
    <w:rsid w:val="0082216D"/>
    <w:rsid w:val="00822229"/>
    <w:rsid w:val="008234E7"/>
    <w:rsid w:val="00823625"/>
    <w:rsid w:val="00823BA3"/>
    <w:rsid w:val="00824032"/>
    <w:rsid w:val="00824363"/>
    <w:rsid w:val="008253E6"/>
    <w:rsid w:val="0082582A"/>
    <w:rsid w:val="00825DF7"/>
    <w:rsid w:val="0082607A"/>
    <w:rsid w:val="008261A2"/>
    <w:rsid w:val="008261CC"/>
    <w:rsid w:val="00826894"/>
    <w:rsid w:val="00826CC2"/>
    <w:rsid w:val="008270FF"/>
    <w:rsid w:val="00827D16"/>
    <w:rsid w:val="008306BA"/>
    <w:rsid w:val="0083077D"/>
    <w:rsid w:val="00831C04"/>
    <w:rsid w:val="008326B2"/>
    <w:rsid w:val="00832EAB"/>
    <w:rsid w:val="00832FE8"/>
    <w:rsid w:val="00833158"/>
    <w:rsid w:val="008349A1"/>
    <w:rsid w:val="00834A81"/>
    <w:rsid w:val="008350FC"/>
    <w:rsid w:val="00835C16"/>
    <w:rsid w:val="008364BB"/>
    <w:rsid w:val="008366A0"/>
    <w:rsid w:val="008366FD"/>
    <w:rsid w:val="008367AE"/>
    <w:rsid w:val="00837567"/>
    <w:rsid w:val="0083770C"/>
    <w:rsid w:val="008378AE"/>
    <w:rsid w:val="00837D2E"/>
    <w:rsid w:val="0084000A"/>
    <w:rsid w:val="0084031B"/>
    <w:rsid w:val="00840500"/>
    <w:rsid w:val="008408DA"/>
    <w:rsid w:val="00840934"/>
    <w:rsid w:val="008410E3"/>
    <w:rsid w:val="00841238"/>
    <w:rsid w:val="008420FF"/>
    <w:rsid w:val="00842381"/>
    <w:rsid w:val="00842630"/>
    <w:rsid w:val="00842701"/>
    <w:rsid w:val="008428CB"/>
    <w:rsid w:val="008429F5"/>
    <w:rsid w:val="00842E7D"/>
    <w:rsid w:val="008430BF"/>
    <w:rsid w:val="0084351E"/>
    <w:rsid w:val="00843B75"/>
    <w:rsid w:val="00843E7E"/>
    <w:rsid w:val="00843F72"/>
    <w:rsid w:val="008443D8"/>
    <w:rsid w:val="00844FB6"/>
    <w:rsid w:val="008451CC"/>
    <w:rsid w:val="00845AD4"/>
    <w:rsid w:val="00845C25"/>
    <w:rsid w:val="00845DC9"/>
    <w:rsid w:val="00845E8E"/>
    <w:rsid w:val="0084608E"/>
    <w:rsid w:val="00846462"/>
    <w:rsid w:val="008466DF"/>
    <w:rsid w:val="00846DAC"/>
    <w:rsid w:val="0084773A"/>
    <w:rsid w:val="0084784E"/>
    <w:rsid w:val="008503AE"/>
    <w:rsid w:val="008510F6"/>
    <w:rsid w:val="008519DC"/>
    <w:rsid w:val="00851C7D"/>
    <w:rsid w:val="00851D09"/>
    <w:rsid w:val="00852135"/>
    <w:rsid w:val="008523FA"/>
    <w:rsid w:val="00852CC6"/>
    <w:rsid w:val="00852E13"/>
    <w:rsid w:val="008531E8"/>
    <w:rsid w:val="008535FE"/>
    <w:rsid w:val="00853745"/>
    <w:rsid w:val="00853F4F"/>
    <w:rsid w:val="008545AA"/>
    <w:rsid w:val="00854C73"/>
    <w:rsid w:val="00855419"/>
    <w:rsid w:val="00855621"/>
    <w:rsid w:val="008559A7"/>
    <w:rsid w:val="00855ED5"/>
    <w:rsid w:val="00856526"/>
    <w:rsid w:val="0085666C"/>
    <w:rsid w:val="008568EC"/>
    <w:rsid w:val="0085694C"/>
    <w:rsid w:val="00856ACD"/>
    <w:rsid w:val="00856AE9"/>
    <w:rsid w:val="008570C6"/>
    <w:rsid w:val="00857670"/>
    <w:rsid w:val="00860034"/>
    <w:rsid w:val="00860997"/>
    <w:rsid w:val="00861DED"/>
    <w:rsid w:val="00861F36"/>
    <w:rsid w:val="00861FBE"/>
    <w:rsid w:val="008620C4"/>
    <w:rsid w:val="008621C4"/>
    <w:rsid w:val="00862417"/>
    <w:rsid w:val="00862742"/>
    <w:rsid w:val="008629FD"/>
    <w:rsid w:val="008630A6"/>
    <w:rsid w:val="0086327A"/>
    <w:rsid w:val="00863298"/>
    <w:rsid w:val="008633C8"/>
    <w:rsid w:val="008637F6"/>
    <w:rsid w:val="00863AD2"/>
    <w:rsid w:val="00863BCC"/>
    <w:rsid w:val="00864383"/>
    <w:rsid w:val="00865282"/>
    <w:rsid w:val="00866B85"/>
    <w:rsid w:val="008670C9"/>
    <w:rsid w:val="008700B9"/>
    <w:rsid w:val="00870353"/>
    <w:rsid w:val="00870C0B"/>
    <w:rsid w:val="00870C10"/>
    <w:rsid w:val="00870E44"/>
    <w:rsid w:val="00871A4B"/>
    <w:rsid w:val="008725FB"/>
    <w:rsid w:val="008729DF"/>
    <w:rsid w:val="00872A44"/>
    <w:rsid w:val="00872AFD"/>
    <w:rsid w:val="008733EB"/>
    <w:rsid w:val="008742C5"/>
    <w:rsid w:val="00874575"/>
    <w:rsid w:val="00874BD5"/>
    <w:rsid w:val="00875BE7"/>
    <w:rsid w:val="00875EB5"/>
    <w:rsid w:val="008760EB"/>
    <w:rsid w:val="008761D5"/>
    <w:rsid w:val="0087639C"/>
    <w:rsid w:val="00876B6C"/>
    <w:rsid w:val="00877090"/>
    <w:rsid w:val="008771DE"/>
    <w:rsid w:val="008776AA"/>
    <w:rsid w:val="00877A34"/>
    <w:rsid w:val="00880162"/>
    <w:rsid w:val="00880315"/>
    <w:rsid w:val="00880559"/>
    <w:rsid w:val="008809C2"/>
    <w:rsid w:val="00880A18"/>
    <w:rsid w:val="00880AE7"/>
    <w:rsid w:val="0088103A"/>
    <w:rsid w:val="00881391"/>
    <w:rsid w:val="0088152C"/>
    <w:rsid w:val="0088201F"/>
    <w:rsid w:val="00882308"/>
    <w:rsid w:val="008824E6"/>
    <w:rsid w:val="00882CBE"/>
    <w:rsid w:val="00882EA3"/>
    <w:rsid w:val="00883730"/>
    <w:rsid w:val="00883EF1"/>
    <w:rsid w:val="00884AA2"/>
    <w:rsid w:val="00885432"/>
    <w:rsid w:val="0088580F"/>
    <w:rsid w:val="00886690"/>
    <w:rsid w:val="00887292"/>
    <w:rsid w:val="00890527"/>
    <w:rsid w:val="0089062F"/>
    <w:rsid w:val="00890992"/>
    <w:rsid w:val="00891D63"/>
    <w:rsid w:val="00892167"/>
    <w:rsid w:val="00892520"/>
    <w:rsid w:val="00892754"/>
    <w:rsid w:val="00892A61"/>
    <w:rsid w:val="00893346"/>
    <w:rsid w:val="0089345A"/>
    <w:rsid w:val="00893E91"/>
    <w:rsid w:val="00894327"/>
    <w:rsid w:val="00894522"/>
    <w:rsid w:val="0089518E"/>
    <w:rsid w:val="0089574A"/>
    <w:rsid w:val="00895C17"/>
    <w:rsid w:val="00896561"/>
    <w:rsid w:val="00896608"/>
    <w:rsid w:val="00896827"/>
    <w:rsid w:val="008969B0"/>
    <w:rsid w:val="00897136"/>
    <w:rsid w:val="0089774B"/>
    <w:rsid w:val="00897B9D"/>
    <w:rsid w:val="00897F01"/>
    <w:rsid w:val="008A0A8B"/>
    <w:rsid w:val="008A1CE6"/>
    <w:rsid w:val="008A1D07"/>
    <w:rsid w:val="008A38F9"/>
    <w:rsid w:val="008A39BF"/>
    <w:rsid w:val="008A3E32"/>
    <w:rsid w:val="008A42CC"/>
    <w:rsid w:val="008A4324"/>
    <w:rsid w:val="008A4C78"/>
    <w:rsid w:val="008A4D78"/>
    <w:rsid w:val="008A5105"/>
    <w:rsid w:val="008A5202"/>
    <w:rsid w:val="008A56DA"/>
    <w:rsid w:val="008A5AE6"/>
    <w:rsid w:val="008A5DDD"/>
    <w:rsid w:val="008A5FAF"/>
    <w:rsid w:val="008A6124"/>
    <w:rsid w:val="008A6527"/>
    <w:rsid w:val="008A660D"/>
    <w:rsid w:val="008A70D3"/>
    <w:rsid w:val="008A70EE"/>
    <w:rsid w:val="008A7142"/>
    <w:rsid w:val="008A730E"/>
    <w:rsid w:val="008A7577"/>
    <w:rsid w:val="008A75D2"/>
    <w:rsid w:val="008A7B85"/>
    <w:rsid w:val="008A7CEB"/>
    <w:rsid w:val="008B0448"/>
    <w:rsid w:val="008B0DD9"/>
    <w:rsid w:val="008B108E"/>
    <w:rsid w:val="008B1370"/>
    <w:rsid w:val="008B140E"/>
    <w:rsid w:val="008B1936"/>
    <w:rsid w:val="008B24D4"/>
    <w:rsid w:val="008B27CC"/>
    <w:rsid w:val="008B2BE0"/>
    <w:rsid w:val="008B2DE2"/>
    <w:rsid w:val="008B2E7E"/>
    <w:rsid w:val="008B316B"/>
    <w:rsid w:val="008B31C7"/>
    <w:rsid w:val="008B32CD"/>
    <w:rsid w:val="008B338E"/>
    <w:rsid w:val="008B342A"/>
    <w:rsid w:val="008B37A7"/>
    <w:rsid w:val="008B393B"/>
    <w:rsid w:val="008B4BE0"/>
    <w:rsid w:val="008B4CF4"/>
    <w:rsid w:val="008B55DF"/>
    <w:rsid w:val="008B570F"/>
    <w:rsid w:val="008B5A4A"/>
    <w:rsid w:val="008B603A"/>
    <w:rsid w:val="008B624F"/>
    <w:rsid w:val="008B63AB"/>
    <w:rsid w:val="008B6803"/>
    <w:rsid w:val="008B7638"/>
    <w:rsid w:val="008B7842"/>
    <w:rsid w:val="008B7990"/>
    <w:rsid w:val="008B7D2C"/>
    <w:rsid w:val="008B7E61"/>
    <w:rsid w:val="008C07D8"/>
    <w:rsid w:val="008C09A5"/>
    <w:rsid w:val="008C2744"/>
    <w:rsid w:val="008C30BC"/>
    <w:rsid w:val="008C3312"/>
    <w:rsid w:val="008C3826"/>
    <w:rsid w:val="008C3D59"/>
    <w:rsid w:val="008C4166"/>
    <w:rsid w:val="008C4455"/>
    <w:rsid w:val="008C4C63"/>
    <w:rsid w:val="008C58F8"/>
    <w:rsid w:val="008C60E8"/>
    <w:rsid w:val="008C6DE8"/>
    <w:rsid w:val="008C74E9"/>
    <w:rsid w:val="008D0AC1"/>
    <w:rsid w:val="008D0E3C"/>
    <w:rsid w:val="008D287C"/>
    <w:rsid w:val="008D2AD9"/>
    <w:rsid w:val="008D37D3"/>
    <w:rsid w:val="008D3B8A"/>
    <w:rsid w:val="008D46A7"/>
    <w:rsid w:val="008D5585"/>
    <w:rsid w:val="008D5DFF"/>
    <w:rsid w:val="008D6249"/>
    <w:rsid w:val="008D743B"/>
    <w:rsid w:val="008D77E1"/>
    <w:rsid w:val="008D7CDE"/>
    <w:rsid w:val="008D7EA7"/>
    <w:rsid w:val="008E152C"/>
    <w:rsid w:val="008E1690"/>
    <w:rsid w:val="008E20A3"/>
    <w:rsid w:val="008E273B"/>
    <w:rsid w:val="008E2F05"/>
    <w:rsid w:val="008E32E3"/>
    <w:rsid w:val="008E342C"/>
    <w:rsid w:val="008E4341"/>
    <w:rsid w:val="008E45D0"/>
    <w:rsid w:val="008E48C7"/>
    <w:rsid w:val="008E566A"/>
    <w:rsid w:val="008E5722"/>
    <w:rsid w:val="008E5AD2"/>
    <w:rsid w:val="008E5CA4"/>
    <w:rsid w:val="008E5CD1"/>
    <w:rsid w:val="008E5D65"/>
    <w:rsid w:val="008E5E06"/>
    <w:rsid w:val="008E6325"/>
    <w:rsid w:val="008E647D"/>
    <w:rsid w:val="008E676A"/>
    <w:rsid w:val="008E6904"/>
    <w:rsid w:val="008E7C3C"/>
    <w:rsid w:val="008F0001"/>
    <w:rsid w:val="008F0589"/>
    <w:rsid w:val="008F0F52"/>
    <w:rsid w:val="008F128C"/>
    <w:rsid w:val="008F1301"/>
    <w:rsid w:val="008F1475"/>
    <w:rsid w:val="008F19E0"/>
    <w:rsid w:val="008F1E07"/>
    <w:rsid w:val="008F25C3"/>
    <w:rsid w:val="008F26B0"/>
    <w:rsid w:val="008F28AF"/>
    <w:rsid w:val="008F2AED"/>
    <w:rsid w:val="008F34EC"/>
    <w:rsid w:val="008F3585"/>
    <w:rsid w:val="008F3D10"/>
    <w:rsid w:val="008F4581"/>
    <w:rsid w:val="008F4881"/>
    <w:rsid w:val="008F5DA0"/>
    <w:rsid w:val="008F5E04"/>
    <w:rsid w:val="008F65CA"/>
    <w:rsid w:val="008F6DF3"/>
    <w:rsid w:val="008F6E31"/>
    <w:rsid w:val="008F6F6C"/>
    <w:rsid w:val="008F7794"/>
    <w:rsid w:val="008F7917"/>
    <w:rsid w:val="009002D5"/>
    <w:rsid w:val="009005A5"/>
    <w:rsid w:val="00900807"/>
    <w:rsid w:val="00901338"/>
    <w:rsid w:val="00901D01"/>
    <w:rsid w:val="009022B1"/>
    <w:rsid w:val="009024CA"/>
    <w:rsid w:val="009024CC"/>
    <w:rsid w:val="00903022"/>
    <w:rsid w:val="009039B4"/>
    <w:rsid w:val="00903BD9"/>
    <w:rsid w:val="00904482"/>
    <w:rsid w:val="0090453F"/>
    <w:rsid w:val="00904F55"/>
    <w:rsid w:val="00905646"/>
    <w:rsid w:val="00906B11"/>
    <w:rsid w:val="00906B80"/>
    <w:rsid w:val="00906D5B"/>
    <w:rsid w:val="00906D73"/>
    <w:rsid w:val="00906EB2"/>
    <w:rsid w:val="00907E37"/>
    <w:rsid w:val="00911720"/>
    <w:rsid w:val="009118A3"/>
    <w:rsid w:val="00911957"/>
    <w:rsid w:val="00911C4D"/>
    <w:rsid w:val="00911D1F"/>
    <w:rsid w:val="009120B3"/>
    <w:rsid w:val="0091257D"/>
    <w:rsid w:val="009125F4"/>
    <w:rsid w:val="00912BAC"/>
    <w:rsid w:val="00912F10"/>
    <w:rsid w:val="009139CE"/>
    <w:rsid w:val="00913B0D"/>
    <w:rsid w:val="00913D96"/>
    <w:rsid w:val="00913F82"/>
    <w:rsid w:val="009145FB"/>
    <w:rsid w:val="00914A53"/>
    <w:rsid w:val="00914B83"/>
    <w:rsid w:val="00914D9C"/>
    <w:rsid w:val="00914FEC"/>
    <w:rsid w:val="00915874"/>
    <w:rsid w:val="00915E6D"/>
    <w:rsid w:val="009161BC"/>
    <w:rsid w:val="00916364"/>
    <w:rsid w:val="00916604"/>
    <w:rsid w:val="00916F80"/>
    <w:rsid w:val="009174A6"/>
    <w:rsid w:val="0091765C"/>
    <w:rsid w:val="00917875"/>
    <w:rsid w:val="0092007D"/>
    <w:rsid w:val="00920894"/>
    <w:rsid w:val="00920F76"/>
    <w:rsid w:val="009227D5"/>
    <w:rsid w:val="00922AAC"/>
    <w:rsid w:val="00922CEF"/>
    <w:rsid w:val="009230B7"/>
    <w:rsid w:val="009234AE"/>
    <w:rsid w:val="00923A96"/>
    <w:rsid w:val="00924310"/>
    <w:rsid w:val="00924DF3"/>
    <w:rsid w:val="00924E24"/>
    <w:rsid w:val="00925155"/>
    <w:rsid w:val="00925A42"/>
    <w:rsid w:val="00925A60"/>
    <w:rsid w:val="0092616D"/>
    <w:rsid w:val="00926E27"/>
    <w:rsid w:val="00927106"/>
    <w:rsid w:val="009272CC"/>
    <w:rsid w:val="00927720"/>
    <w:rsid w:val="00927BBF"/>
    <w:rsid w:val="00927C09"/>
    <w:rsid w:val="00927DBE"/>
    <w:rsid w:val="00927E92"/>
    <w:rsid w:val="009300C7"/>
    <w:rsid w:val="00930EF4"/>
    <w:rsid w:val="0093185B"/>
    <w:rsid w:val="0093298D"/>
    <w:rsid w:val="00932EE5"/>
    <w:rsid w:val="00932FEB"/>
    <w:rsid w:val="009333E7"/>
    <w:rsid w:val="009338C1"/>
    <w:rsid w:val="00933C40"/>
    <w:rsid w:val="009346E6"/>
    <w:rsid w:val="009348B2"/>
    <w:rsid w:val="009348FC"/>
    <w:rsid w:val="009349FD"/>
    <w:rsid w:val="00934C58"/>
    <w:rsid w:val="009365A0"/>
    <w:rsid w:val="009366DD"/>
    <w:rsid w:val="009367B7"/>
    <w:rsid w:val="00936DB0"/>
    <w:rsid w:val="009372D6"/>
    <w:rsid w:val="00937532"/>
    <w:rsid w:val="009378B4"/>
    <w:rsid w:val="00937B5D"/>
    <w:rsid w:val="00937C8A"/>
    <w:rsid w:val="0094015E"/>
    <w:rsid w:val="00940642"/>
    <w:rsid w:val="00940995"/>
    <w:rsid w:val="00940C1B"/>
    <w:rsid w:val="00940C5C"/>
    <w:rsid w:val="009410A3"/>
    <w:rsid w:val="00941419"/>
    <w:rsid w:val="00942407"/>
    <w:rsid w:val="0094243E"/>
    <w:rsid w:val="00942795"/>
    <w:rsid w:val="00942A7A"/>
    <w:rsid w:val="009431CF"/>
    <w:rsid w:val="00943586"/>
    <w:rsid w:val="00944249"/>
    <w:rsid w:val="0094441D"/>
    <w:rsid w:val="009444D2"/>
    <w:rsid w:val="00944CCF"/>
    <w:rsid w:val="00945E42"/>
    <w:rsid w:val="00946159"/>
    <w:rsid w:val="009473F8"/>
    <w:rsid w:val="00947D1D"/>
    <w:rsid w:val="00947DB3"/>
    <w:rsid w:val="00947E55"/>
    <w:rsid w:val="00947FCC"/>
    <w:rsid w:val="00950827"/>
    <w:rsid w:val="009520A9"/>
    <w:rsid w:val="00952162"/>
    <w:rsid w:val="00952219"/>
    <w:rsid w:val="0095242D"/>
    <w:rsid w:val="00952A8C"/>
    <w:rsid w:val="00952C8B"/>
    <w:rsid w:val="00952D44"/>
    <w:rsid w:val="009531AE"/>
    <w:rsid w:val="009537C2"/>
    <w:rsid w:val="00953DBA"/>
    <w:rsid w:val="0095470D"/>
    <w:rsid w:val="00954849"/>
    <w:rsid w:val="00955963"/>
    <w:rsid w:val="00955ED9"/>
    <w:rsid w:val="00955FAF"/>
    <w:rsid w:val="009562D8"/>
    <w:rsid w:val="00956E76"/>
    <w:rsid w:val="00956EE2"/>
    <w:rsid w:val="00957150"/>
    <w:rsid w:val="00957491"/>
    <w:rsid w:val="00957699"/>
    <w:rsid w:val="0096052B"/>
    <w:rsid w:val="00961161"/>
    <w:rsid w:val="009619B6"/>
    <w:rsid w:val="00961AA6"/>
    <w:rsid w:val="00962136"/>
    <w:rsid w:val="00962912"/>
    <w:rsid w:val="00962E34"/>
    <w:rsid w:val="0096327C"/>
    <w:rsid w:val="009632EA"/>
    <w:rsid w:val="009642AB"/>
    <w:rsid w:val="009642B8"/>
    <w:rsid w:val="009643FD"/>
    <w:rsid w:val="009646B0"/>
    <w:rsid w:val="00964CB7"/>
    <w:rsid w:val="00965518"/>
    <w:rsid w:val="00965B63"/>
    <w:rsid w:val="00965F95"/>
    <w:rsid w:val="00966BE2"/>
    <w:rsid w:val="00966E1C"/>
    <w:rsid w:val="009670E7"/>
    <w:rsid w:val="00967334"/>
    <w:rsid w:val="00967643"/>
    <w:rsid w:val="00967BC5"/>
    <w:rsid w:val="00967F84"/>
    <w:rsid w:val="00970732"/>
    <w:rsid w:val="0097141E"/>
    <w:rsid w:val="00971B54"/>
    <w:rsid w:val="00971ECE"/>
    <w:rsid w:val="0097300F"/>
    <w:rsid w:val="009731A4"/>
    <w:rsid w:val="009731B7"/>
    <w:rsid w:val="00973578"/>
    <w:rsid w:val="00973EA9"/>
    <w:rsid w:val="009744EB"/>
    <w:rsid w:val="00975197"/>
    <w:rsid w:val="0097626B"/>
    <w:rsid w:val="00976D62"/>
    <w:rsid w:val="00976F5E"/>
    <w:rsid w:val="00976F94"/>
    <w:rsid w:val="00977137"/>
    <w:rsid w:val="009773F4"/>
    <w:rsid w:val="00977A5A"/>
    <w:rsid w:val="00977A6A"/>
    <w:rsid w:val="00980030"/>
    <w:rsid w:val="00980312"/>
    <w:rsid w:val="009808E7"/>
    <w:rsid w:val="009820C6"/>
    <w:rsid w:val="009827A1"/>
    <w:rsid w:val="00982CED"/>
    <w:rsid w:val="0098328A"/>
    <w:rsid w:val="00983707"/>
    <w:rsid w:val="0098372A"/>
    <w:rsid w:val="00983A7A"/>
    <w:rsid w:val="00983C1E"/>
    <w:rsid w:val="009847D5"/>
    <w:rsid w:val="0098500B"/>
    <w:rsid w:val="00985591"/>
    <w:rsid w:val="00985938"/>
    <w:rsid w:val="00985B94"/>
    <w:rsid w:val="009865B1"/>
    <w:rsid w:val="009867EE"/>
    <w:rsid w:val="0098692B"/>
    <w:rsid w:val="00987613"/>
    <w:rsid w:val="0098763A"/>
    <w:rsid w:val="009876AE"/>
    <w:rsid w:val="009879A3"/>
    <w:rsid w:val="00987D95"/>
    <w:rsid w:val="00990BD1"/>
    <w:rsid w:val="00990DE8"/>
    <w:rsid w:val="009912EB"/>
    <w:rsid w:val="00992E3B"/>
    <w:rsid w:val="00992EBA"/>
    <w:rsid w:val="0099362A"/>
    <w:rsid w:val="009951C9"/>
    <w:rsid w:val="00995257"/>
    <w:rsid w:val="00995A23"/>
    <w:rsid w:val="00995C49"/>
    <w:rsid w:val="00995CDF"/>
    <w:rsid w:val="00996859"/>
    <w:rsid w:val="00996BA5"/>
    <w:rsid w:val="00996EDD"/>
    <w:rsid w:val="009976F6"/>
    <w:rsid w:val="009979F2"/>
    <w:rsid w:val="00997C82"/>
    <w:rsid w:val="009A0080"/>
    <w:rsid w:val="009A0C3C"/>
    <w:rsid w:val="009A0F74"/>
    <w:rsid w:val="009A1ED0"/>
    <w:rsid w:val="009A228D"/>
    <w:rsid w:val="009A2957"/>
    <w:rsid w:val="009A320B"/>
    <w:rsid w:val="009A36EA"/>
    <w:rsid w:val="009A3BB4"/>
    <w:rsid w:val="009A40D9"/>
    <w:rsid w:val="009A4420"/>
    <w:rsid w:val="009A4A91"/>
    <w:rsid w:val="009A4D44"/>
    <w:rsid w:val="009A55CB"/>
    <w:rsid w:val="009A595E"/>
    <w:rsid w:val="009A668D"/>
    <w:rsid w:val="009A675F"/>
    <w:rsid w:val="009A6AB1"/>
    <w:rsid w:val="009A7044"/>
    <w:rsid w:val="009A7923"/>
    <w:rsid w:val="009B02E9"/>
    <w:rsid w:val="009B07E8"/>
    <w:rsid w:val="009B0FF2"/>
    <w:rsid w:val="009B125F"/>
    <w:rsid w:val="009B14A1"/>
    <w:rsid w:val="009B1720"/>
    <w:rsid w:val="009B184B"/>
    <w:rsid w:val="009B1F10"/>
    <w:rsid w:val="009B3D4E"/>
    <w:rsid w:val="009B3F6B"/>
    <w:rsid w:val="009B4CA9"/>
    <w:rsid w:val="009B6081"/>
    <w:rsid w:val="009B62FD"/>
    <w:rsid w:val="009B6862"/>
    <w:rsid w:val="009B6D2A"/>
    <w:rsid w:val="009B6F27"/>
    <w:rsid w:val="009B7D07"/>
    <w:rsid w:val="009C0145"/>
    <w:rsid w:val="009C0196"/>
    <w:rsid w:val="009C10BA"/>
    <w:rsid w:val="009C149F"/>
    <w:rsid w:val="009C1E99"/>
    <w:rsid w:val="009C2E4E"/>
    <w:rsid w:val="009C33AA"/>
    <w:rsid w:val="009C3D03"/>
    <w:rsid w:val="009C4206"/>
    <w:rsid w:val="009C4556"/>
    <w:rsid w:val="009C4A44"/>
    <w:rsid w:val="009C4B93"/>
    <w:rsid w:val="009C52A3"/>
    <w:rsid w:val="009C55A5"/>
    <w:rsid w:val="009C5C6F"/>
    <w:rsid w:val="009C6930"/>
    <w:rsid w:val="009C7F6E"/>
    <w:rsid w:val="009D0977"/>
    <w:rsid w:val="009D0BD1"/>
    <w:rsid w:val="009D0CB5"/>
    <w:rsid w:val="009D2DF9"/>
    <w:rsid w:val="009D3369"/>
    <w:rsid w:val="009D3583"/>
    <w:rsid w:val="009D359A"/>
    <w:rsid w:val="009D388E"/>
    <w:rsid w:val="009D3B17"/>
    <w:rsid w:val="009D3DC7"/>
    <w:rsid w:val="009D3EEB"/>
    <w:rsid w:val="009D3FFD"/>
    <w:rsid w:val="009D4886"/>
    <w:rsid w:val="009D4983"/>
    <w:rsid w:val="009D4F17"/>
    <w:rsid w:val="009D4F81"/>
    <w:rsid w:val="009D64B6"/>
    <w:rsid w:val="009D6A05"/>
    <w:rsid w:val="009D6A08"/>
    <w:rsid w:val="009D6AF8"/>
    <w:rsid w:val="009D6C0F"/>
    <w:rsid w:val="009D6F15"/>
    <w:rsid w:val="009D72B9"/>
    <w:rsid w:val="009D7838"/>
    <w:rsid w:val="009D7890"/>
    <w:rsid w:val="009E00C5"/>
    <w:rsid w:val="009E0806"/>
    <w:rsid w:val="009E093C"/>
    <w:rsid w:val="009E0F3B"/>
    <w:rsid w:val="009E10D7"/>
    <w:rsid w:val="009E1324"/>
    <w:rsid w:val="009E181B"/>
    <w:rsid w:val="009E1831"/>
    <w:rsid w:val="009E1C0F"/>
    <w:rsid w:val="009E1CE2"/>
    <w:rsid w:val="009E203E"/>
    <w:rsid w:val="009E253C"/>
    <w:rsid w:val="009E264B"/>
    <w:rsid w:val="009E307A"/>
    <w:rsid w:val="009E3574"/>
    <w:rsid w:val="009E40C6"/>
    <w:rsid w:val="009E40F0"/>
    <w:rsid w:val="009E4343"/>
    <w:rsid w:val="009E4505"/>
    <w:rsid w:val="009E492A"/>
    <w:rsid w:val="009E4C4E"/>
    <w:rsid w:val="009E527D"/>
    <w:rsid w:val="009E5680"/>
    <w:rsid w:val="009E582A"/>
    <w:rsid w:val="009E602A"/>
    <w:rsid w:val="009E641D"/>
    <w:rsid w:val="009E671E"/>
    <w:rsid w:val="009E6A19"/>
    <w:rsid w:val="009E7227"/>
    <w:rsid w:val="009F0312"/>
    <w:rsid w:val="009F0C25"/>
    <w:rsid w:val="009F197C"/>
    <w:rsid w:val="009F20A9"/>
    <w:rsid w:val="009F20FB"/>
    <w:rsid w:val="009F25AB"/>
    <w:rsid w:val="009F292A"/>
    <w:rsid w:val="009F3B52"/>
    <w:rsid w:val="009F3BCF"/>
    <w:rsid w:val="009F462D"/>
    <w:rsid w:val="009F5B10"/>
    <w:rsid w:val="009F5FF7"/>
    <w:rsid w:val="009F66C5"/>
    <w:rsid w:val="009F6774"/>
    <w:rsid w:val="009F6A66"/>
    <w:rsid w:val="009F7DAE"/>
    <w:rsid w:val="00A00436"/>
    <w:rsid w:val="00A00914"/>
    <w:rsid w:val="00A00A13"/>
    <w:rsid w:val="00A0160F"/>
    <w:rsid w:val="00A01686"/>
    <w:rsid w:val="00A01AEB"/>
    <w:rsid w:val="00A02050"/>
    <w:rsid w:val="00A023F3"/>
    <w:rsid w:val="00A028AF"/>
    <w:rsid w:val="00A029E0"/>
    <w:rsid w:val="00A02EC3"/>
    <w:rsid w:val="00A03992"/>
    <w:rsid w:val="00A03BF6"/>
    <w:rsid w:val="00A03DCC"/>
    <w:rsid w:val="00A048CA"/>
    <w:rsid w:val="00A05641"/>
    <w:rsid w:val="00A05CC6"/>
    <w:rsid w:val="00A05D86"/>
    <w:rsid w:val="00A063C5"/>
    <w:rsid w:val="00A0663C"/>
    <w:rsid w:val="00A0669D"/>
    <w:rsid w:val="00A06A27"/>
    <w:rsid w:val="00A06D36"/>
    <w:rsid w:val="00A071C7"/>
    <w:rsid w:val="00A074AD"/>
    <w:rsid w:val="00A079C0"/>
    <w:rsid w:val="00A100B4"/>
    <w:rsid w:val="00A10312"/>
    <w:rsid w:val="00A106CD"/>
    <w:rsid w:val="00A1086F"/>
    <w:rsid w:val="00A10D51"/>
    <w:rsid w:val="00A11273"/>
    <w:rsid w:val="00A11BD1"/>
    <w:rsid w:val="00A122A7"/>
    <w:rsid w:val="00A12953"/>
    <w:rsid w:val="00A12C41"/>
    <w:rsid w:val="00A13FBA"/>
    <w:rsid w:val="00A14327"/>
    <w:rsid w:val="00A1437B"/>
    <w:rsid w:val="00A14DFF"/>
    <w:rsid w:val="00A1588E"/>
    <w:rsid w:val="00A159CA"/>
    <w:rsid w:val="00A15CD0"/>
    <w:rsid w:val="00A16EF9"/>
    <w:rsid w:val="00A17310"/>
    <w:rsid w:val="00A17384"/>
    <w:rsid w:val="00A20842"/>
    <w:rsid w:val="00A2168F"/>
    <w:rsid w:val="00A22031"/>
    <w:rsid w:val="00A22991"/>
    <w:rsid w:val="00A22CFD"/>
    <w:rsid w:val="00A23144"/>
    <w:rsid w:val="00A23A27"/>
    <w:rsid w:val="00A23D90"/>
    <w:rsid w:val="00A25407"/>
    <w:rsid w:val="00A2558B"/>
    <w:rsid w:val="00A255D8"/>
    <w:rsid w:val="00A256F7"/>
    <w:rsid w:val="00A2572B"/>
    <w:rsid w:val="00A27516"/>
    <w:rsid w:val="00A278B0"/>
    <w:rsid w:val="00A27D40"/>
    <w:rsid w:val="00A302AC"/>
    <w:rsid w:val="00A30340"/>
    <w:rsid w:val="00A3065F"/>
    <w:rsid w:val="00A30944"/>
    <w:rsid w:val="00A31311"/>
    <w:rsid w:val="00A319E4"/>
    <w:rsid w:val="00A31A5D"/>
    <w:rsid w:val="00A31ABB"/>
    <w:rsid w:val="00A31CE8"/>
    <w:rsid w:val="00A322F3"/>
    <w:rsid w:val="00A32A20"/>
    <w:rsid w:val="00A32A7B"/>
    <w:rsid w:val="00A32E6E"/>
    <w:rsid w:val="00A332DD"/>
    <w:rsid w:val="00A33EAB"/>
    <w:rsid w:val="00A33FA2"/>
    <w:rsid w:val="00A34329"/>
    <w:rsid w:val="00A34988"/>
    <w:rsid w:val="00A34ED6"/>
    <w:rsid w:val="00A35213"/>
    <w:rsid w:val="00A35A26"/>
    <w:rsid w:val="00A36AC5"/>
    <w:rsid w:val="00A36B82"/>
    <w:rsid w:val="00A36FF6"/>
    <w:rsid w:val="00A37064"/>
    <w:rsid w:val="00A3708C"/>
    <w:rsid w:val="00A3775A"/>
    <w:rsid w:val="00A37802"/>
    <w:rsid w:val="00A37A01"/>
    <w:rsid w:val="00A37C59"/>
    <w:rsid w:val="00A37D05"/>
    <w:rsid w:val="00A400A9"/>
    <w:rsid w:val="00A4060F"/>
    <w:rsid w:val="00A4122C"/>
    <w:rsid w:val="00A41B42"/>
    <w:rsid w:val="00A41E9C"/>
    <w:rsid w:val="00A421DB"/>
    <w:rsid w:val="00A422FE"/>
    <w:rsid w:val="00A42E12"/>
    <w:rsid w:val="00A42F83"/>
    <w:rsid w:val="00A44DA6"/>
    <w:rsid w:val="00A44FB9"/>
    <w:rsid w:val="00A45E07"/>
    <w:rsid w:val="00A463CD"/>
    <w:rsid w:val="00A4708F"/>
    <w:rsid w:val="00A47E9C"/>
    <w:rsid w:val="00A50102"/>
    <w:rsid w:val="00A501F9"/>
    <w:rsid w:val="00A5099B"/>
    <w:rsid w:val="00A518BF"/>
    <w:rsid w:val="00A51945"/>
    <w:rsid w:val="00A51DAC"/>
    <w:rsid w:val="00A52028"/>
    <w:rsid w:val="00A5218A"/>
    <w:rsid w:val="00A522EC"/>
    <w:rsid w:val="00A525D1"/>
    <w:rsid w:val="00A52AE9"/>
    <w:rsid w:val="00A52B1F"/>
    <w:rsid w:val="00A539E5"/>
    <w:rsid w:val="00A53EC1"/>
    <w:rsid w:val="00A541D1"/>
    <w:rsid w:val="00A54493"/>
    <w:rsid w:val="00A54B07"/>
    <w:rsid w:val="00A54C70"/>
    <w:rsid w:val="00A54DE1"/>
    <w:rsid w:val="00A54F27"/>
    <w:rsid w:val="00A551B4"/>
    <w:rsid w:val="00A55CC1"/>
    <w:rsid w:val="00A55FC8"/>
    <w:rsid w:val="00A5623F"/>
    <w:rsid w:val="00A567F2"/>
    <w:rsid w:val="00A5683F"/>
    <w:rsid w:val="00A56C25"/>
    <w:rsid w:val="00A56C8E"/>
    <w:rsid w:val="00A56CA3"/>
    <w:rsid w:val="00A56F0A"/>
    <w:rsid w:val="00A57101"/>
    <w:rsid w:val="00A577B7"/>
    <w:rsid w:val="00A57DA5"/>
    <w:rsid w:val="00A57DED"/>
    <w:rsid w:val="00A604E2"/>
    <w:rsid w:val="00A614D9"/>
    <w:rsid w:val="00A6161B"/>
    <w:rsid w:val="00A61A55"/>
    <w:rsid w:val="00A61AD7"/>
    <w:rsid w:val="00A61CC8"/>
    <w:rsid w:val="00A61F4F"/>
    <w:rsid w:val="00A62DB2"/>
    <w:rsid w:val="00A62EBA"/>
    <w:rsid w:val="00A62ED2"/>
    <w:rsid w:val="00A6348E"/>
    <w:rsid w:val="00A635BA"/>
    <w:rsid w:val="00A635FC"/>
    <w:rsid w:val="00A6372A"/>
    <w:rsid w:val="00A6375F"/>
    <w:rsid w:val="00A656C4"/>
    <w:rsid w:val="00A65A6C"/>
    <w:rsid w:val="00A6653F"/>
    <w:rsid w:val="00A66757"/>
    <w:rsid w:val="00A667EB"/>
    <w:rsid w:val="00A66939"/>
    <w:rsid w:val="00A66F10"/>
    <w:rsid w:val="00A672B2"/>
    <w:rsid w:val="00A676E0"/>
    <w:rsid w:val="00A67E58"/>
    <w:rsid w:val="00A70603"/>
    <w:rsid w:val="00A70721"/>
    <w:rsid w:val="00A7096A"/>
    <w:rsid w:val="00A70DFC"/>
    <w:rsid w:val="00A710E3"/>
    <w:rsid w:val="00A711D7"/>
    <w:rsid w:val="00A719E9"/>
    <w:rsid w:val="00A71A10"/>
    <w:rsid w:val="00A73075"/>
    <w:rsid w:val="00A73340"/>
    <w:rsid w:val="00A734E4"/>
    <w:rsid w:val="00A73520"/>
    <w:rsid w:val="00A736D3"/>
    <w:rsid w:val="00A74082"/>
    <w:rsid w:val="00A7497F"/>
    <w:rsid w:val="00A75515"/>
    <w:rsid w:val="00A75ABE"/>
    <w:rsid w:val="00A75C64"/>
    <w:rsid w:val="00A75E1A"/>
    <w:rsid w:val="00A75E81"/>
    <w:rsid w:val="00A76825"/>
    <w:rsid w:val="00A76D32"/>
    <w:rsid w:val="00A775F9"/>
    <w:rsid w:val="00A77718"/>
    <w:rsid w:val="00A80097"/>
    <w:rsid w:val="00A81818"/>
    <w:rsid w:val="00A8208E"/>
    <w:rsid w:val="00A82720"/>
    <w:rsid w:val="00A827B2"/>
    <w:rsid w:val="00A829F4"/>
    <w:rsid w:val="00A82CAA"/>
    <w:rsid w:val="00A82EC3"/>
    <w:rsid w:val="00A82EF6"/>
    <w:rsid w:val="00A82EFD"/>
    <w:rsid w:val="00A84200"/>
    <w:rsid w:val="00A858D4"/>
    <w:rsid w:val="00A86189"/>
    <w:rsid w:val="00A8625E"/>
    <w:rsid w:val="00A863BE"/>
    <w:rsid w:val="00A86656"/>
    <w:rsid w:val="00A87180"/>
    <w:rsid w:val="00A87249"/>
    <w:rsid w:val="00A8779B"/>
    <w:rsid w:val="00A90723"/>
    <w:rsid w:val="00A90A70"/>
    <w:rsid w:val="00A90B82"/>
    <w:rsid w:val="00A916C7"/>
    <w:rsid w:val="00A921E5"/>
    <w:rsid w:val="00A926F7"/>
    <w:rsid w:val="00A92C5B"/>
    <w:rsid w:val="00A92D52"/>
    <w:rsid w:val="00A92E48"/>
    <w:rsid w:val="00A92EF4"/>
    <w:rsid w:val="00A9321A"/>
    <w:rsid w:val="00A93685"/>
    <w:rsid w:val="00A937D2"/>
    <w:rsid w:val="00A93BB6"/>
    <w:rsid w:val="00A94529"/>
    <w:rsid w:val="00A9458A"/>
    <w:rsid w:val="00A94DD1"/>
    <w:rsid w:val="00A95756"/>
    <w:rsid w:val="00A96FEF"/>
    <w:rsid w:val="00A97446"/>
    <w:rsid w:val="00AA0B04"/>
    <w:rsid w:val="00AA1276"/>
    <w:rsid w:val="00AA1673"/>
    <w:rsid w:val="00AA2251"/>
    <w:rsid w:val="00AA2632"/>
    <w:rsid w:val="00AA290F"/>
    <w:rsid w:val="00AA2B1E"/>
    <w:rsid w:val="00AA2F14"/>
    <w:rsid w:val="00AA2F18"/>
    <w:rsid w:val="00AA32FB"/>
    <w:rsid w:val="00AA42D7"/>
    <w:rsid w:val="00AA4FE4"/>
    <w:rsid w:val="00AA5363"/>
    <w:rsid w:val="00AA53B2"/>
    <w:rsid w:val="00AA5611"/>
    <w:rsid w:val="00AA5658"/>
    <w:rsid w:val="00AA592F"/>
    <w:rsid w:val="00AA5D93"/>
    <w:rsid w:val="00AA6804"/>
    <w:rsid w:val="00AA6D62"/>
    <w:rsid w:val="00AA6ECB"/>
    <w:rsid w:val="00AA70AE"/>
    <w:rsid w:val="00AA714B"/>
    <w:rsid w:val="00AA775C"/>
    <w:rsid w:val="00AA7F66"/>
    <w:rsid w:val="00AB0081"/>
    <w:rsid w:val="00AB00FD"/>
    <w:rsid w:val="00AB0187"/>
    <w:rsid w:val="00AB0394"/>
    <w:rsid w:val="00AB0400"/>
    <w:rsid w:val="00AB05E6"/>
    <w:rsid w:val="00AB0D1D"/>
    <w:rsid w:val="00AB0D4D"/>
    <w:rsid w:val="00AB0ED6"/>
    <w:rsid w:val="00AB1B47"/>
    <w:rsid w:val="00AB1BA0"/>
    <w:rsid w:val="00AB20FB"/>
    <w:rsid w:val="00AB21AA"/>
    <w:rsid w:val="00AB29A6"/>
    <w:rsid w:val="00AB2D63"/>
    <w:rsid w:val="00AB393E"/>
    <w:rsid w:val="00AB47B6"/>
    <w:rsid w:val="00AB489A"/>
    <w:rsid w:val="00AB4A87"/>
    <w:rsid w:val="00AB4B52"/>
    <w:rsid w:val="00AB4EC2"/>
    <w:rsid w:val="00AB5A2E"/>
    <w:rsid w:val="00AB5ACD"/>
    <w:rsid w:val="00AB5DFB"/>
    <w:rsid w:val="00AB5EF1"/>
    <w:rsid w:val="00AB5FED"/>
    <w:rsid w:val="00AB61A8"/>
    <w:rsid w:val="00AB630B"/>
    <w:rsid w:val="00AB6389"/>
    <w:rsid w:val="00AB69DA"/>
    <w:rsid w:val="00AB7265"/>
    <w:rsid w:val="00AB77CE"/>
    <w:rsid w:val="00AC0004"/>
    <w:rsid w:val="00AC0243"/>
    <w:rsid w:val="00AC03CD"/>
    <w:rsid w:val="00AC0411"/>
    <w:rsid w:val="00AC0733"/>
    <w:rsid w:val="00AC098F"/>
    <w:rsid w:val="00AC11FD"/>
    <w:rsid w:val="00AC276E"/>
    <w:rsid w:val="00AC2AC4"/>
    <w:rsid w:val="00AC2CA9"/>
    <w:rsid w:val="00AC3065"/>
    <w:rsid w:val="00AC362F"/>
    <w:rsid w:val="00AC3D60"/>
    <w:rsid w:val="00AC3DC5"/>
    <w:rsid w:val="00AC4115"/>
    <w:rsid w:val="00AC62EB"/>
    <w:rsid w:val="00AC6C15"/>
    <w:rsid w:val="00AC6E6E"/>
    <w:rsid w:val="00AC6FE3"/>
    <w:rsid w:val="00AC7312"/>
    <w:rsid w:val="00AC7C87"/>
    <w:rsid w:val="00AD023F"/>
    <w:rsid w:val="00AD0297"/>
    <w:rsid w:val="00AD0AA6"/>
    <w:rsid w:val="00AD13BC"/>
    <w:rsid w:val="00AD1591"/>
    <w:rsid w:val="00AD15F6"/>
    <w:rsid w:val="00AD18E1"/>
    <w:rsid w:val="00AD1B14"/>
    <w:rsid w:val="00AD2124"/>
    <w:rsid w:val="00AD24F1"/>
    <w:rsid w:val="00AD2968"/>
    <w:rsid w:val="00AD3C53"/>
    <w:rsid w:val="00AD4047"/>
    <w:rsid w:val="00AD4E21"/>
    <w:rsid w:val="00AD5A76"/>
    <w:rsid w:val="00AD5CFF"/>
    <w:rsid w:val="00AD63BC"/>
    <w:rsid w:val="00AD699D"/>
    <w:rsid w:val="00AD6AC1"/>
    <w:rsid w:val="00AD71D0"/>
    <w:rsid w:val="00AD7204"/>
    <w:rsid w:val="00AD7333"/>
    <w:rsid w:val="00AD776A"/>
    <w:rsid w:val="00AE019E"/>
    <w:rsid w:val="00AE04BE"/>
    <w:rsid w:val="00AE06FC"/>
    <w:rsid w:val="00AE1201"/>
    <w:rsid w:val="00AE150D"/>
    <w:rsid w:val="00AE3B49"/>
    <w:rsid w:val="00AE3FED"/>
    <w:rsid w:val="00AE4BFB"/>
    <w:rsid w:val="00AE4E96"/>
    <w:rsid w:val="00AE5BA2"/>
    <w:rsid w:val="00AE6334"/>
    <w:rsid w:val="00AE6E91"/>
    <w:rsid w:val="00AE79FB"/>
    <w:rsid w:val="00AE7C14"/>
    <w:rsid w:val="00AF0122"/>
    <w:rsid w:val="00AF06DD"/>
    <w:rsid w:val="00AF06E0"/>
    <w:rsid w:val="00AF0971"/>
    <w:rsid w:val="00AF0BCC"/>
    <w:rsid w:val="00AF128A"/>
    <w:rsid w:val="00AF12C4"/>
    <w:rsid w:val="00AF1580"/>
    <w:rsid w:val="00AF1B93"/>
    <w:rsid w:val="00AF2B84"/>
    <w:rsid w:val="00AF2EF0"/>
    <w:rsid w:val="00AF3B7E"/>
    <w:rsid w:val="00AF3D0F"/>
    <w:rsid w:val="00AF43FB"/>
    <w:rsid w:val="00AF4AFC"/>
    <w:rsid w:val="00AF500C"/>
    <w:rsid w:val="00AF50E2"/>
    <w:rsid w:val="00AF68F9"/>
    <w:rsid w:val="00AF6D6D"/>
    <w:rsid w:val="00AF6F00"/>
    <w:rsid w:val="00AF7200"/>
    <w:rsid w:val="00AF7461"/>
    <w:rsid w:val="00AF7588"/>
    <w:rsid w:val="00AF7D70"/>
    <w:rsid w:val="00B004BC"/>
    <w:rsid w:val="00B01464"/>
    <w:rsid w:val="00B01627"/>
    <w:rsid w:val="00B01895"/>
    <w:rsid w:val="00B01EBA"/>
    <w:rsid w:val="00B01F09"/>
    <w:rsid w:val="00B0253A"/>
    <w:rsid w:val="00B02576"/>
    <w:rsid w:val="00B0267A"/>
    <w:rsid w:val="00B02ADB"/>
    <w:rsid w:val="00B02B78"/>
    <w:rsid w:val="00B02E9B"/>
    <w:rsid w:val="00B0310B"/>
    <w:rsid w:val="00B040A3"/>
    <w:rsid w:val="00B04AF6"/>
    <w:rsid w:val="00B04E5E"/>
    <w:rsid w:val="00B05043"/>
    <w:rsid w:val="00B05CF9"/>
    <w:rsid w:val="00B0651C"/>
    <w:rsid w:val="00B071F8"/>
    <w:rsid w:val="00B07415"/>
    <w:rsid w:val="00B0787D"/>
    <w:rsid w:val="00B07E40"/>
    <w:rsid w:val="00B10282"/>
    <w:rsid w:val="00B109E5"/>
    <w:rsid w:val="00B10A2F"/>
    <w:rsid w:val="00B11800"/>
    <w:rsid w:val="00B11B31"/>
    <w:rsid w:val="00B11BE2"/>
    <w:rsid w:val="00B12180"/>
    <w:rsid w:val="00B1286A"/>
    <w:rsid w:val="00B12D52"/>
    <w:rsid w:val="00B138F6"/>
    <w:rsid w:val="00B14107"/>
    <w:rsid w:val="00B1495A"/>
    <w:rsid w:val="00B14C5A"/>
    <w:rsid w:val="00B14C8C"/>
    <w:rsid w:val="00B14EA4"/>
    <w:rsid w:val="00B1530B"/>
    <w:rsid w:val="00B1575F"/>
    <w:rsid w:val="00B15881"/>
    <w:rsid w:val="00B15EAD"/>
    <w:rsid w:val="00B16992"/>
    <w:rsid w:val="00B169B4"/>
    <w:rsid w:val="00B1708A"/>
    <w:rsid w:val="00B172B5"/>
    <w:rsid w:val="00B17708"/>
    <w:rsid w:val="00B17725"/>
    <w:rsid w:val="00B17A4F"/>
    <w:rsid w:val="00B17FDB"/>
    <w:rsid w:val="00B211D4"/>
    <w:rsid w:val="00B217BF"/>
    <w:rsid w:val="00B21BA3"/>
    <w:rsid w:val="00B222E6"/>
    <w:rsid w:val="00B224FE"/>
    <w:rsid w:val="00B226B5"/>
    <w:rsid w:val="00B228AD"/>
    <w:rsid w:val="00B2351E"/>
    <w:rsid w:val="00B236A6"/>
    <w:rsid w:val="00B23A23"/>
    <w:rsid w:val="00B23F43"/>
    <w:rsid w:val="00B23FED"/>
    <w:rsid w:val="00B24484"/>
    <w:rsid w:val="00B24AFF"/>
    <w:rsid w:val="00B24B3D"/>
    <w:rsid w:val="00B253B5"/>
    <w:rsid w:val="00B25FB2"/>
    <w:rsid w:val="00B26544"/>
    <w:rsid w:val="00B26906"/>
    <w:rsid w:val="00B269B5"/>
    <w:rsid w:val="00B26C75"/>
    <w:rsid w:val="00B270B9"/>
    <w:rsid w:val="00B27104"/>
    <w:rsid w:val="00B300E9"/>
    <w:rsid w:val="00B30D32"/>
    <w:rsid w:val="00B31B15"/>
    <w:rsid w:val="00B3249F"/>
    <w:rsid w:val="00B32834"/>
    <w:rsid w:val="00B32982"/>
    <w:rsid w:val="00B32AF5"/>
    <w:rsid w:val="00B32F6D"/>
    <w:rsid w:val="00B33080"/>
    <w:rsid w:val="00B330C3"/>
    <w:rsid w:val="00B33E18"/>
    <w:rsid w:val="00B34093"/>
    <w:rsid w:val="00B348F4"/>
    <w:rsid w:val="00B34B6C"/>
    <w:rsid w:val="00B353CD"/>
    <w:rsid w:val="00B35646"/>
    <w:rsid w:val="00B3564F"/>
    <w:rsid w:val="00B35856"/>
    <w:rsid w:val="00B366C7"/>
    <w:rsid w:val="00B36C0C"/>
    <w:rsid w:val="00B36E07"/>
    <w:rsid w:val="00B37174"/>
    <w:rsid w:val="00B371D4"/>
    <w:rsid w:val="00B3792D"/>
    <w:rsid w:val="00B3798B"/>
    <w:rsid w:val="00B37C43"/>
    <w:rsid w:val="00B4018C"/>
    <w:rsid w:val="00B41405"/>
    <w:rsid w:val="00B41576"/>
    <w:rsid w:val="00B419BC"/>
    <w:rsid w:val="00B41A96"/>
    <w:rsid w:val="00B41FFB"/>
    <w:rsid w:val="00B42407"/>
    <w:rsid w:val="00B4249A"/>
    <w:rsid w:val="00B4272A"/>
    <w:rsid w:val="00B4281D"/>
    <w:rsid w:val="00B43778"/>
    <w:rsid w:val="00B44EE5"/>
    <w:rsid w:val="00B45531"/>
    <w:rsid w:val="00B45FEE"/>
    <w:rsid w:val="00B45FF9"/>
    <w:rsid w:val="00B46152"/>
    <w:rsid w:val="00B4634D"/>
    <w:rsid w:val="00B4634E"/>
    <w:rsid w:val="00B46476"/>
    <w:rsid w:val="00B46C8A"/>
    <w:rsid w:val="00B47077"/>
    <w:rsid w:val="00B477F2"/>
    <w:rsid w:val="00B503D2"/>
    <w:rsid w:val="00B50662"/>
    <w:rsid w:val="00B5104E"/>
    <w:rsid w:val="00B5156A"/>
    <w:rsid w:val="00B51631"/>
    <w:rsid w:val="00B52950"/>
    <w:rsid w:val="00B533FB"/>
    <w:rsid w:val="00B53AA0"/>
    <w:rsid w:val="00B54121"/>
    <w:rsid w:val="00B54F06"/>
    <w:rsid w:val="00B55711"/>
    <w:rsid w:val="00B55B3F"/>
    <w:rsid w:val="00B55D69"/>
    <w:rsid w:val="00B5620C"/>
    <w:rsid w:val="00B569D2"/>
    <w:rsid w:val="00B56AA1"/>
    <w:rsid w:val="00B56BEC"/>
    <w:rsid w:val="00B56C90"/>
    <w:rsid w:val="00B572FC"/>
    <w:rsid w:val="00B577B1"/>
    <w:rsid w:val="00B57D03"/>
    <w:rsid w:val="00B608FE"/>
    <w:rsid w:val="00B609A5"/>
    <w:rsid w:val="00B60A70"/>
    <w:rsid w:val="00B60CA2"/>
    <w:rsid w:val="00B60CD6"/>
    <w:rsid w:val="00B60F3C"/>
    <w:rsid w:val="00B6176B"/>
    <w:rsid w:val="00B619E7"/>
    <w:rsid w:val="00B61E8C"/>
    <w:rsid w:val="00B62566"/>
    <w:rsid w:val="00B62679"/>
    <w:rsid w:val="00B62CA2"/>
    <w:rsid w:val="00B63937"/>
    <w:rsid w:val="00B64180"/>
    <w:rsid w:val="00B6460F"/>
    <w:rsid w:val="00B6643E"/>
    <w:rsid w:val="00B6698A"/>
    <w:rsid w:val="00B66ACA"/>
    <w:rsid w:val="00B66C86"/>
    <w:rsid w:val="00B677C8"/>
    <w:rsid w:val="00B6786B"/>
    <w:rsid w:val="00B679C0"/>
    <w:rsid w:val="00B716DC"/>
    <w:rsid w:val="00B717AB"/>
    <w:rsid w:val="00B72315"/>
    <w:rsid w:val="00B72A2E"/>
    <w:rsid w:val="00B72CA9"/>
    <w:rsid w:val="00B739B1"/>
    <w:rsid w:val="00B73F1B"/>
    <w:rsid w:val="00B74940"/>
    <w:rsid w:val="00B74D9C"/>
    <w:rsid w:val="00B75665"/>
    <w:rsid w:val="00B75B12"/>
    <w:rsid w:val="00B75D23"/>
    <w:rsid w:val="00B760C2"/>
    <w:rsid w:val="00B76476"/>
    <w:rsid w:val="00B767F5"/>
    <w:rsid w:val="00B7745D"/>
    <w:rsid w:val="00B774C6"/>
    <w:rsid w:val="00B77884"/>
    <w:rsid w:val="00B779ED"/>
    <w:rsid w:val="00B77A56"/>
    <w:rsid w:val="00B77C8C"/>
    <w:rsid w:val="00B80430"/>
    <w:rsid w:val="00B80B38"/>
    <w:rsid w:val="00B816E9"/>
    <w:rsid w:val="00B817A2"/>
    <w:rsid w:val="00B82059"/>
    <w:rsid w:val="00B82BC2"/>
    <w:rsid w:val="00B837D9"/>
    <w:rsid w:val="00B83A97"/>
    <w:rsid w:val="00B83D5E"/>
    <w:rsid w:val="00B83E69"/>
    <w:rsid w:val="00B83FE1"/>
    <w:rsid w:val="00B8421C"/>
    <w:rsid w:val="00B845C2"/>
    <w:rsid w:val="00B846D4"/>
    <w:rsid w:val="00B84BDD"/>
    <w:rsid w:val="00B84E28"/>
    <w:rsid w:val="00B85719"/>
    <w:rsid w:val="00B858D7"/>
    <w:rsid w:val="00B8597F"/>
    <w:rsid w:val="00B85AC3"/>
    <w:rsid w:val="00B86814"/>
    <w:rsid w:val="00B86BFC"/>
    <w:rsid w:val="00B90005"/>
    <w:rsid w:val="00B90120"/>
    <w:rsid w:val="00B90611"/>
    <w:rsid w:val="00B90838"/>
    <w:rsid w:val="00B9096C"/>
    <w:rsid w:val="00B909AB"/>
    <w:rsid w:val="00B90CA8"/>
    <w:rsid w:val="00B910B8"/>
    <w:rsid w:val="00B9121E"/>
    <w:rsid w:val="00B912D1"/>
    <w:rsid w:val="00B9149C"/>
    <w:rsid w:val="00B918AA"/>
    <w:rsid w:val="00B919D1"/>
    <w:rsid w:val="00B929C3"/>
    <w:rsid w:val="00B92C92"/>
    <w:rsid w:val="00B92FE9"/>
    <w:rsid w:val="00B944C9"/>
    <w:rsid w:val="00B9459F"/>
    <w:rsid w:val="00B94BED"/>
    <w:rsid w:val="00B94CC7"/>
    <w:rsid w:val="00B94D8F"/>
    <w:rsid w:val="00B97485"/>
    <w:rsid w:val="00B979E7"/>
    <w:rsid w:val="00B97DA6"/>
    <w:rsid w:val="00B97F67"/>
    <w:rsid w:val="00BA02FB"/>
    <w:rsid w:val="00BA0AC6"/>
    <w:rsid w:val="00BA1D35"/>
    <w:rsid w:val="00BA2711"/>
    <w:rsid w:val="00BA2F6A"/>
    <w:rsid w:val="00BA2FC1"/>
    <w:rsid w:val="00BA3728"/>
    <w:rsid w:val="00BA39DF"/>
    <w:rsid w:val="00BA3A51"/>
    <w:rsid w:val="00BA3F2F"/>
    <w:rsid w:val="00BA5431"/>
    <w:rsid w:val="00BA5616"/>
    <w:rsid w:val="00BA5BFD"/>
    <w:rsid w:val="00BA66D4"/>
    <w:rsid w:val="00BA76F0"/>
    <w:rsid w:val="00BA7865"/>
    <w:rsid w:val="00BB020B"/>
    <w:rsid w:val="00BB05E8"/>
    <w:rsid w:val="00BB10ED"/>
    <w:rsid w:val="00BB1760"/>
    <w:rsid w:val="00BB224D"/>
    <w:rsid w:val="00BB2793"/>
    <w:rsid w:val="00BB2EE2"/>
    <w:rsid w:val="00BB3558"/>
    <w:rsid w:val="00BB3637"/>
    <w:rsid w:val="00BB40CD"/>
    <w:rsid w:val="00BB45B5"/>
    <w:rsid w:val="00BB476B"/>
    <w:rsid w:val="00BB523A"/>
    <w:rsid w:val="00BB52CB"/>
    <w:rsid w:val="00BB596B"/>
    <w:rsid w:val="00BB5A44"/>
    <w:rsid w:val="00BB5C71"/>
    <w:rsid w:val="00BB616E"/>
    <w:rsid w:val="00BB6701"/>
    <w:rsid w:val="00BB6CDF"/>
    <w:rsid w:val="00BB6EAC"/>
    <w:rsid w:val="00BB6FBC"/>
    <w:rsid w:val="00BB72AF"/>
    <w:rsid w:val="00BB77DF"/>
    <w:rsid w:val="00BB79AD"/>
    <w:rsid w:val="00BB7B8A"/>
    <w:rsid w:val="00BC02D9"/>
    <w:rsid w:val="00BC03CE"/>
    <w:rsid w:val="00BC0F0D"/>
    <w:rsid w:val="00BC193F"/>
    <w:rsid w:val="00BC249A"/>
    <w:rsid w:val="00BC2A0A"/>
    <w:rsid w:val="00BC2DBA"/>
    <w:rsid w:val="00BC2F52"/>
    <w:rsid w:val="00BC3175"/>
    <w:rsid w:val="00BC33F4"/>
    <w:rsid w:val="00BC44EF"/>
    <w:rsid w:val="00BC533B"/>
    <w:rsid w:val="00BC5B9B"/>
    <w:rsid w:val="00BC63D7"/>
    <w:rsid w:val="00BC6ACE"/>
    <w:rsid w:val="00BC6CF8"/>
    <w:rsid w:val="00BC6E1C"/>
    <w:rsid w:val="00BC79BD"/>
    <w:rsid w:val="00BD0202"/>
    <w:rsid w:val="00BD025D"/>
    <w:rsid w:val="00BD0B4E"/>
    <w:rsid w:val="00BD0C3D"/>
    <w:rsid w:val="00BD12B6"/>
    <w:rsid w:val="00BD132B"/>
    <w:rsid w:val="00BD1677"/>
    <w:rsid w:val="00BD1688"/>
    <w:rsid w:val="00BD16E6"/>
    <w:rsid w:val="00BD19FE"/>
    <w:rsid w:val="00BD1C9F"/>
    <w:rsid w:val="00BD2270"/>
    <w:rsid w:val="00BD2471"/>
    <w:rsid w:val="00BD275B"/>
    <w:rsid w:val="00BD2B0C"/>
    <w:rsid w:val="00BD347C"/>
    <w:rsid w:val="00BD381F"/>
    <w:rsid w:val="00BD3AD6"/>
    <w:rsid w:val="00BD3F92"/>
    <w:rsid w:val="00BD43ED"/>
    <w:rsid w:val="00BD46CA"/>
    <w:rsid w:val="00BD4756"/>
    <w:rsid w:val="00BD4B58"/>
    <w:rsid w:val="00BD4EC3"/>
    <w:rsid w:val="00BD51E6"/>
    <w:rsid w:val="00BD6463"/>
    <w:rsid w:val="00BD6A70"/>
    <w:rsid w:val="00BD6B5D"/>
    <w:rsid w:val="00BD6E92"/>
    <w:rsid w:val="00BD775C"/>
    <w:rsid w:val="00BD7C74"/>
    <w:rsid w:val="00BE07A3"/>
    <w:rsid w:val="00BE0F6F"/>
    <w:rsid w:val="00BE1102"/>
    <w:rsid w:val="00BE11FD"/>
    <w:rsid w:val="00BE14A5"/>
    <w:rsid w:val="00BE2990"/>
    <w:rsid w:val="00BE30BC"/>
    <w:rsid w:val="00BE3348"/>
    <w:rsid w:val="00BE3639"/>
    <w:rsid w:val="00BE4504"/>
    <w:rsid w:val="00BE466F"/>
    <w:rsid w:val="00BE4861"/>
    <w:rsid w:val="00BE4B01"/>
    <w:rsid w:val="00BE4FEB"/>
    <w:rsid w:val="00BE50AF"/>
    <w:rsid w:val="00BE51DB"/>
    <w:rsid w:val="00BE5210"/>
    <w:rsid w:val="00BE5FDC"/>
    <w:rsid w:val="00BE6674"/>
    <w:rsid w:val="00BE6B07"/>
    <w:rsid w:val="00BE6FF5"/>
    <w:rsid w:val="00BE7422"/>
    <w:rsid w:val="00BE7553"/>
    <w:rsid w:val="00BF0CC8"/>
    <w:rsid w:val="00BF14D4"/>
    <w:rsid w:val="00BF3A5E"/>
    <w:rsid w:val="00BF3DBF"/>
    <w:rsid w:val="00BF3EE1"/>
    <w:rsid w:val="00BF4CEB"/>
    <w:rsid w:val="00BF4E17"/>
    <w:rsid w:val="00BF51C7"/>
    <w:rsid w:val="00BF5BBD"/>
    <w:rsid w:val="00BF5DFA"/>
    <w:rsid w:val="00BF6257"/>
    <w:rsid w:val="00BF6396"/>
    <w:rsid w:val="00BF752B"/>
    <w:rsid w:val="00BF7905"/>
    <w:rsid w:val="00BF797E"/>
    <w:rsid w:val="00C004C2"/>
    <w:rsid w:val="00C0060C"/>
    <w:rsid w:val="00C00B8D"/>
    <w:rsid w:val="00C01774"/>
    <w:rsid w:val="00C01F47"/>
    <w:rsid w:val="00C02954"/>
    <w:rsid w:val="00C02999"/>
    <w:rsid w:val="00C03A3F"/>
    <w:rsid w:val="00C042CE"/>
    <w:rsid w:val="00C047C2"/>
    <w:rsid w:val="00C04C22"/>
    <w:rsid w:val="00C04F46"/>
    <w:rsid w:val="00C05F5D"/>
    <w:rsid w:val="00C0607D"/>
    <w:rsid w:val="00C0624F"/>
    <w:rsid w:val="00C06726"/>
    <w:rsid w:val="00C06D35"/>
    <w:rsid w:val="00C07083"/>
    <w:rsid w:val="00C0716C"/>
    <w:rsid w:val="00C103C6"/>
    <w:rsid w:val="00C11039"/>
    <w:rsid w:val="00C116BC"/>
    <w:rsid w:val="00C119A3"/>
    <w:rsid w:val="00C1236B"/>
    <w:rsid w:val="00C12565"/>
    <w:rsid w:val="00C12860"/>
    <w:rsid w:val="00C12D67"/>
    <w:rsid w:val="00C12DD3"/>
    <w:rsid w:val="00C12FC5"/>
    <w:rsid w:val="00C1370A"/>
    <w:rsid w:val="00C13811"/>
    <w:rsid w:val="00C13BAB"/>
    <w:rsid w:val="00C144CA"/>
    <w:rsid w:val="00C14C09"/>
    <w:rsid w:val="00C14E67"/>
    <w:rsid w:val="00C1539E"/>
    <w:rsid w:val="00C15458"/>
    <w:rsid w:val="00C15B38"/>
    <w:rsid w:val="00C15E69"/>
    <w:rsid w:val="00C16300"/>
    <w:rsid w:val="00C16373"/>
    <w:rsid w:val="00C16A9B"/>
    <w:rsid w:val="00C1719F"/>
    <w:rsid w:val="00C179CE"/>
    <w:rsid w:val="00C17AD2"/>
    <w:rsid w:val="00C17E3D"/>
    <w:rsid w:val="00C201AF"/>
    <w:rsid w:val="00C206F1"/>
    <w:rsid w:val="00C207E0"/>
    <w:rsid w:val="00C20C7B"/>
    <w:rsid w:val="00C20DCA"/>
    <w:rsid w:val="00C212F4"/>
    <w:rsid w:val="00C212F9"/>
    <w:rsid w:val="00C21D2D"/>
    <w:rsid w:val="00C22351"/>
    <w:rsid w:val="00C22582"/>
    <w:rsid w:val="00C227BE"/>
    <w:rsid w:val="00C2311C"/>
    <w:rsid w:val="00C2472D"/>
    <w:rsid w:val="00C24F79"/>
    <w:rsid w:val="00C25AF7"/>
    <w:rsid w:val="00C25FA1"/>
    <w:rsid w:val="00C2614D"/>
    <w:rsid w:val="00C2666F"/>
    <w:rsid w:val="00C26DD3"/>
    <w:rsid w:val="00C2770F"/>
    <w:rsid w:val="00C30A1E"/>
    <w:rsid w:val="00C318BB"/>
    <w:rsid w:val="00C31A40"/>
    <w:rsid w:val="00C31F40"/>
    <w:rsid w:val="00C32459"/>
    <w:rsid w:val="00C33C2F"/>
    <w:rsid w:val="00C34550"/>
    <w:rsid w:val="00C34724"/>
    <w:rsid w:val="00C35649"/>
    <w:rsid w:val="00C35E9F"/>
    <w:rsid w:val="00C3605A"/>
    <w:rsid w:val="00C3611A"/>
    <w:rsid w:val="00C3671D"/>
    <w:rsid w:val="00C36C72"/>
    <w:rsid w:val="00C37187"/>
    <w:rsid w:val="00C37AA8"/>
    <w:rsid w:val="00C37D0A"/>
    <w:rsid w:val="00C400B4"/>
    <w:rsid w:val="00C403C3"/>
    <w:rsid w:val="00C40B63"/>
    <w:rsid w:val="00C40CE1"/>
    <w:rsid w:val="00C40EFC"/>
    <w:rsid w:val="00C41833"/>
    <w:rsid w:val="00C4188A"/>
    <w:rsid w:val="00C41AB9"/>
    <w:rsid w:val="00C426B9"/>
    <w:rsid w:val="00C42900"/>
    <w:rsid w:val="00C433D2"/>
    <w:rsid w:val="00C43907"/>
    <w:rsid w:val="00C43972"/>
    <w:rsid w:val="00C43AC0"/>
    <w:rsid w:val="00C4427A"/>
    <w:rsid w:val="00C443D5"/>
    <w:rsid w:val="00C456E4"/>
    <w:rsid w:val="00C458C0"/>
    <w:rsid w:val="00C459F7"/>
    <w:rsid w:val="00C46239"/>
    <w:rsid w:val="00C46524"/>
    <w:rsid w:val="00C465FC"/>
    <w:rsid w:val="00C46DE0"/>
    <w:rsid w:val="00C46DF2"/>
    <w:rsid w:val="00C476DC"/>
    <w:rsid w:val="00C47B86"/>
    <w:rsid w:val="00C50451"/>
    <w:rsid w:val="00C50824"/>
    <w:rsid w:val="00C50FD1"/>
    <w:rsid w:val="00C510D4"/>
    <w:rsid w:val="00C5139F"/>
    <w:rsid w:val="00C528CC"/>
    <w:rsid w:val="00C52C1A"/>
    <w:rsid w:val="00C53107"/>
    <w:rsid w:val="00C53AE0"/>
    <w:rsid w:val="00C54261"/>
    <w:rsid w:val="00C542FB"/>
    <w:rsid w:val="00C54332"/>
    <w:rsid w:val="00C54678"/>
    <w:rsid w:val="00C54FD7"/>
    <w:rsid w:val="00C55287"/>
    <w:rsid w:val="00C558EB"/>
    <w:rsid w:val="00C56328"/>
    <w:rsid w:val="00C56751"/>
    <w:rsid w:val="00C56790"/>
    <w:rsid w:val="00C56E86"/>
    <w:rsid w:val="00C57075"/>
    <w:rsid w:val="00C57487"/>
    <w:rsid w:val="00C574FD"/>
    <w:rsid w:val="00C575DC"/>
    <w:rsid w:val="00C57949"/>
    <w:rsid w:val="00C57CD7"/>
    <w:rsid w:val="00C607D1"/>
    <w:rsid w:val="00C608C2"/>
    <w:rsid w:val="00C60B4B"/>
    <w:rsid w:val="00C610B5"/>
    <w:rsid w:val="00C61134"/>
    <w:rsid w:val="00C612E2"/>
    <w:rsid w:val="00C613A4"/>
    <w:rsid w:val="00C61D79"/>
    <w:rsid w:val="00C6376A"/>
    <w:rsid w:val="00C63888"/>
    <w:rsid w:val="00C63BC9"/>
    <w:rsid w:val="00C6532A"/>
    <w:rsid w:val="00C65849"/>
    <w:rsid w:val="00C65BC6"/>
    <w:rsid w:val="00C6607F"/>
    <w:rsid w:val="00C66A9C"/>
    <w:rsid w:val="00C66C7C"/>
    <w:rsid w:val="00C674A1"/>
    <w:rsid w:val="00C67B2B"/>
    <w:rsid w:val="00C70431"/>
    <w:rsid w:val="00C72616"/>
    <w:rsid w:val="00C7263B"/>
    <w:rsid w:val="00C730C1"/>
    <w:rsid w:val="00C737ED"/>
    <w:rsid w:val="00C73A0E"/>
    <w:rsid w:val="00C73D94"/>
    <w:rsid w:val="00C73FDF"/>
    <w:rsid w:val="00C745E8"/>
    <w:rsid w:val="00C74A32"/>
    <w:rsid w:val="00C74B0F"/>
    <w:rsid w:val="00C74CF0"/>
    <w:rsid w:val="00C74F59"/>
    <w:rsid w:val="00C75018"/>
    <w:rsid w:val="00C75063"/>
    <w:rsid w:val="00C75281"/>
    <w:rsid w:val="00C753A4"/>
    <w:rsid w:val="00C7597A"/>
    <w:rsid w:val="00C75D37"/>
    <w:rsid w:val="00C76AD1"/>
    <w:rsid w:val="00C76BFA"/>
    <w:rsid w:val="00C77290"/>
    <w:rsid w:val="00C77595"/>
    <w:rsid w:val="00C77692"/>
    <w:rsid w:val="00C80000"/>
    <w:rsid w:val="00C80363"/>
    <w:rsid w:val="00C80898"/>
    <w:rsid w:val="00C810BE"/>
    <w:rsid w:val="00C81678"/>
    <w:rsid w:val="00C81D76"/>
    <w:rsid w:val="00C81F20"/>
    <w:rsid w:val="00C820F9"/>
    <w:rsid w:val="00C82B9C"/>
    <w:rsid w:val="00C83C8C"/>
    <w:rsid w:val="00C83E0D"/>
    <w:rsid w:val="00C84C31"/>
    <w:rsid w:val="00C84D20"/>
    <w:rsid w:val="00C853BF"/>
    <w:rsid w:val="00C855E9"/>
    <w:rsid w:val="00C8575C"/>
    <w:rsid w:val="00C85E78"/>
    <w:rsid w:val="00C86E17"/>
    <w:rsid w:val="00C87232"/>
    <w:rsid w:val="00C91560"/>
    <w:rsid w:val="00C9284C"/>
    <w:rsid w:val="00C92BED"/>
    <w:rsid w:val="00C93DAE"/>
    <w:rsid w:val="00C942F9"/>
    <w:rsid w:val="00C94FAC"/>
    <w:rsid w:val="00C9509A"/>
    <w:rsid w:val="00C956B9"/>
    <w:rsid w:val="00C9592E"/>
    <w:rsid w:val="00C95E33"/>
    <w:rsid w:val="00C96293"/>
    <w:rsid w:val="00C96B68"/>
    <w:rsid w:val="00C96EAB"/>
    <w:rsid w:val="00C97335"/>
    <w:rsid w:val="00C9750E"/>
    <w:rsid w:val="00C97F1E"/>
    <w:rsid w:val="00C97F9A"/>
    <w:rsid w:val="00CA04DA"/>
    <w:rsid w:val="00CA0565"/>
    <w:rsid w:val="00CA0B64"/>
    <w:rsid w:val="00CA0BCE"/>
    <w:rsid w:val="00CA12AF"/>
    <w:rsid w:val="00CA13AB"/>
    <w:rsid w:val="00CA1FD4"/>
    <w:rsid w:val="00CA221C"/>
    <w:rsid w:val="00CA257D"/>
    <w:rsid w:val="00CA2B20"/>
    <w:rsid w:val="00CA3385"/>
    <w:rsid w:val="00CA3A4E"/>
    <w:rsid w:val="00CA3C09"/>
    <w:rsid w:val="00CA5718"/>
    <w:rsid w:val="00CA5A49"/>
    <w:rsid w:val="00CA63F7"/>
    <w:rsid w:val="00CA6784"/>
    <w:rsid w:val="00CA6967"/>
    <w:rsid w:val="00CA7A76"/>
    <w:rsid w:val="00CA7BDE"/>
    <w:rsid w:val="00CA7D6C"/>
    <w:rsid w:val="00CB08A9"/>
    <w:rsid w:val="00CB0C00"/>
    <w:rsid w:val="00CB10D2"/>
    <w:rsid w:val="00CB1AEE"/>
    <w:rsid w:val="00CB24B1"/>
    <w:rsid w:val="00CB28A2"/>
    <w:rsid w:val="00CB29E9"/>
    <w:rsid w:val="00CB3059"/>
    <w:rsid w:val="00CB306F"/>
    <w:rsid w:val="00CB3235"/>
    <w:rsid w:val="00CB3282"/>
    <w:rsid w:val="00CB35BD"/>
    <w:rsid w:val="00CB36F8"/>
    <w:rsid w:val="00CB377F"/>
    <w:rsid w:val="00CB4ABB"/>
    <w:rsid w:val="00CB4B95"/>
    <w:rsid w:val="00CB5440"/>
    <w:rsid w:val="00CB5E96"/>
    <w:rsid w:val="00CB678F"/>
    <w:rsid w:val="00CB6861"/>
    <w:rsid w:val="00CB73C7"/>
    <w:rsid w:val="00CC0057"/>
    <w:rsid w:val="00CC05AE"/>
    <w:rsid w:val="00CC0697"/>
    <w:rsid w:val="00CC091B"/>
    <w:rsid w:val="00CC1943"/>
    <w:rsid w:val="00CC2976"/>
    <w:rsid w:val="00CC2C3C"/>
    <w:rsid w:val="00CC303C"/>
    <w:rsid w:val="00CC337D"/>
    <w:rsid w:val="00CC34A3"/>
    <w:rsid w:val="00CC35BB"/>
    <w:rsid w:val="00CC3656"/>
    <w:rsid w:val="00CC3BCB"/>
    <w:rsid w:val="00CC4602"/>
    <w:rsid w:val="00CC4686"/>
    <w:rsid w:val="00CC46F6"/>
    <w:rsid w:val="00CC47D2"/>
    <w:rsid w:val="00CC49A5"/>
    <w:rsid w:val="00CC4A0B"/>
    <w:rsid w:val="00CC4A4D"/>
    <w:rsid w:val="00CC4BB9"/>
    <w:rsid w:val="00CC4BDD"/>
    <w:rsid w:val="00CC5A44"/>
    <w:rsid w:val="00CC5B0D"/>
    <w:rsid w:val="00CC5E4B"/>
    <w:rsid w:val="00CC604E"/>
    <w:rsid w:val="00CC6058"/>
    <w:rsid w:val="00CC6D06"/>
    <w:rsid w:val="00CC7A8E"/>
    <w:rsid w:val="00CD021C"/>
    <w:rsid w:val="00CD09FB"/>
    <w:rsid w:val="00CD1A89"/>
    <w:rsid w:val="00CD1D6D"/>
    <w:rsid w:val="00CD1FAC"/>
    <w:rsid w:val="00CD204A"/>
    <w:rsid w:val="00CD23A4"/>
    <w:rsid w:val="00CD2DA1"/>
    <w:rsid w:val="00CD366F"/>
    <w:rsid w:val="00CD44F5"/>
    <w:rsid w:val="00CD46ED"/>
    <w:rsid w:val="00CD4990"/>
    <w:rsid w:val="00CD4EB5"/>
    <w:rsid w:val="00CD5102"/>
    <w:rsid w:val="00CD5671"/>
    <w:rsid w:val="00CD5732"/>
    <w:rsid w:val="00CD5EFF"/>
    <w:rsid w:val="00CD64EC"/>
    <w:rsid w:val="00CD7082"/>
    <w:rsid w:val="00CE0143"/>
    <w:rsid w:val="00CE05B4"/>
    <w:rsid w:val="00CE1316"/>
    <w:rsid w:val="00CE16A9"/>
    <w:rsid w:val="00CE27F3"/>
    <w:rsid w:val="00CE28DD"/>
    <w:rsid w:val="00CE362F"/>
    <w:rsid w:val="00CE37FC"/>
    <w:rsid w:val="00CE419A"/>
    <w:rsid w:val="00CE4979"/>
    <w:rsid w:val="00CE4F90"/>
    <w:rsid w:val="00CE5760"/>
    <w:rsid w:val="00CE5B93"/>
    <w:rsid w:val="00CE616B"/>
    <w:rsid w:val="00CE661C"/>
    <w:rsid w:val="00CE66A6"/>
    <w:rsid w:val="00CE746F"/>
    <w:rsid w:val="00CE7DE5"/>
    <w:rsid w:val="00CF0C29"/>
    <w:rsid w:val="00CF1238"/>
    <w:rsid w:val="00CF13CE"/>
    <w:rsid w:val="00CF166B"/>
    <w:rsid w:val="00CF16B6"/>
    <w:rsid w:val="00CF1727"/>
    <w:rsid w:val="00CF1851"/>
    <w:rsid w:val="00CF1A6C"/>
    <w:rsid w:val="00CF1E9C"/>
    <w:rsid w:val="00CF2CE8"/>
    <w:rsid w:val="00CF2D48"/>
    <w:rsid w:val="00CF316D"/>
    <w:rsid w:val="00CF3BCB"/>
    <w:rsid w:val="00CF3D4E"/>
    <w:rsid w:val="00CF4164"/>
    <w:rsid w:val="00CF44F6"/>
    <w:rsid w:val="00CF54A4"/>
    <w:rsid w:val="00CF5771"/>
    <w:rsid w:val="00CF5C1D"/>
    <w:rsid w:val="00CF5C2A"/>
    <w:rsid w:val="00CF653A"/>
    <w:rsid w:val="00CF6AD3"/>
    <w:rsid w:val="00CF6E12"/>
    <w:rsid w:val="00CF6F95"/>
    <w:rsid w:val="00CF70F2"/>
    <w:rsid w:val="00CF73DC"/>
    <w:rsid w:val="00CF7876"/>
    <w:rsid w:val="00CF7BC8"/>
    <w:rsid w:val="00CF7F99"/>
    <w:rsid w:val="00D00388"/>
    <w:rsid w:val="00D01289"/>
    <w:rsid w:val="00D0212D"/>
    <w:rsid w:val="00D022C4"/>
    <w:rsid w:val="00D02E50"/>
    <w:rsid w:val="00D033C9"/>
    <w:rsid w:val="00D03496"/>
    <w:rsid w:val="00D03B42"/>
    <w:rsid w:val="00D04769"/>
    <w:rsid w:val="00D04D5E"/>
    <w:rsid w:val="00D058CE"/>
    <w:rsid w:val="00D05AFF"/>
    <w:rsid w:val="00D05BAF"/>
    <w:rsid w:val="00D05D3D"/>
    <w:rsid w:val="00D06513"/>
    <w:rsid w:val="00D06863"/>
    <w:rsid w:val="00D073F7"/>
    <w:rsid w:val="00D075B0"/>
    <w:rsid w:val="00D100E0"/>
    <w:rsid w:val="00D1027B"/>
    <w:rsid w:val="00D10EDD"/>
    <w:rsid w:val="00D112A9"/>
    <w:rsid w:val="00D11C9E"/>
    <w:rsid w:val="00D1259C"/>
    <w:rsid w:val="00D12A9A"/>
    <w:rsid w:val="00D12C57"/>
    <w:rsid w:val="00D12DA9"/>
    <w:rsid w:val="00D12DAA"/>
    <w:rsid w:val="00D13431"/>
    <w:rsid w:val="00D13CE6"/>
    <w:rsid w:val="00D13E7D"/>
    <w:rsid w:val="00D14208"/>
    <w:rsid w:val="00D14345"/>
    <w:rsid w:val="00D14CD8"/>
    <w:rsid w:val="00D1510E"/>
    <w:rsid w:val="00D1576E"/>
    <w:rsid w:val="00D15F0D"/>
    <w:rsid w:val="00D1626E"/>
    <w:rsid w:val="00D16EFD"/>
    <w:rsid w:val="00D17851"/>
    <w:rsid w:val="00D17B27"/>
    <w:rsid w:val="00D200BF"/>
    <w:rsid w:val="00D2081C"/>
    <w:rsid w:val="00D20E01"/>
    <w:rsid w:val="00D212F4"/>
    <w:rsid w:val="00D21C3E"/>
    <w:rsid w:val="00D21E25"/>
    <w:rsid w:val="00D21F69"/>
    <w:rsid w:val="00D224CC"/>
    <w:rsid w:val="00D22F74"/>
    <w:rsid w:val="00D23D9C"/>
    <w:rsid w:val="00D2415E"/>
    <w:rsid w:val="00D24902"/>
    <w:rsid w:val="00D24CC6"/>
    <w:rsid w:val="00D24CE1"/>
    <w:rsid w:val="00D24DA9"/>
    <w:rsid w:val="00D24E95"/>
    <w:rsid w:val="00D2510F"/>
    <w:rsid w:val="00D25A13"/>
    <w:rsid w:val="00D25B53"/>
    <w:rsid w:val="00D26C8C"/>
    <w:rsid w:val="00D272FB"/>
    <w:rsid w:val="00D2781D"/>
    <w:rsid w:val="00D306DE"/>
    <w:rsid w:val="00D30BEA"/>
    <w:rsid w:val="00D30FA3"/>
    <w:rsid w:val="00D314F5"/>
    <w:rsid w:val="00D320BB"/>
    <w:rsid w:val="00D324C0"/>
    <w:rsid w:val="00D327A9"/>
    <w:rsid w:val="00D33287"/>
    <w:rsid w:val="00D33333"/>
    <w:rsid w:val="00D33853"/>
    <w:rsid w:val="00D33E5A"/>
    <w:rsid w:val="00D34124"/>
    <w:rsid w:val="00D347CE"/>
    <w:rsid w:val="00D348F0"/>
    <w:rsid w:val="00D3504B"/>
    <w:rsid w:val="00D35429"/>
    <w:rsid w:val="00D35668"/>
    <w:rsid w:val="00D35CE0"/>
    <w:rsid w:val="00D36258"/>
    <w:rsid w:val="00D37AF7"/>
    <w:rsid w:val="00D37B70"/>
    <w:rsid w:val="00D40059"/>
    <w:rsid w:val="00D4005B"/>
    <w:rsid w:val="00D403F3"/>
    <w:rsid w:val="00D41310"/>
    <w:rsid w:val="00D41CFC"/>
    <w:rsid w:val="00D41D0B"/>
    <w:rsid w:val="00D41FDB"/>
    <w:rsid w:val="00D42052"/>
    <w:rsid w:val="00D432F5"/>
    <w:rsid w:val="00D435D6"/>
    <w:rsid w:val="00D439A5"/>
    <w:rsid w:val="00D43FBD"/>
    <w:rsid w:val="00D44795"/>
    <w:rsid w:val="00D45857"/>
    <w:rsid w:val="00D45860"/>
    <w:rsid w:val="00D45D89"/>
    <w:rsid w:val="00D45F15"/>
    <w:rsid w:val="00D4632A"/>
    <w:rsid w:val="00D47A67"/>
    <w:rsid w:val="00D47F04"/>
    <w:rsid w:val="00D50191"/>
    <w:rsid w:val="00D50243"/>
    <w:rsid w:val="00D5064A"/>
    <w:rsid w:val="00D50A7E"/>
    <w:rsid w:val="00D512FA"/>
    <w:rsid w:val="00D52D01"/>
    <w:rsid w:val="00D52E00"/>
    <w:rsid w:val="00D5327A"/>
    <w:rsid w:val="00D5345B"/>
    <w:rsid w:val="00D5379F"/>
    <w:rsid w:val="00D5393E"/>
    <w:rsid w:val="00D53B5D"/>
    <w:rsid w:val="00D53EAE"/>
    <w:rsid w:val="00D54270"/>
    <w:rsid w:val="00D56159"/>
    <w:rsid w:val="00D5654D"/>
    <w:rsid w:val="00D56578"/>
    <w:rsid w:val="00D569D8"/>
    <w:rsid w:val="00D569FC"/>
    <w:rsid w:val="00D56B34"/>
    <w:rsid w:val="00D57803"/>
    <w:rsid w:val="00D57AB2"/>
    <w:rsid w:val="00D60212"/>
    <w:rsid w:val="00D60267"/>
    <w:rsid w:val="00D613E3"/>
    <w:rsid w:val="00D61A6E"/>
    <w:rsid w:val="00D61BC3"/>
    <w:rsid w:val="00D624BD"/>
    <w:rsid w:val="00D63F46"/>
    <w:rsid w:val="00D63F85"/>
    <w:rsid w:val="00D65C85"/>
    <w:rsid w:val="00D66C55"/>
    <w:rsid w:val="00D66FF6"/>
    <w:rsid w:val="00D6757F"/>
    <w:rsid w:val="00D678C7"/>
    <w:rsid w:val="00D67DA5"/>
    <w:rsid w:val="00D67F6F"/>
    <w:rsid w:val="00D70213"/>
    <w:rsid w:val="00D70A9E"/>
    <w:rsid w:val="00D71D3F"/>
    <w:rsid w:val="00D71F52"/>
    <w:rsid w:val="00D721A4"/>
    <w:rsid w:val="00D72721"/>
    <w:rsid w:val="00D72E65"/>
    <w:rsid w:val="00D7322A"/>
    <w:rsid w:val="00D73A5B"/>
    <w:rsid w:val="00D74B3C"/>
    <w:rsid w:val="00D75540"/>
    <w:rsid w:val="00D75607"/>
    <w:rsid w:val="00D76191"/>
    <w:rsid w:val="00D761F7"/>
    <w:rsid w:val="00D7687B"/>
    <w:rsid w:val="00D7720B"/>
    <w:rsid w:val="00D774CE"/>
    <w:rsid w:val="00D77754"/>
    <w:rsid w:val="00D7794F"/>
    <w:rsid w:val="00D77EF2"/>
    <w:rsid w:val="00D801AF"/>
    <w:rsid w:val="00D80AA6"/>
    <w:rsid w:val="00D80DBD"/>
    <w:rsid w:val="00D812B8"/>
    <w:rsid w:val="00D81401"/>
    <w:rsid w:val="00D81F21"/>
    <w:rsid w:val="00D8238C"/>
    <w:rsid w:val="00D826EC"/>
    <w:rsid w:val="00D82DED"/>
    <w:rsid w:val="00D82E19"/>
    <w:rsid w:val="00D82E79"/>
    <w:rsid w:val="00D8379A"/>
    <w:rsid w:val="00D83840"/>
    <w:rsid w:val="00D8406B"/>
    <w:rsid w:val="00D847C4"/>
    <w:rsid w:val="00D84E28"/>
    <w:rsid w:val="00D861DA"/>
    <w:rsid w:val="00D862DF"/>
    <w:rsid w:val="00D86607"/>
    <w:rsid w:val="00D868F3"/>
    <w:rsid w:val="00D86B33"/>
    <w:rsid w:val="00D86DE3"/>
    <w:rsid w:val="00D86E7E"/>
    <w:rsid w:val="00D871A5"/>
    <w:rsid w:val="00D877E6"/>
    <w:rsid w:val="00D87A15"/>
    <w:rsid w:val="00D90024"/>
    <w:rsid w:val="00D900E2"/>
    <w:rsid w:val="00D9054F"/>
    <w:rsid w:val="00D90A35"/>
    <w:rsid w:val="00D90AD0"/>
    <w:rsid w:val="00D90C97"/>
    <w:rsid w:val="00D90DD1"/>
    <w:rsid w:val="00D91600"/>
    <w:rsid w:val="00D93064"/>
    <w:rsid w:val="00D933EC"/>
    <w:rsid w:val="00D93BE3"/>
    <w:rsid w:val="00D94A3E"/>
    <w:rsid w:val="00D94DCA"/>
    <w:rsid w:val="00D954CC"/>
    <w:rsid w:val="00D95565"/>
    <w:rsid w:val="00D9616D"/>
    <w:rsid w:val="00D961A7"/>
    <w:rsid w:val="00D97AAE"/>
    <w:rsid w:val="00D97D8D"/>
    <w:rsid w:val="00DA0010"/>
    <w:rsid w:val="00DA0818"/>
    <w:rsid w:val="00DA0B1F"/>
    <w:rsid w:val="00DA1218"/>
    <w:rsid w:val="00DA16C9"/>
    <w:rsid w:val="00DA1F70"/>
    <w:rsid w:val="00DA24D8"/>
    <w:rsid w:val="00DA268C"/>
    <w:rsid w:val="00DA2AF2"/>
    <w:rsid w:val="00DA36E8"/>
    <w:rsid w:val="00DA3A8C"/>
    <w:rsid w:val="00DA3DEB"/>
    <w:rsid w:val="00DA4857"/>
    <w:rsid w:val="00DA49CE"/>
    <w:rsid w:val="00DA4CD5"/>
    <w:rsid w:val="00DA4EDE"/>
    <w:rsid w:val="00DA5303"/>
    <w:rsid w:val="00DA5428"/>
    <w:rsid w:val="00DA59A9"/>
    <w:rsid w:val="00DA6123"/>
    <w:rsid w:val="00DA613A"/>
    <w:rsid w:val="00DA6C03"/>
    <w:rsid w:val="00DA6E8A"/>
    <w:rsid w:val="00DA7043"/>
    <w:rsid w:val="00DA7A02"/>
    <w:rsid w:val="00DB0332"/>
    <w:rsid w:val="00DB046C"/>
    <w:rsid w:val="00DB0836"/>
    <w:rsid w:val="00DB1483"/>
    <w:rsid w:val="00DB184A"/>
    <w:rsid w:val="00DB1C28"/>
    <w:rsid w:val="00DB1FF9"/>
    <w:rsid w:val="00DB2215"/>
    <w:rsid w:val="00DB2697"/>
    <w:rsid w:val="00DB2DA1"/>
    <w:rsid w:val="00DB30AA"/>
    <w:rsid w:val="00DB335E"/>
    <w:rsid w:val="00DB396F"/>
    <w:rsid w:val="00DB3983"/>
    <w:rsid w:val="00DB401E"/>
    <w:rsid w:val="00DB41B2"/>
    <w:rsid w:val="00DB4DE5"/>
    <w:rsid w:val="00DB502A"/>
    <w:rsid w:val="00DB51EC"/>
    <w:rsid w:val="00DB54EC"/>
    <w:rsid w:val="00DB5996"/>
    <w:rsid w:val="00DB74E9"/>
    <w:rsid w:val="00DB77C2"/>
    <w:rsid w:val="00DC05B6"/>
    <w:rsid w:val="00DC07ED"/>
    <w:rsid w:val="00DC0EEC"/>
    <w:rsid w:val="00DC160F"/>
    <w:rsid w:val="00DC1C82"/>
    <w:rsid w:val="00DC1FA0"/>
    <w:rsid w:val="00DC2F5A"/>
    <w:rsid w:val="00DC32EE"/>
    <w:rsid w:val="00DC360B"/>
    <w:rsid w:val="00DC3E3D"/>
    <w:rsid w:val="00DC3FA0"/>
    <w:rsid w:val="00DC4D7A"/>
    <w:rsid w:val="00DC503C"/>
    <w:rsid w:val="00DC5117"/>
    <w:rsid w:val="00DC53DF"/>
    <w:rsid w:val="00DC55A8"/>
    <w:rsid w:val="00DC602D"/>
    <w:rsid w:val="00DC678F"/>
    <w:rsid w:val="00DC6F77"/>
    <w:rsid w:val="00DC7A99"/>
    <w:rsid w:val="00DD000E"/>
    <w:rsid w:val="00DD0838"/>
    <w:rsid w:val="00DD0A3E"/>
    <w:rsid w:val="00DD11AB"/>
    <w:rsid w:val="00DD199B"/>
    <w:rsid w:val="00DD1C8B"/>
    <w:rsid w:val="00DD1FCB"/>
    <w:rsid w:val="00DD2D8C"/>
    <w:rsid w:val="00DD2EAB"/>
    <w:rsid w:val="00DD31E9"/>
    <w:rsid w:val="00DD3490"/>
    <w:rsid w:val="00DD352E"/>
    <w:rsid w:val="00DD3A48"/>
    <w:rsid w:val="00DD3B2C"/>
    <w:rsid w:val="00DD4434"/>
    <w:rsid w:val="00DD44F7"/>
    <w:rsid w:val="00DD4824"/>
    <w:rsid w:val="00DD497C"/>
    <w:rsid w:val="00DD6036"/>
    <w:rsid w:val="00DD6124"/>
    <w:rsid w:val="00DD64E5"/>
    <w:rsid w:val="00DD6CC5"/>
    <w:rsid w:val="00DD6D1C"/>
    <w:rsid w:val="00DD719D"/>
    <w:rsid w:val="00DD74CE"/>
    <w:rsid w:val="00DD7530"/>
    <w:rsid w:val="00DD7E5E"/>
    <w:rsid w:val="00DE0045"/>
    <w:rsid w:val="00DE0578"/>
    <w:rsid w:val="00DE0B68"/>
    <w:rsid w:val="00DE0DAC"/>
    <w:rsid w:val="00DE12B1"/>
    <w:rsid w:val="00DE12B8"/>
    <w:rsid w:val="00DE1691"/>
    <w:rsid w:val="00DE17AF"/>
    <w:rsid w:val="00DE244D"/>
    <w:rsid w:val="00DE29AF"/>
    <w:rsid w:val="00DE368E"/>
    <w:rsid w:val="00DE3FA3"/>
    <w:rsid w:val="00DE410F"/>
    <w:rsid w:val="00DE4229"/>
    <w:rsid w:val="00DE4295"/>
    <w:rsid w:val="00DE472B"/>
    <w:rsid w:val="00DE4EE0"/>
    <w:rsid w:val="00DE525E"/>
    <w:rsid w:val="00DE52F1"/>
    <w:rsid w:val="00DE5431"/>
    <w:rsid w:val="00DE5652"/>
    <w:rsid w:val="00DE64EE"/>
    <w:rsid w:val="00DE665E"/>
    <w:rsid w:val="00DE6F65"/>
    <w:rsid w:val="00DE75DF"/>
    <w:rsid w:val="00DE7E13"/>
    <w:rsid w:val="00DE7E47"/>
    <w:rsid w:val="00DE7E50"/>
    <w:rsid w:val="00DF002E"/>
    <w:rsid w:val="00DF00B0"/>
    <w:rsid w:val="00DF0566"/>
    <w:rsid w:val="00DF05D0"/>
    <w:rsid w:val="00DF06EB"/>
    <w:rsid w:val="00DF1762"/>
    <w:rsid w:val="00DF240A"/>
    <w:rsid w:val="00DF2C31"/>
    <w:rsid w:val="00DF41C3"/>
    <w:rsid w:val="00DF4AC8"/>
    <w:rsid w:val="00DF56D8"/>
    <w:rsid w:val="00DF58C4"/>
    <w:rsid w:val="00DF5A7D"/>
    <w:rsid w:val="00DF5D57"/>
    <w:rsid w:val="00DF63F7"/>
    <w:rsid w:val="00DF7E74"/>
    <w:rsid w:val="00E005B9"/>
    <w:rsid w:val="00E009E3"/>
    <w:rsid w:val="00E00B51"/>
    <w:rsid w:val="00E010E1"/>
    <w:rsid w:val="00E01752"/>
    <w:rsid w:val="00E017B6"/>
    <w:rsid w:val="00E019B7"/>
    <w:rsid w:val="00E01ECB"/>
    <w:rsid w:val="00E02205"/>
    <w:rsid w:val="00E039FC"/>
    <w:rsid w:val="00E03EB9"/>
    <w:rsid w:val="00E042AA"/>
    <w:rsid w:val="00E0437C"/>
    <w:rsid w:val="00E04383"/>
    <w:rsid w:val="00E0453B"/>
    <w:rsid w:val="00E04B20"/>
    <w:rsid w:val="00E0511D"/>
    <w:rsid w:val="00E051E7"/>
    <w:rsid w:val="00E058EA"/>
    <w:rsid w:val="00E05B9A"/>
    <w:rsid w:val="00E06051"/>
    <w:rsid w:val="00E0606C"/>
    <w:rsid w:val="00E0632C"/>
    <w:rsid w:val="00E06BA8"/>
    <w:rsid w:val="00E06E0D"/>
    <w:rsid w:val="00E06FA1"/>
    <w:rsid w:val="00E070E7"/>
    <w:rsid w:val="00E0746E"/>
    <w:rsid w:val="00E07498"/>
    <w:rsid w:val="00E07E44"/>
    <w:rsid w:val="00E111BF"/>
    <w:rsid w:val="00E1133E"/>
    <w:rsid w:val="00E12048"/>
    <w:rsid w:val="00E123E7"/>
    <w:rsid w:val="00E1285F"/>
    <w:rsid w:val="00E12AE9"/>
    <w:rsid w:val="00E12C8F"/>
    <w:rsid w:val="00E132A3"/>
    <w:rsid w:val="00E13667"/>
    <w:rsid w:val="00E14100"/>
    <w:rsid w:val="00E145CB"/>
    <w:rsid w:val="00E14A16"/>
    <w:rsid w:val="00E14A64"/>
    <w:rsid w:val="00E15141"/>
    <w:rsid w:val="00E15426"/>
    <w:rsid w:val="00E15451"/>
    <w:rsid w:val="00E15568"/>
    <w:rsid w:val="00E15E82"/>
    <w:rsid w:val="00E16489"/>
    <w:rsid w:val="00E16EEB"/>
    <w:rsid w:val="00E16FF7"/>
    <w:rsid w:val="00E17DF5"/>
    <w:rsid w:val="00E201C7"/>
    <w:rsid w:val="00E203EA"/>
    <w:rsid w:val="00E20A36"/>
    <w:rsid w:val="00E20E14"/>
    <w:rsid w:val="00E20F23"/>
    <w:rsid w:val="00E21D1E"/>
    <w:rsid w:val="00E21D47"/>
    <w:rsid w:val="00E21E72"/>
    <w:rsid w:val="00E22051"/>
    <w:rsid w:val="00E23381"/>
    <w:rsid w:val="00E23765"/>
    <w:rsid w:val="00E23A47"/>
    <w:rsid w:val="00E2414B"/>
    <w:rsid w:val="00E243BE"/>
    <w:rsid w:val="00E24C94"/>
    <w:rsid w:val="00E24F15"/>
    <w:rsid w:val="00E25215"/>
    <w:rsid w:val="00E256A0"/>
    <w:rsid w:val="00E25902"/>
    <w:rsid w:val="00E25A84"/>
    <w:rsid w:val="00E25E54"/>
    <w:rsid w:val="00E25E71"/>
    <w:rsid w:val="00E2610A"/>
    <w:rsid w:val="00E26A36"/>
    <w:rsid w:val="00E26DAD"/>
    <w:rsid w:val="00E26FA8"/>
    <w:rsid w:val="00E27E70"/>
    <w:rsid w:val="00E304DB"/>
    <w:rsid w:val="00E30677"/>
    <w:rsid w:val="00E30A4B"/>
    <w:rsid w:val="00E30C5C"/>
    <w:rsid w:val="00E30F57"/>
    <w:rsid w:val="00E31119"/>
    <w:rsid w:val="00E31311"/>
    <w:rsid w:val="00E31E6B"/>
    <w:rsid w:val="00E3221F"/>
    <w:rsid w:val="00E337AD"/>
    <w:rsid w:val="00E33F93"/>
    <w:rsid w:val="00E34931"/>
    <w:rsid w:val="00E35479"/>
    <w:rsid w:val="00E3628E"/>
    <w:rsid w:val="00E3637C"/>
    <w:rsid w:val="00E3664F"/>
    <w:rsid w:val="00E36758"/>
    <w:rsid w:val="00E36E26"/>
    <w:rsid w:val="00E371A9"/>
    <w:rsid w:val="00E37C8E"/>
    <w:rsid w:val="00E40184"/>
    <w:rsid w:val="00E4028C"/>
    <w:rsid w:val="00E40BC9"/>
    <w:rsid w:val="00E40EE3"/>
    <w:rsid w:val="00E4227B"/>
    <w:rsid w:val="00E424F3"/>
    <w:rsid w:val="00E42F1B"/>
    <w:rsid w:val="00E43A48"/>
    <w:rsid w:val="00E43C05"/>
    <w:rsid w:val="00E43D37"/>
    <w:rsid w:val="00E44790"/>
    <w:rsid w:val="00E44852"/>
    <w:rsid w:val="00E449DD"/>
    <w:rsid w:val="00E44D6E"/>
    <w:rsid w:val="00E44E8A"/>
    <w:rsid w:val="00E466B1"/>
    <w:rsid w:val="00E4672B"/>
    <w:rsid w:val="00E46C68"/>
    <w:rsid w:val="00E47338"/>
    <w:rsid w:val="00E479DB"/>
    <w:rsid w:val="00E47AF7"/>
    <w:rsid w:val="00E47B4C"/>
    <w:rsid w:val="00E47D35"/>
    <w:rsid w:val="00E5019F"/>
    <w:rsid w:val="00E503F5"/>
    <w:rsid w:val="00E50897"/>
    <w:rsid w:val="00E50B7B"/>
    <w:rsid w:val="00E50E15"/>
    <w:rsid w:val="00E51126"/>
    <w:rsid w:val="00E51D00"/>
    <w:rsid w:val="00E52965"/>
    <w:rsid w:val="00E52CD6"/>
    <w:rsid w:val="00E53163"/>
    <w:rsid w:val="00E533B3"/>
    <w:rsid w:val="00E53443"/>
    <w:rsid w:val="00E53739"/>
    <w:rsid w:val="00E53B1E"/>
    <w:rsid w:val="00E53CEF"/>
    <w:rsid w:val="00E54301"/>
    <w:rsid w:val="00E54ACB"/>
    <w:rsid w:val="00E54BC7"/>
    <w:rsid w:val="00E551E5"/>
    <w:rsid w:val="00E557BF"/>
    <w:rsid w:val="00E5621C"/>
    <w:rsid w:val="00E56323"/>
    <w:rsid w:val="00E56BF9"/>
    <w:rsid w:val="00E56DB4"/>
    <w:rsid w:val="00E56DDA"/>
    <w:rsid w:val="00E57606"/>
    <w:rsid w:val="00E5771B"/>
    <w:rsid w:val="00E57A77"/>
    <w:rsid w:val="00E57BD3"/>
    <w:rsid w:val="00E60B9A"/>
    <w:rsid w:val="00E6132D"/>
    <w:rsid w:val="00E6146C"/>
    <w:rsid w:val="00E6170F"/>
    <w:rsid w:val="00E619F3"/>
    <w:rsid w:val="00E62616"/>
    <w:rsid w:val="00E629D1"/>
    <w:rsid w:val="00E62B30"/>
    <w:rsid w:val="00E640A2"/>
    <w:rsid w:val="00E64F9D"/>
    <w:rsid w:val="00E651A6"/>
    <w:rsid w:val="00E6591C"/>
    <w:rsid w:val="00E66A9E"/>
    <w:rsid w:val="00E66AFB"/>
    <w:rsid w:val="00E66B87"/>
    <w:rsid w:val="00E67B98"/>
    <w:rsid w:val="00E67CC5"/>
    <w:rsid w:val="00E67FC1"/>
    <w:rsid w:val="00E70229"/>
    <w:rsid w:val="00E71C45"/>
    <w:rsid w:val="00E72AEF"/>
    <w:rsid w:val="00E72E9B"/>
    <w:rsid w:val="00E73277"/>
    <w:rsid w:val="00E73303"/>
    <w:rsid w:val="00E73479"/>
    <w:rsid w:val="00E7380C"/>
    <w:rsid w:val="00E73B45"/>
    <w:rsid w:val="00E755E7"/>
    <w:rsid w:val="00E75AB5"/>
    <w:rsid w:val="00E75F97"/>
    <w:rsid w:val="00E76322"/>
    <w:rsid w:val="00E77655"/>
    <w:rsid w:val="00E77779"/>
    <w:rsid w:val="00E77D63"/>
    <w:rsid w:val="00E807CA"/>
    <w:rsid w:val="00E8135D"/>
    <w:rsid w:val="00E81578"/>
    <w:rsid w:val="00E818E8"/>
    <w:rsid w:val="00E8223D"/>
    <w:rsid w:val="00E82309"/>
    <w:rsid w:val="00E82416"/>
    <w:rsid w:val="00E82436"/>
    <w:rsid w:val="00E8281A"/>
    <w:rsid w:val="00E82FC3"/>
    <w:rsid w:val="00E83F3F"/>
    <w:rsid w:val="00E84694"/>
    <w:rsid w:val="00E85780"/>
    <w:rsid w:val="00E85EFA"/>
    <w:rsid w:val="00E862D4"/>
    <w:rsid w:val="00E86A7D"/>
    <w:rsid w:val="00E86B06"/>
    <w:rsid w:val="00E8782A"/>
    <w:rsid w:val="00E900F8"/>
    <w:rsid w:val="00E902EE"/>
    <w:rsid w:val="00E908AA"/>
    <w:rsid w:val="00E90C7B"/>
    <w:rsid w:val="00E90F53"/>
    <w:rsid w:val="00E9118D"/>
    <w:rsid w:val="00E9134A"/>
    <w:rsid w:val="00E91A51"/>
    <w:rsid w:val="00E9235A"/>
    <w:rsid w:val="00E92593"/>
    <w:rsid w:val="00E92900"/>
    <w:rsid w:val="00E929DF"/>
    <w:rsid w:val="00E9358C"/>
    <w:rsid w:val="00E9392E"/>
    <w:rsid w:val="00E93FCF"/>
    <w:rsid w:val="00E9412C"/>
    <w:rsid w:val="00E9435F"/>
    <w:rsid w:val="00E94871"/>
    <w:rsid w:val="00E94C5C"/>
    <w:rsid w:val="00E95B3C"/>
    <w:rsid w:val="00E95B77"/>
    <w:rsid w:val="00E95DDF"/>
    <w:rsid w:val="00E9634D"/>
    <w:rsid w:val="00E96BCC"/>
    <w:rsid w:val="00E97374"/>
    <w:rsid w:val="00E97421"/>
    <w:rsid w:val="00E97848"/>
    <w:rsid w:val="00E97AA8"/>
    <w:rsid w:val="00EA0C09"/>
    <w:rsid w:val="00EA0EBD"/>
    <w:rsid w:val="00EA13EC"/>
    <w:rsid w:val="00EA2198"/>
    <w:rsid w:val="00EA267C"/>
    <w:rsid w:val="00EA2CF5"/>
    <w:rsid w:val="00EA2FB8"/>
    <w:rsid w:val="00EA353C"/>
    <w:rsid w:val="00EA3AF1"/>
    <w:rsid w:val="00EA3FC9"/>
    <w:rsid w:val="00EA4168"/>
    <w:rsid w:val="00EA48DD"/>
    <w:rsid w:val="00EA51DC"/>
    <w:rsid w:val="00EA5433"/>
    <w:rsid w:val="00EA5FDD"/>
    <w:rsid w:val="00EA632D"/>
    <w:rsid w:val="00EA66B3"/>
    <w:rsid w:val="00EA6724"/>
    <w:rsid w:val="00EA738F"/>
    <w:rsid w:val="00EA7E83"/>
    <w:rsid w:val="00EB11F6"/>
    <w:rsid w:val="00EB160C"/>
    <w:rsid w:val="00EB17C8"/>
    <w:rsid w:val="00EB1A2C"/>
    <w:rsid w:val="00EB1ED1"/>
    <w:rsid w:val="00EB2535"/>
    <w:rsid w:val="00EB27E4"/>
    <w:rsid w:val="00EB3041"/>
    <w:rsid w:val="00EB4992"/>
    <w:rsid w:val="00EB4A5A"/>
    <w:rsid w:val="00EB5226"/>
    <w:rsid w:val="00EB5485"/>
    <w:rsid w:val="00EB56A3"/>
    <w:rsid w:val="00EB577F"/>
    <w:rsid w:val="00EB682C"/>
    <w:rsid w:val="00EB6E8B"/>
    <w:rsid w:val="00EB7021"/>
    <w:rsid w:val="00EC0400"/>
    <w:rsid w:val="00EC0608"/>
    <w:rsid w:val="00EC064C"/>
    <w:rsid w:val="00EC0717"/>
    <w:rsid w:val="00EC0922"/>
    <w:rsid w:val="00EC095C"/>
    <w:rsid w:val="00EC0FAC"/>
    <w:rsid w:val="00EC14C7"/>
    <w:rsid w:val="00EC1DC4"/>
    <w:rsid w:val="00EC3886"/>
    <w:rsid w:val="00EC3CBE"/>
    <w:rsid w:val="00EC3EDD"/>
    <w:rsid w:val="00EC4999"/>
    <w:rsid w:val="00EC4A50"/>
    <w:rsid w:val="00EC4A9A"/>
    <w:rsid w:val="00EC55C9"/>
    <w:rsid w:val="00EC5985"/>
    <w:rsid w:val="00EC5E25"/>
    <w:rsid w:val="00EC654D"/>
    <w:rsid w:val="00EC6ACD"/>
    <w:rsid w:val="00EC6DFD"/>
    <w:rsid w:val="00EC6F04"/>
    <w:rsid w:val="00EC7131"/>
    <w:rsid w:val="00EC78A4"/>
    <w:rsid w:val="00EC78B2"/>
    <w:rsid w:val="00ED0EAC"/>
    <w:rsid w:val="00ED1150"/>
    <w:rsid w:val="00ED1755"/>
    <w:rsid w:val="00ED1DC0"/>
    <w:rsid w:val="00ED1E27"/>
    <w:rsid w:val="00ED2285"/>
    <w:rsid w:val="00ED2AFF"/>
    <w:rsid w:val="00ED2E03"/>
    <w:rsid w:val="00ED2F5E"/>
    <w:rsid w:val="00ED3539"/>
    <w:rsid w:val="00ED353C"/>
    <w:rsid w:val="00ED35C5"/>
    <w:rsid w:val="00ED393A"/>
    <w:rsid w:val="00ED5DD8"/>
    <w:rsid w:val="00ED6139"/>
    <w:rsid w:val="00ED680D"/>
    <w:rsid w:val="00ED682A"/>
    <w:rsid w:val="00ED695E"/>
    <w:rsid w:val="00ED6EB2"/>
    <w:rsid w:val="00ED78CD"/>
    <w:rsid w:val="00ED7E40"/>
    <w:rsid w:val="00EE08CA"/>
    <w:rsid w:val="00EE0D9A"/>
    <w:rsid w:val="00EE0E34"/>
    <w:rsid w:val="00EE0F46"/>
    <w:rsid w:val="00EE1346"/>
    <w:rsid w:val="00EE1E3C"/>
    <w:rsid w:val="00EE1F94"/>
    <w:rsid w:val="00EE23CC"/>
    <w:rsid w:val="00EE25D5"/>
    <w:rsid w:val="00EE2F8D"/>
    <w:rsid w:val="00EE3C02"/>
    <w:rsid w:val="00EE3CDB"/>
    <w:rsid w:val="00EE54E0"/>
    <w:rsid w:val="00EE553B"/>
    <w:rsid w:val="00EE660E"/>
    <w:rsid w:val="00EE69B6"/>
    <w:rsid w:val="00EE6A39"/>
    <w:rsid w:val="00EE73AA"/>
    <w:rsid w:val="00EE7714"/>
    <w:rsid w:val="00EF002A"/>
    <w:rsid w:val="00EF0AA3"/>
    <w:rsid w:val="00EF0E99"/>
    <w:rsid w:val="00EF0F33"/>
    <w:rsid w:val="00EF138F"/>
    <w:rsid w:val="00EF1CB2"/>
    <w:rsid w:val="00EF20AF"/>
    <w:rsid w:val="00EF2300"/>
    <w:rsid w:val="00EF2759"/>
    <w:rsid w:val="00EF2DB2"/>
    <w:rsid w:val="00EF2E00"/>
    <w:rsid w:val="00EF2ED7"/>
    <w:rsid w:val="00EF3167"/>
    <w:rsid w:val="00EF3736"/>
    <w:rsid w:val="00EF443B"/>
    <w:rsid w:val="00EF4466"/>
    <w:rsid w:val="00EF455C"/>
    <w:rsid w:val="00EF4935"/>
    <w:rsid w:val="00EF4E3A"/>
    <w:rsid w:val="00EF55E7"/>
    <w:rsid w:val="00EF57C6"/>
    <w:rsid w:val="00EF6B4D"/>
    <w:rsid w:val="00EF6CC6"/>
    <w:rsid w:val="00EF6D67"/>
    <w:rsid w:val="00EF6D86"/>
    <w:rsid w:val="00EF6DD6"/>
    <w:rsid w:val="00EF7007"/>
    <w:rsid w:val="00EF7730"/>
    <w:rsid w:val="00EF77DD"/>
    <w:rsid w:val="00EF7934"/>
    <w:rsid w:val="00F003DE"/>
    <w:rsid w:val="00F00630"/>
    <w:rsid w:val="00F00F9C"/>
    <w:rsid w:val="00F0136F"/>
    <w:rsid w:val="00F023AC"/>
    <w:rsid w:val="00F02AB8"/>
    <w:rsid w:val="00F04147"/>
    <w:rsid w:val="00F0515D"/>
    <w:rsid w:val="00F05E2A"/>
    <w:rsid w:val="00F061A8"/>
    <w:rsid w:val="00F0687C"/>
    <w:rsid w:val="00F06D47"/>
    <w:rsid w:val="00F06D62"/>
    <w:rsid w:val="00F070DE"/>
    <w:rsid w:val="00F0735E"/>
    <w:rsid w:val="00F1056B"/>
    <w:rsid w:val="00F10B42"/>
    <w:rsid w:val="00F110CB"/>
    <w:rsid w:val="00F11113"/>
    <w:rsid w:val="00F114B7"/>
    <w:rsid w:val="00F119A4"/>
    <w:rsid w:val="00F12629"/>
    <w:rsid w:val="00F13F55"/>
    <w:rsid w:val="00F141D1"/>
    <w:rsid w:val="00F156DE"/>
    <w:rsid w:val="00F159FF"/>
    <w:rsid w:val="00F160D1"/>
    <w:rsid w:val="00F17032"/>
    <w:rsid w:val="00F17198"/>
    <w:rsid w:val="00F1759C"/>
    <w:rsid w:val="00F17D3E"/>
    <w:rsid w:val="00F20025"/>
    <w:rsid w:val="00F2039C"/>
    <w:rsid w:val="00F20597"/>
    <w:rsid w:val="00F21739"/>
    <w:rsid w:val="00F21A90"/>
    <w:rsid w:val="00F23294"/>
    <w:rsid w:val="00F2380F"/>
    <w:rsid w:val="00F23853"/>
    <w:rsid w:val="00F23D4E"/>
    <w:rsid w:val="00F23E67"/>
    <w:rsid w:val="00F24228"/>
    <w:rsid w:val="00F246FF"/>
    <w:rsid w:val="00F24FE1"/>
    <w:rsid w:val="00F251CB"/>
    <w:rsid w:val="00F25243"/>
    <w:rsid w:val="00F2579C"/>
    <w:rsid w:val="00F268C6"/>
    <w:rsid w:val="00F26991"/>
    <w:rsid w:val="00F26A6E"/>
    <w:rsid w:val="00F26EFD"/>
    <w:rsid w:val="00F27048"/>
    <w:rsid w:val="00F2787C"/>
    <w:rsid w:val="00F302E2"/>
    <w:rsid w:val="00F30651"/>
    <w:rsid w:val="00F309D2"/>
    <w:rsid w:val="00F3179A"/>
    <w:rsid w:val="00F3179D"/>
    <w:rsid w:val="00F317B5"/>
    <w:rsid w:val="00F31A1B"/>
    <w:rsid w:val="00F31C9C"/>
    <w:rsid w:val="00F32033"/>
    <w:rsid w:val="00F32901"/>
    <w:rsid w:val="00F329EE"/>
    <w:rsid w:val="00F33AC5"/>
    <w:rsid w:val="00F33CFC"/>
    <w:rsid w:val="00F33D82"/>
    <w:rsid w:val="00F33F5E"/>
    <w:rsid w:val="00F344F2"/>
    <w:rsid w:val="00F345C2"/>
    <w:rsid w:val="00F34A1F"/>
    <w:rsid w:val="00F34A23"/>
    <w:rsid w:val="00F34A24"/>
    <w:rsid w:val="00F34DD5"/>
    <w:rsid w:val="00F362A9"/>
    <w:rsid w:val="00F3698D"/>
    <w:rsid w:val="00F36A27"/>
    <w:rsid w:val="00F36B53"/>
    <w:rsid w:val="00F36CCC"/>
    <w:rsid w:val="00F36F44"/>
    <w:rsid w:val="00F3716A"/>
    <w:rsid w:val="00F37684"/>
    <w:rsid w:val="00F37C01"/>
    <w:rsid w:val="00F37F70"/>
    <w:rsid w:val="00F40DE3"/>
    <w:rsid w:val="00F41571"/>
    <w:rsid w:val="00F41870"/>
    <w:rsid w:val="00F42A8F"/>
    <w:rsid w:val="00F42C1C"/>
    <w:rsid w:val="00F43035"/>
    <w:rsid w:val="00F430B0"/>
    <w:rsid w:val="00F43336"/>
    <w:rsid w:val="00F43FD3"/>
    <w:rsid w:val="00F4428E"/>
    <w:rsid w:val="00F44297"/>
    <w:rsid w:val="00F44820"/>
    <w:rsid w:val="00F44B61"/>
    <w:rsid w:val="00F44D5E"/>
    <w:rsid w:val="00F456B1"/>
    <w:rsid w:val="00F45730"/>
    <w:rsid w:val="00F463CE"/>
    <w:rsid w:val="00F46489"/>
    <w:rsid w:val="00F46A06"/>
    <w:rsid w:val="00F46BBD"/>
    <w:rsid w:val="00F4747F"/>
    <w:rsid w:val="00F47895"/>
    <w:rsid w:val="00F479F7"/>
    <w:rsid w:val="00F50028"/>
    <w:rsid w:val="00F50BCE"/>
    <w:rsid w:val="00F51041"/>
    <w:rsid w:val="00F515D7"/>
    <w:rsid w:val="00F51BC4"/>
    <w:rsid w:val="00F52097"/>
    <w:rsid w:val="00F52279"/>
    <w:rsid w:val="00F52E81"/>
    <w:rsid w:val="00F53B19"/>
    <w:rsid w:val="00F544E4"/>
    <w:rsid w:val="00F546FE"/>
    <w:rsid w:val="00F550E7"/>
    <w:rsid w:val="00F5562E"/>
    <w:rsid w:val="00F55A43"/>
    <w:rsid w:val="00F55A4E"/>
    <w:rsid w:val="00F55C6B"/>
    <w:rsid w:val="00F55F3C"/>
    <w:rsid w:val="00F5639C"/>
    <w:rsid w:val="00F569D3"/>
    <w:rsid w:val="00F56CE0"/>
    <w:rsid w:val="00F5782C"/>
    <w:rsid w:val="00F5795D"/>
    <w:rsid w:val="00F60588"/>
    <w:rsid w:val="00F60923"/>
    <w:rsid w:val="00F61A27"/>
    <w:rsid w:val="00F6444F"/>
    <w:rsid w:val="00F64907"/>
    <w:rsid w:val="00F650CC"/>
    <w:rsid w:val="00F6538E"/>
    <w:rsid w:val="00F65E97"/>
    <w:rsid w:val="00F65EB5"/>
    <w:rsid w:val="00F66457"/>
    <w:rsid w:val="00F664BB"/>
    <w:rsid w:val="00F6692A"/>
    <w:rsid w:val="00F669B9"/>
    <w:rsid w:val="00F678AB"/>
    <w:rsid w:val="00F678D8"/>
    <w:rsid w:val="00F67BC5"/>
    <w:rsid w:val="00F701BA"/>
    <w:rsid w:val="00F705B3"/>
    <w:rsid w:val="00F71914"/>
    <w:rsid w:val="00F71C8A"/>
    <w:rsid w:val="00F726BA"/>
    <w:rsid w:val="00F72BB9"/>
    <w:rsid w:val="00F72BD4"/>
    <w:rsid w:val="00F73158"/>
    <w:rsid w:val="00F73778"/>
    <w:rsid w:val="00F73857"/>
    <w:rsid w:val="00F73F32"/>
    <w:rsid w:val="00F74023"/>
    <w:rsid w:val="00F740DB"/>
    <w:rsid w:val="00F7495E"/>
    <w:rsid w:val="00F74B59"/>
    <w:rsid w:val="00F74C23"/>
    <w:rsid w:val="00F7584B"/>
    <w:rsid w:val="00F75B87"/>
    <w:rsid w:val="00F75D3B"/>
    <w:rsid w:val="00F7667A"/>
    <w:rsid w:val="00F76C46"/>
    <w:rsid w:val="00F77275"/>
    <w:rsid w:val="00F775C9"/>
    <w:rsid w:val="00F777A9"/>
    <w:rsid w:val="00F8003E"/>
    <w:rsid w:val="00F80582"/>
    <w:rsid w:val="00F80F3B"/>
    <w:rsid w:val="00F811B2"/>
    <w:rsid w:val="00F81A2D"/>
    <w:rsid w:val="00F820D8"/>
    <w:rsid w:val="00F821F0"/>
    <w:rsid w:val="00F82629"/>
    <w:rsid w:val="00F828C3"/>
    <w:rsid w:val="00F829DC"/>
    <w:rsid w:val="00F82A7E"/>
    <w:rsid w:val="00F82DE5"/>
    <w:rsid w:val="00F83871"/>
    <w:rsid w:val="00F83DF6"/>
    <w:rsid w:val="00F83F38"/>
    <w:rsid w:val="00F84DEF"/>
    <w:rsid w:val="00F84ECB"/>
    <w:rsid w:val="00F85222"/>
    <w:rsid w:val="00F85301"/>
    <w:rsid w:val="00F85334"/>
    <w:rsid w:val="00F8548C"/>
    <w:rsid w:val="00F8552C"/>
    <w:rsid w:val="00F85899"/>
    <w:rsid w:val="00F8620D"/>
    <w:rsid w:val="00F862FD"/>
    <w:rsid w:val="00F86D71"/>
    <w:rsid w:val="00F87DEA"/>
    <w:rsid w:val="00F87E82"/>
    <w:rsid w:val="00F90900"/>
    <w:rsid w:val="00F90BBF"/>
    <w:rsid w:val="00F91223"/>
    <w:rsid w:val="00F91482"/>
    <w:rsid w:val="00F92271"/>
    <w:rsid w:val="00F92E2D"/>
    <w:rsid w:val="00F93C83"/>
    <w:rsid w:val="00F9449B"/>
    <w:rsid w:val="00F94CEA"/>
    <w:rsid w:val="00F94E8A"/>
    <w:rsid w:val="00F95DCD"/>
    <w:rsid w:val="00F965A6"/>
    <w:rsid w:val="00F96DA3"/>
    <w:rsid w:val="00FA06E5"/>
    <w:rsid w:val="00FA0C48"/>
    <w:rsid w:val="00FA2231"/>
    <w:rsid w:val="00FA2BAA"/>
    <w:rsid w:val="00FA2D24"/>
    <w:rsid w:val="00FA3428"/>
    <w:rsid w:val="00FA3803"/>
    <w:rsid w:val="00FA3BEB"/>
    <w:rsid w:val="00FA3C4B"/>
    <w:rsid w:val="00FA3E0B"/>
    <w:rsid w:val="00FA41C6"/>
    <w:rsid w:val="00FA4A93"/>
    <w:rsid w:val="00FA4E4A"/>
    <w:rsid w:val="00FA4EFD"/>
    <w:rsid w:val="00FA5185"/>
    <w:rsid w:val="00FA5A89"/>
    <w:rsid w:val="00FA5D93"/>
    <w:rsid w:val="00FA650F"/>
    <w:rsid w:val="00FA6FD2"/>
    <w:rsid w:val="00FA7352"/>
    <w:rsid w:val="00FB0193"/>
    <w:rsid w:val="00FB0884"/>
    <w:rsid w:val="00FB0B89"/>
    <w:rsid w:val="00FB0B95"/>
    <w:rsid w:val="00FB1828"/>
    <w:rsid w:val="00FB1F02"/>
    <w:rsid w:val="00FB22BE"/>
    <w:rsid w:val="00FB256F"/>
    <w:rsid w:val="00FB2EF4"/>
    <w:rsid w:val="00FB3063"/>
    <w:rsid w:val="00FB31FF"/>
    <w:rsid w:val="00FB44DE"/>
    <w:rsid w:val="00FB4582"/>
    <w:rsid w:val="00FB4650"/>
    <w:rsid w:val="00FB4656"/>
    <w:rsid w:val="00FB4C8B"/>
    <w:rsid w:val="00FB54B7"/>
    <w:rsid w:val="00FB5871"/>
    <w:rsid w:val="00FB5FDD"/>
    <w:rsid w:val="00FB6836"/>
    <w:rsid w:val="00FB6AD2"/>
    <w:rsid w:val="00FB7527"/>
    <w:rsid w:val="00FB7ED9"/>
    <w:rsid w:val="00FB7FBF"/>
    <w:rsid w:val="00FC09C8"/>
    <w:rsid w:val="00FC0A82"/>
    <w:rsid w:val="00FC0FFB"/>
    <w:rsid w:val="00FC2327"/>
    <w:rsid w:val="00FC2674"/>
    <w:rsid w:val="00FC289D"/>
    <w:rsid w:val="00FC28A4"/>
    <w:rsid w:val="00FC2CC0"/>
    <w:rsid w:val="00FC2CE4"/>
    <w:rsid w:val="00FC37AB"/>
    <w:rsid w:val="00FC39EC"/>
    <w:rsid w:val="00FC3AC0"/>
    <w:rsid w:val="00FC3B97"/>
    <w:rsid w:val="00FC3CAC"/>
    <w:rsid w:val="00FC410D"/>
    <w:rsid w:val="00FC5625"/>
    <w:rsid w:val="00FC5972"/>
    <w:rsid w:val="00FC5A5D"/>
    <w:rsid w:val="00FC667D"/>
    <w:rsid w:val="00FC675B"/>
    <w:rsid w:val="00FC6BF2"/>
    <w:rsid w:val="00FC6E76"/>
    <w:rsid w:val="00FC6ECD"/>
    <w:rsid w:val="00FC6FB1"/>
    <w:rsid w:val="00FC74EA"/>
    <w:rsid w:val="00FC7BCE"/>
    <w:rsid w:val="00FD062F"/>
    <w:rsid w:val="00FD081C"/>
    <w:rsid w:val="00FD09D7"/>
    <w:rsid w:val="00FD0BAC"/>
    <w:rsid w:val="00FD0E95"/>
    <w:rsid w:val="00FD12C3"/>
    <w:rsid w:val="00FD1671"/>
    <w:rsid w:val="00FD1688"/>
    <w:rsid w:val="00FD18AA"/>
    <w:rsid w:val="00FD19EA"/>
    <w:rsid w:val="00FD1C91"/>
    <w:rsid w:val="00FD289A"/>
    <w:rsid w:val="00FD292A"/>
    <w:rsid w:val="00FD2A05"/>
    <w:rsid w:val="00FD2A58"/>
    <w:rsid w:val="00FD2B27"/>
    <w:rsid w:val="00FD2B39"/>
    <w:rsid w:val="00FD318C"/>
    <w:rsid w:val="00FD37CE"/>
    <w:rsid w:val="00FD3BC6"/>
    <w:rsid w:val="00FD409D"/>
    <w:rsid w:val="00FD459D"/>
    <w:rsid w:val="00FD474E"/>
    <w:rsid w:val="00FD4845"/>
    <w:rsid w:val="00FD4E23"/>
    <w:rsid w:val="00FD5727"/>
    <w:rsid w:val="00FD6006"/>
    <w:rsid w:val="00FD6389"/>
    <w:rsid w:val="00FD6404"/>
    <w:rsid w:val="00FD789B"/>
    <w:rsid w:val="00FE05C0"/>
    <w:rsid w:val="00FE0934"/>
    <w:rsid w:val="00FE0EEB"/>
    <w:rsid w:val="00FE10F5"/>
    <w:rsid w:val="00FE2589"/>
    <w:rsid w:val="00FE28FE"/>
    <w:rsid w:val="00FE2A11"/>
    <w:rsid w:val="00FE2FAA"/>
    <w:rsid w:val="00FE3292"/>
    <w:rsid w:val="00FE3640"/>
    <w:rsid w:val="00FE3A70"/>
    <w:rsid w:val="00FE4548"/>
    <w:rsid w:val="00FE4549"/>
    <w:rsid w:val="00FE5632"/>
    <w:rsid w:val="00FE69D0"/>
    <w:rsid w:val="00FE6CFB"/>
    <w:rsid w:val="00FE71E0"/>
    <w:rsid w:val="00FE72AB"/>
    <w:rsid w:val="00FE7749"/>
    <w:rsid w:val="00FF02F6"/>
    <w:rsid w:val="00FF0334"/>
    <w:rsid w:val="00FF04ED"/>
    <w:rsid w:val="00FF1015"/>
    <w:rsid w:val="00FF1C32"/>
    <w:rsid w:val="00FF1E3A"/>
    <w:rsid w:val="00FF31AE"/>
    <w:rsid w:val="00FF35A6"/>
    <w:rsid w:val="00FF3940"/>
    <w:rsid w:val="00FF50B1"/>
    <w:rsid w:val="00FF5270"/>
    <w:rsid w:val="00FF65DA"/>
    <w:rsid w:val="00FF7163"/>
    <w:rsid w:val="00FF791F"/>
    <w:rsid w:val="00FF79B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94D618A"/>
  <w14:defaultImageDpi w14:val="0"/>
  <w15:docId w15:val="{70B4F003-0EE7-4567-A97C-06577D2B0D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uiPriority="9" w:qFormat="1"/>
    <w:lsdException w:name="heading 3" w:uiPriority="9" w:qFormat="1"/>
    <w:lsdException w:name="heading 4" w:qFormat="1"/>
    <w:lsdException w:name="heading 5" w:uiPriority="9"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44F7"/>
    <w:pPr>
      <w:spacing w:after="0" w:line="240" w:lineRule="auto"/>
    </w:pPr>
    <w:rPr>
      <w:sz w:val="20"/>
      <w:szCs w:val="20"/>
    </w:rPr>
  </w:style>
  <w:style w:type="paragraph" w:styleId="Ttulo1">
    <w:name w:val="heading 1"/>
    <w:aliases w:val="título 1,H1"/>
    <w:basedOn w:val="Normal"/>
    <w:next w:val="Normal"/>
    <w:link w:val="Ttulo1Char"/>
    <w:uiPriority w:val="99"/>
    <w:qFormat/>
    <w:pPr>
      <w:keepNext/>
      <w:outlineLvl w:val="0"/>
    </w:pPr>
    <w:rPr>
      <w:rFonts w:ascii="Arial" w:hAnsi="Arial" w:cs="Arial"/>
      <w:b/>
      <w:bCs/>
    </w:rPr>
  </w:style>
  <w:style w:type="paragraph" w:styleId="Ttulo2">
    <w:name w:val="heading 2"/>
    <w:basedOn w:val="Normal"/>
    <w:next w:val="Normal"/>
    <w:link w:val="Ttulo2Char"/>
    <w:uiPriority w:val="9"/>
    <w:qFormat/>
    <w:pPr>
      <w:keepNext/>
      <w:jc w:val="center"/>
      <w:outlineLvl w:val="1"/>
    </w:pPr>
    <w:rPr>
      <w:rFonts w:ascii="Arial" w:hAnsi="Arial" w:cs="Arial"/>
      <w:sz w:val="24"/>
      <w:szCs w:val="24"/>
    </w:rPr>
  </w:style>
  <w:style w:type="paragraph" w:styleId="Ttulo3">
    <w:name w:val="heading 3"/>
    <w:basedOn w:val="Normal"/>
    <w:next w:val="Normal"/>
    <w:link w:val="Ttulo3Char"/>
    <w:uiPriority w:val="9"/>
    <w:qFormat/>
    <w:pPr>
      <w:keepNext/>
      <w:jc w:val="right"/>
      <w:outlineLvl w:val="2"/>
    </w:pPr>
    <w:rPr>
      <w:rFonts w:ascii="Arial" w:hAnsi="Arial" w:cs="Arial"/>
      <w:b/>
      <w:bCs/>
      <w:sz w:val="22"/>
      <w:szCs w:val="22"/>
    </w:rPr>
  </w:style>
  <w:style w:type="paragraph" w:styleId="Ttulo4">
    <w:name w:val="heading 4"/>
    <w:basedOn w:val="Normal"/>
    <w:next w:val="Normal"/>
    <w:link w:val="Ttulo4Char"/>
    <w:uiPriority w:val="99"/>
    <w:qFormat/>
    <w:pPr>
      <w:keepNext/>
      <w:ind w:firstLine="708"/>
      <w:outlineLvl w:val="3"/>
    </w:pPr>
    <w:rPr>
      <w:rFonts w:ascii="Arial" w:hAnsi="Arial" w:cs="Arial"/>
      <w:b/>
      <w:bCs/>
      <w:sz w:val="22"/>
      <w:szCs w:val="22"/>
    </w:rPr>
  </w:style>
  <w:style w:type="paragraph" w:styleId="Ttulo5">
    <w:name w:val="heading 5"/>
    <w:basedOn w:val="Normal"/>
    <w:next w:val="Normal"/>
    <w:link w:val="Ttulo5Char"/>
    <w:uiPriority w:val="9"/>
    <w:qFormat/>
    <w:pPr>
      <w:keepNext/>
      <w:jc w:val="center"/>
      <w:outlineLvl w:val="4"/>
    </w:pPr>
    <w:rPr>
      <w:rFonts w:ascii="Arial" w:hAnsi="Arial" w:cs="Arial"/>
      <w:b/>
      <w:bCs/>
      <w:sz w:val="24"/>
      <w:szCs w:val="24"/>
    </w:rPr>
  </w:style>
  <w:style w:type="paragraph" w:styleId="Ttulo6">
    <w:name w:val="heading 6"/>
    <w:basedOn w:val="Normal"/>
    <w:next w:val="Normal"/>
    <w:link w:val="Ttulo6Char"/>
    <w:uiPriority w:val="99"/>
    <w:qFormat/>
    <w:pPr>
      <w:spacing w:before="240" w:after="60"/>
      <w:outlineLvl w:val="5"/>
    </w:pPr>
    <w:rPr>
      <w:b/>
      <w:bCs/>
      <w:sz w:val="22"/>
      <w:szCs w:val="22"/>
    </w:rPr>
  </w:style>
  <w:style w:type="paragraph" w:styleId="Ttulo7">
    <w:name w:val="heading 7"/>
    <w:basedOn w:val="Normal"/>
    <w:next w:val="Normal"/>
    <w:link w:val="Ttulo7Char"/>
    <w:uiPriority w:val="99"/>
    <w:qFormat/>
    <w:pPr>
      <w:spacing w:before="240" w:after="60"/>
      <w:outlineLvl w:val="6"/>
    </w:pPr>
    <w:rPr>
      <w:sz w:val="24"/>
      <w:szCs w:val="24"/>
    </w:rPr>
  </w:style>
  <w:style w:type="paragraph" w:styleId="Ttulo8">
    <w:name w:val="heading 8"/>
    <w:basedOn w:val="Normal"/>
    <w:next w:val="Normal"/>
    <w:link w:val="Ttulo8Char"/>
    <w:uiPriority w:val="99"/>
    <w:qFormat/>
    <w:pPr>
      <w:keepNext/>
      <w:autoSpaceDE w:val="0"/>
      <w:autoSpaceDN w:val="0"/>
      <w:jc w:val="both"/>
      <w:outlineLvl w:val="7"/>
    </w:pPr>
    <w:rPr>
      <w:b/>
      <w:bCs/>
      <w:sz w:val="24"/>
      <w:szCs w:val="24"/>
    </w:rPr>
  </w:style>
  <w:style w:type="paragraph" w:styleId="Ttulo9">
    <w:name w:val="heading 9"/>
    <w:basedOn w:val="Normal"/>
    <w:next w:val="Normal"/>
    <w:link w:val="Ttulo9Char"/>
    <w:uiPriority w:val="99"/>
    <w:qFormat/>
    <w:pPr>
      <w:keepNext/>
      <w:spacing w:before="120"/>
      <w:jc w:val="center"/>
      <w:outlineLvl w:val="8"/>
    </w:pPr>
    <w:rPr>
      <w:rFonts w:ascii="Arial" w:hAnsi="Arial" w:cs="Arial"/>
      <w:b/>
      <w:bCs/>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aliases w:val="título 1 Char,H1 Char"/>
    <w:basedOn w:val="Fontepargpadro"/>
    <w:link w:val="Ttulo1"/>
    <w:uiPriority w:val="99"/>
    <w:locked/>
    <w:rPr>
      <w:rFonts w:ascii="Cambria" w:hAnsi="Cambria" w:cs="Cambria"/>
      <w:b/>
      <w:bCs/>
      <w:kern w:val="32"/>
      <w:sz w:val="32"/>
      <w:szCs w:val="32"/>
    </w:rPr>
  </w:style>
  <w:style w:type="character" w:customStyle="1" w:styleId="Ttulo2Char">
    <w:name w:val="Título 2 Char"/>
    <w:basedOn w:val="Fontepargpadro"/>
    <w:link w:val="Ttulo2"/>
    <w:uiPriority w:val="9"/>
    <w:locked/>
    <w:rPr>
      <w:rFonts w:ascii="Cambria" w:hAnsi="Cambria" w:cs="Cambria"/>
      <w:b/>
      <w:bCs/>
      <w:i/>
      <w:iCs/>
      <w:sz w:val="28"/>
      <w:szCs w:val="28"/>
    </w:rPr>
  </w:style>
  <w:style w:type="character" w:customStyle="1" w:styleId="Ttulo3Char">
    <w:name w:val="Título 3 Char"/>
    <w:basedOn w:val="Fontepargpadro"/>
    <w:link w:val="Ttulo3"/>
    <w:uiPriority w:val="9"/>
    <w:locked/>
    <w:rPr>
      <w:rFonts w:ascii="Cambria" w:hAnsi="Cambria" w:cs="Cambria"/>
      <w:b/>
      <w:bCs/>
      <w:sz w:val="26"/>
      <w:szCs w:val="26"/>
    </w:rPr>
  </w:style>
  <w:style w:type="character" w:customStyle="1" w:styleId="Ttulo4Char">
    <w:name w:val="Título 4 Char"/>
    <w:basedOn w:val="Fontepargpadro"/>
    <w:link w:val="Ttulo4"/>
    <w:uiPriority w:val="99"/>
    <w:locked/>
    <w:rPr>
      <w:rFonts w:ascii="Times New Roman" w:hAnsi="Times New Roman" w:cs="Times New Roman"/>
      <w:b/>
      <w:bCs/>
      <w:sz w:val="28"/>
      <w:szCs w:val="28"/>
    </w:rPr>
  </w:style>
  <w:style w:type="character" w:customStyle="1" w:styleId="Ttulo5Char">
    <w:name w:val="Título 5 Char"/>
    <w:basedOn w:val="Fontepargpadro"/>
    <w:link w:val="Ttulo5"/>
    <w:uiPriority w:val="9"/>
    <w:locked/>
    <w:rPr>
      <w:rFonts w:ascii="Times New Roman" w:hAnsi="Times New Roman" w:cs="Times New Roman"/>
      <w:b/>
      <w:bCs/>
      <w:i/>
      <w:iCs/>
      <w:sz w:val="26"/>
      <w:szCs w:val="26"/>
    </w:rPr>
  </w:style>
  <w:style w:type="character" w:customStyle="1" w:styleId="Ttulo6Char">
    <w:name w:val="Título 6 Char"/>
    <w:basedOn w:val="Fontepargpadro"/>
    <w:link w:val="Ttulo6"/>
    <w:uiPriority w:val="99"/>
    <w:locked/>
    <w:rPr>
      <w:rFonts w:ascii="Times New Roman" w:hAnsi="Times New Roman" w:cs="Times New Roman"/>
      <w:b/>
      <w:bCs/>
    </w:rPr>
  </w:style>
  <w:style w:type="character" w:customStyle="1" w:styleId="Ttulo7Char">
    <w:name w:val="Título 7 Char"/>
    <w:basedOn w:val="Fontepargpadro"/>
    <w:link w:val="Ttulo7"/>
    <w:uiPriority w:val="99"/>
    <w:locked/>
    <w:rPr>
      <w:rFonts w:ascii="Times New Roman" w:hAnsi="Times New Roman" w:cs="Times New Roman"/>
      <w:sz w:val="24"/>
      <w:szCs w:val="24"/>
    </w:rPr>
  </w:style>
  <w:style w:type="character" w:customStyle="1" w:styleId="Ttulo8Char">
    <w:name w:val="Título 8 Char"/>
    <w:basedOn w:val="Fontepargpadro"/>
    <w:link w:val="Ttulo8"/>
    <w:uiPriority w:val="99"/>
    <w:locked/>
    <w:rPr>
      <w:rFonts w:ascii="Times New Roman" w:hAnsi="Times New Roman" w:cs="Times New Roman"/>
      <w:i/>
      <w:iCs/>
      <w:sz w:val="24"/>
      <w:szCs w:val="24"/>
    </w:rPr>
  </w:style>
  <w:style w:type="character" w:customStyle="1" w:styleId="Ttulo9Char">
    <w:name w:val="Título 9 Char"/>
    <w:basedOn w:val="Fontepargpadro"/>
    <w:link w:val="Ttulo9"/>
    <w:uiPriority w:val="99"/>
    <w:locked/>
    <w:rPr>
      <w:rFonts w:ascii="Cambria" w:hAnsi="Cambria" w:cs="Cambria"/>
    </w:rPr>
  </w:style>
  <w:style w:type="paragraph" w:styleId="Ttulo">
    <w:name w:val="Title"/>
    <w:basedOn w:val="Normal"/>
    <w:link w:val="TtuloChar"/>
    <w:qFormat/>
    <w:pPr>
      <w:jc w:val="center"/>
    </w:pPr>
    <w:rPr>
      <w:rFonts w:ascii="Arial" w:hAnsi="Arial" w:cs="Arial"/>
      <w:b/>
      <w:bCs/>
      <w:sz w:val="22"/>
      <w:szCs w:val="22"/>
    </w:rPr>
  </w:style>
  <w:style w:type="character" w:customStyle="1" w:styleId="TtuloChar">
    <w:name w:val="Título Char"/>
    <w:basedOn w:val="Fontepargpadro"/>
    <w:link w:val="Ttulo"/>
    <w:locked/>
    <w:rPr>
      <w:rFonts w:ascii="Cambria" w:hAnsi="Cambria" w:cs="Cambria"/>
      <w:b/>
      <w:bCs/>
      <w:kern w:val="28"/>
      <w:sz w:val="32"/>
      <w:szCs w:val="32"/>
    </w:rPr>
  </w:style>
  <w:style w:type="character" w:styleId="Hyperlink">
    <w:name w:val="Hyperlink"/>
    <w:basedOn w:val="Fontepargpadro"/>
    <w:uiPriority w:val="99"/>
    <w:rPr>
      <w:rFonts w:ascii="Times New Roman" w:hAnsi="Times New Roman" w:cs="Times New Roman"/>
      <w:u w:val="single"/>
    </w:rPr>
  </w:style>
  <w:style w:type="paragraph" w:styleId="Recuodecorpodetexto2">
    <w:name w:val="Body Text Indent 2"/>
    <w:basedOn w:val="Normal"/>
    <w:link w:val="Recuodecorpodetexto2Char"/>
    <w:uiPriority w:val="99"/>
    <w:pPr>
      <w:ind w:left="426"/>
      <w:jc w:val="both"/>
    </w:pPr>
    <w:rPr>
      <w:rFonts w:ascii="Arial" w:hAnsi="Arial" w:cs="Arial"/>
      <w:i/>
      <w:iCs/>
      <w:sz w:val="22"/>
      <w:szCs w:val="22"/>
    </w:rPr>
  </w:style>
  <w:style w:type="character" w:customStyle="1" w:styleId="Recuodecorpodetexto2Char">
    <w:name w:val="Recuo de corpo de texto 2 Char"/>
    <w:basedOn w:val="Fontepargpadro"/>
    <w:link w:val="Recuodecorpodetexto2"/>
    <w:uiPriority w:val="99"/>
    <w:locked/>
    <w:rPr>
      <w:rFonts w:ascii="Times New Roman" w:hAnsi="Times New Roman" w:cs="Times New Roman"/>
      <w:sz w:val="20"/>
      <w:szCs w:val="20"/>
    </w:rPr>
  </w:style>
  <w:style w:type="paragraph" w:styleId="Corpodetexto2">
    <w:name w:val="Body Text 2"/>
    <w:basedOn w:val="Normal"/>
    <w:link w:val="Corpodetexto2Char"/>
    <w:pPr>
      <w:jc w:val="both"/>
    </w:pPr>
    <w:rPr>
      <w:rFonts w:ascii="Arial" w:hAnsi="Arial" w:cs="Arial"/>
      <w:b/>
      <w:bCs/>
    </w:rPr>
  </w:style>
  <w:style w:type="character" w:customStyle="1" w:styleId="Corpodetexto2Char">
    <w:name w:val="Corpo de texto 2 Char"/>
    <w:basedOn w:val="Fontepargpadro"/>
    <w:link w:val="Corpodetexto2"/>
    <w:locked/>
    <w:rPr>
      <w:rFonts w:ascii="Times New Roman" w:hAnsi="Times New Roman" w:cs="Times New Roman"/>
      <w:sz w:val="20"/>
      <w:szCs w:val="20"/>
    </w:rPr>
  </w:style>
  <w:style w:type="paragraph" w:styleId="Textodebalo">
    <w:name w:val="Balloon Text"/>
    <w:basedOn w:val="Normal"/>
    <w:link w:val="TextodebaloChar"/>
    <w:uiPriority w:val="99"/>
    <w:rPr>
      <w:rFonts w:ascii="Tahoma" w:hAnsi="Tahoma" w:cs="Tahoma"/>
      <w:sz w:val="16"/>
      <w:szCs w:val="16"/>
    </w:rPr>
  </w:style>
  <w:style w:type="character" w:customStyle="1" w:styleId="TextodebaloChar">
    <w:name w:val="Texto de balão Char"/>
    <w:basedOn w:val="Fontepargpadro"/>
    <w:link w:val="Textodebalo"/>
    <w:uiPriority w:val="99"/>
    <w:locked/>
    <w:rPr>
      <w:rFonts w:ascii="Tahoma" w:hAnsi="Tahoma" w:cs="Tahoma"/>
      <w:sz w:val="16"/>
      <w:szCs w:val="16"/>
    </w:rPr>
  </w:style>
  <w:style w:type="paragraph" w:styleId="Corpodetexto3">
    <w:name w:val="Body Text 3"/>
    <w:basedOn w:val="Normal"/>
    <w:link w:val="Corpodetexto3Char"/>
    <w:uiPriority w:val="99"/>
    <w:pPr>
      <w:spacing w:after="120"/>
    </w:pPr>
    <w:rPr>
      <w:sz w:val="16"/>
      <w:szCs w:val="16"/>
    </w:rPr>
  </w:style>
  <w:style w:type="character" w:customStyle="1" w:styleId="Corpodetexto3Char">
    <w:name w:val="Corpo de texto 3 Char"/>
    <w:basedOn w:val="Fontepargpadro"/>
    <w:link w:val="Corpodetexto3"/>
    <w:uiPriority w:val="99"/>
    <w:locked/>
    <w:rPr>
      <w:rFonts w:ascii="Times New Roman" w:hAnsi="Times New Roman" w:cs="Times New Roman"/>
      <w:sz w:val="16"/>
      <w:szCs w:val="16"/>
    </w:rPr>
  </w:style>
  <w:style w:type="paragraph" w:styleId="Cabealho">
    <w:name w:val="header"/>
    <w:basedOn w:val="Normal"/>
    <w:link w:val="CabealhoChar"/>
    <w:pPr>
      <w:tabs>
        <w:tab w:val="center" w:pos="4419"/>
        <w:tab w:val="right" w:pos="8838"/>
      </w:tabs>
    </w:pPr>
    <w:rPr>
      <w:sz w:val="24"/>
      <w:szCs w:val="24"/>
    </w:rPr>
  </w:style>
  <w:style w:type="character" w:customStyle="1" w:styleId="CabealhoChar">
    <w:name w:val="Cabeçalho Char"/>
    <w:basedOn w:val="Fontepargpadro"/>
    <w:link w:val="Cabealho"/>
    <w:locked/>
    <w:rPr>
      <w:rFonts w:ascii="Times New Roman" w:hAnsi="Times New Roman" w:cs="Times New Roman"/>
      <w:sz w:val="20"/>
      <w:szCs w:val="20"/>
    </w:rPr>
  </w:style>
  <w:style w:type="character" w:styleId="Nmerodepgina">
    <w:name w:val="page number"/>
    <w:basedOn w:val="Fontepargpadro"/>
    <w:uiPriority w:val="99"/>
    <w:rPr>
      <w:rFonts w:ascii="Times New Roman" w:hAnsi="Times New Roman" w:cs="Times New Roman"/>
    </w:rPr>
  </w:style>
  <w:style w:type="paragraph" w:styleId="Rodap">
    <w:name w:val="footer"/>
    <w:basedOn w:val="Normal"/>
    <w:link w:val="RodapChar"/>
    <w:uiPriority w:val="99"/>
    <w:pPr>
      <w:tabs>
        <w:tab w:val="center" w:pos="4419"/>
        <w:tab w:val="right" w:pos="8838"/>
      </w:tabs>
    </w:pPr>
    <w:rPr>
      <w:sz w:val="24"/>
      <w:szCs w:val="24"/>
    </w:rPr>
  </w:style>
  <w:style w:type="character" w:customStyle="1" w:styleId="RodapChar">
    <w:name w:val="Rodapé Char"/>
    <w:basedOn w:val="Fontepargpadro"/>
    <w:link w:val="Rodap"/>
    <w:uiPriority w:val="99"/>
    <w:locked/>
    <w:rPr>
      <w:rFonts w:ascii="Times New Roman" w:hAnsi="Times New Roman" w:cs="Times New Roman"/>
      <w:sz w:val="20"/>
      <w:szCs w:val="20"/>
    </w:rPr>
  </w:style>
  <w:style w:type="paragraph" w:styleId="Corpodetexto">
    <w:name w:val="Body Text"/>
    <w:basedOn w:val="Normal"/>
    <w:link w:val="CorpodetextoChar"/>
    <w:uiPriority w:val="99"/>
    <w:qFormat/>
    <w:rPr>
      <w:rFonts w:ascii="Arial" w:hAnsi="Arial" w:cs="Arial"/>
      <w:b/>
      <w:bCs/>
      <w:sz w:val="24"/>
      <w:szCs w:val="24"/>
    </w:rPr>
  </w:style>
  <w:style w:type="character" w:customStyle="1" w:styleId="CorpodetextoChar">
    <w:name w:val="Corpo de texto Char"/>
    <w:basedOn w:val="Fontepargpadro"/>
    <w:link w:val="Corpodetexto"/>
    <w:uiPriority w:val="99"/>
    <w:locked/>
    <w:rPr>
      <w:rFonts w:ascii="Times New Roman" w:hAnsi="Times New Roman" w:cs="Times New Roman"/>
      <w:sz w:val="20"/>
      <w:szCs w:val="20"/>
    </w:rPr>
  </w:style>
  <w:style w:type="character" w:styleId="HiperlinkVisitado">
    <w:name w:val="FollowedHyperlink"/>
    <w:basedOn w:val="Fontepargpadro"/>
    <w:uiPriority w:val="99"/>
    <w:rPr>
      <w:rFonts w:ascii="Times New Roman" w:hAnsi="Times New Roman" w:cs="Times New Roman"/>
      <w:color w:val="800080"/>
      <w:u w:val="single"/>
    </w:rPr>
  </w:style>
  <w:style w:type="paragraph" w:styleId="TextosemFormatao">
    <w:name w:val="Plain Text"/>
    <w:basedOn w:val="Normal"/>
    <w:link w:val="TextosemFormataoChar"/>
    <w:uiPriority w:val="99"/>
    <w:pPr>
      <w:autoSpaceDE w:val="0"/>
      <w:autoSpaceDN w:val="0"/>
    </w:pPr>
    <w:rPr>
      <w:rFonts w:ascii="Courier New" w:hAnsi="Courier New" w:cs="Courier New"/>
      <w:sz w:val="24"/>
      <w:szCs w:val="24"/>
    </w:rPr>
  </w:style>
  <w:style w:type="character" w:customStyle="1" w:styleId="TextosemFormataoChar">
    <w:name w:val="Texto sem Formatação Char"/>
    <w:basedOn w:val="Fontepargpadro"/>
    <w:link w:val="TextosemFormatao"/>
    <w:uiPriority w:val="99"/>
    <w:locked/>
    <w:rPr>
      <w:rFonts w:ascii="Courier New" w:hAnsi="Courier New" w:cs="Courier New"/>
      <w:sz w:val="20"/>
      <w:szCs w:val="20"/>
    </w:rPr>
  </w:style>
  <w:style w:type="paragraph" w:styleId="Recuodecorpodetexto3">
    <w:name w:val="Body Text Indent 3"/>
    <w:basedOn w:val="Normal"/>
    <w:link w:val="Recuodecorpodetexto3Char"/>
    <w:uiPriority w:val="99"/>
    <w:pPr>
      <w:autoSpaceDE w:val="0"/>
      <w:autoSpaceDN w:val="0"/>
      <w:spacing w:after="120"/>
      <w:ind w:left="283"/>
    </w:pPr>
    <w:rPr>
      <w:sz w:val="16"/>
      <w:szCs w:val="16"/>
    </w:rPr>
  </w:style>
  <w:style w:type="character" w:customStyle="1" w:styleId="Recuodecorpodetexto3Char">
    <w:name w:val="Recuo de corpo de texto 3 Char"/>
    <w:basedOn w:val="Fontepargpadro"/>
    <w:link w:val="Recuodecorpodetexto3"/>
    <w:uiPriority w:val="99"/>
    <w:locked/>
    <w:rPr>
      <w:rFonts w:ascii="Times New Roman" w:hAnsi="Times New Roman" w:cs="Times New Roman"/>
      <w:sz w:val="16"/>
      <w:szCs w:val="16"/>
    </w:rPr>
  </w:style>
  <w:style w:type="paragraph" w:styleId="Subttulo">
    <w:name w:val="Subtitle"/>
    <w:basedOn w:val="Normal"/>
    <w:link w:val="SubttuloChar"/>
    <w:uiPriority w:val="99"/>
    <w:qFormat/>
    <w:pPr>
      <w:autoSpaceDE w:val="0"/>
      <w:autoSpaceDN w:val="0"/>
      <w:jc w:val="center"/>
    </w:pPr>
    <w:rPr>
      <w:b/>
      <w:bCs/>
      <w:sz w:val="28"/>
      <w:szCs w:val="28"/>
    </w:rPr>
  </w:style>
  <w:style w:type="character" w:customStyle="1" w:styleId="SubttuloChar">
    <w:name w:val="Subtítulo Char"/>
    <w:basedOn w:val="Fontepargpadro"/>
    <w:link w:val="Subttulo"/>
    <w:uiPriority w:val="99"/>
    <w:locked/>
    <w:rPr>
      <w:rFonts w:ascii="Cambria" w:hAnsi="Cambria" w:cs="Cambria"/>
      <w:sz w:val="24"/>
      <w:szCs w:val="24"/>
    </w:rPr>
  </w:style>
  <w:style w:type="paragraph" w:customStyle="1" w:styleId="Corpodotexto">
    <w:name w:val="Corpo do texto"/>
    <w:basedOn w:val="Normal"/>
    <w:uiPriority w:val="99"/>
    <w:pPr>
      <w:widowControl w:val="0"/>
      <w:suppressAutoHyphens/>
      <w:overflowPunct w:val="0"/>
      <w:autoSpaceDE w:val="0"/>
      <w:autoSpaceDN w:val="0"/>
      <w:adjustRightInd w:val="0"/>
      <w:jc w:val="both"/>
      <w:textAlignment w:val="baseline"/>
    </w:pPr>
    <w:rPr>
      <w:rFonts w:ascii="Arial" w:hAnsi="Arial" w:cs="Arial"/>
      <w:b/>
      <w:bCs/>
      <w:noProof/>
      <w:sz w:val="22"/>
      <w:szCs w:val="22"/>
    </w:rPr>
  </w:style>
  <w:style w:type="paragraph" w:customStyle="1" w:styleId="xl22">
    <w:name w:val="xl22"/>
    <w:basedOn w:val="Normal"/>
    <w:uiPriority w:val="99"/>
    <w:pPr>
      <w:spacing w:before="100" w:beforeAutospacing="1" w:after="100" w:afterAutospacing="1"/>
    </w:pPr>
    <w:rPr>
      <w:rFonts w:ascii="Arial" w:hAnsi="Arial" w:cs="Arial"/>
      <w:sz w:val="18"/>
      <w:szCs w:val="18"/>
    </w:rPr>
  </w:style>
  <w:style w:type="paragraph" w:customStyle="1" w:styleId="xl23">
    <w:name w:val="xl23"/>
    <w:basedOn w:val="Normal"/>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rPr>
  </w:style>
  <w:style w:type="paragraph" w:customStyle="1" w:styleId="xl24">
    <w:name w:val="xl24"/>
    <w:basedOn w:val="Normal"/>
    <w:uiPriority w:val="9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w:hAnsi="Arial" w:cs="Arial"/>
      <w:sz w:val="18"/>
      <w:szCs w:val="18"/>
    </w:rPr>
  </w:style>
  <w:style w:type="paragraph" w:customStyle="1" w:styleId="xl25">
    <w:name w:val="xl25"/>
    <w:basedOn w:val="Normal"/>
    <w:uiPriority w:val="9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both"/>
      <w:textAlignment w:val="top"/>
    </w:pPr>
    <w:rPr>
      <w:rFonts w:ascii="Arial" w:hAnsi="Arial" w:cs="Arial"/>
      <w:sz w:val="24"/>
      <w:szCs w:val="24"/>
    </w:rPr>
  </w:style>
  <w:style w:type="paragraph" w:customStyle="1" w:styleId="xl26">
    <w:name w:val="xl26"/>
    <w:basedOn w:val="Normal"/>
    <w:uiPriority w:val="9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sz w:val="18"/>
      <w:szCs w:val="18"/>
    </w:rPr>
  </w:style>
  <w:style w:type="paragraph" w:customStyle="1" w:styleId="xl27">
    <w:name w:val="xl27"/>
    <w:basedOn w:val="Normal"/>
    <w:uiPriority w:val="9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sz w:val="18"/>
      <w:szCs w:val="18"/>
    </w:rPr>
  </w:style>
  <w:style w:type="paragraph" w:customStyle="1" w:styleId="xl28">
    <w:name w:val="xl28"/>
    <w:basedOn w:val="Normal"/>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rPr>
  </w:style>
  <w:style w:type="paragraph" w:customStyle="1" w:styleId="xl29">
    <w:name w:val="xl29"/>
    <w:basedOn w:val="Normal"/>
    <w:uiPriority w:val="9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both"/>
      <w:textAlignment w:val="top"/>
    </w:pPr>
    <w:rPr>
      <w:rFonts w:ascii="Arial" w:hAnsi="Arial" w:cs="Arial"/>
      <w:sz w:val="18"/>
      <w:szCs w:val="18"/>
    </w:rPr>
  </w:style>
  <w:style w:type="paragraph" w:customStyle="1" w:styleId="xl30">
    <w:name w:val="xl30"/>
    <w:basedOn w:val="Normal"/>
    <w:uiPriority w:val="9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cs="Arial Unicode MS"/>
      <w:sz w:val="24"/>
      <w:szCs w:val="24"/>
    </w:rPr>
  </w:style>
  <w:style w:type="paragraph" w:customStyle="1" w:styleId="xl31">
    <w:name w:val="xl31"/>
    <w:basedOn w:val="Normal"/>
    <w:uiPriority w:val="9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w:hAnsi="Arial" w:cs="Arial"/>
      <w:sz w:val="18"/>
      <w:szCs w:val="18"/>
    </w:rPr>
  </w:style>
  <w:style w:type="paragraph" w:customStyle="1" w:styleId="xl32">
    <w:name w:val="xl32"/>
    <w:basedOn w:val="Normal"/>
    <w:uiPriority w:val="9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w:hAnsi="Arial" w:cs="Arial"/>
      <w:sz w:val="18"/>
      <w:szCs w:val="18"/>
    </w:rPr>
  </w:style>
  <w:style w:type="paragraph" w:customStyle="1" w:styleId="xl33">
    <w:name w:val="xl33"/>
    <w:basedOn w:val="Normal"/>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34">
    <w:name w:val="xl34"/>
    <w:basedOn w:val="Normal"/>
    <w:uiPriority w:val="9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35">
    <w:name w:val="xl35"/>
    <w:basedOn w:val="Normal"/>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rPr>
  </w:style>
  <w:style w:type="paragraph" w:customStyle="1" w:styleId="xl36">
    <w:name w:val="xl36"/>
    <w:basedOn w:val="Normal"/>
    <w:uiPriority w:val="9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w:hAnsi="Arial" w:cs="Arial"/>
      <w:b/>
      <w:bCs/>
      <w:sz w:val="18"/>
      <w:szCs w:val="18"/>
    </w:rPr>
  </w:style>
  <w:style w:type="paragraph" w:customStyle="1" w:styleId="xl37">
    <w:name w:val="xl37"/>
    <w:basedOn w:val="Normal"/>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rPr>
  </w:style>
  <w:style w:type="paragraph" w:customStyle="1" w:styleId="xl38">
    <w:name w:val="xl38"/>
    <w:basedOn w:val="Normal"/>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rFonts w:ascii="Arial" w:hAnsi="Arial" w:cs="Arial"/>
      <w:sz w:val="24"/>
      <w:szCs w:val="24"/>
    </w:rPr>
  </w:style>
  <w:style w:type="paragraph" w:customStyle="1" w:styleId="xl39">
    <w:name w:val="xl39"/>
    <w:basedOn w:val="Normal"/>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 w:val="18"/>
      <w:szCs w:val="18"/>
    </w:rPr>
  </w:style>
  <w:style w:type="paragraph" w:customStyle="1" w:styleId="xl40">
    <w:name w:val="xl40"/>
    <w:basedOn w:val="Normal"/>
    <w:uiPriority w:val="99"/>
    <w:pPr>
      <w:spacing w:before="100" w:beforeAutospacing="1" w:after="100" w:afterAutospacing="1"/>
      <w:jc w:val="center"/>
    </w:pPr>
    <w:rPr>
      <w:rFonts w:ascii="Arial" w:hAnsi="Arial" w:cs="Arial"/>
      <w:b/>
      <w:bCs/>
      <w:sz w:val="24"/>
      <w:szCs w:val="24"/>
    </w:rPr>
  </w:style>
  <w:style w:type="paragraph" w:customStyle="1" w:styleId="xl41">
    <w:name w:val="xl41"/>
    <w:basedOn w:val="Normal"/>
    <w:uiPriority w:val="99"/>
    <w:pPr>
      <w:pBdr>
        <w:top w:val="single" w:sz="4" w:space="0" w:color="auto"/>
        <w:bottom w:val="single" w:sz="4" w:space="0" w:color="auto"/>
        <w:right w:val="single" w:sz="4" w:space="0" w:color="auto"/>
      </w:pBdr>
      <w:shd w:val="clear" w:color="auto" w:fill="FFFFFF"/>
      <w:spacing w:before="100" w:beforeAutospacing="1" w:after="100" w:afterAutospacing="1"/>
      <w:jc w:val="both"/>
      <w:textAlignment w:val="top"/>
    </w:pPr>
    <w:rPr>
      <w:rFonts w:ascii="Arial" w:hAnsi="Arial" w:cs="Arial"/>
      <w:sz w:val="18"/>
      <w:szCs w:val="18"/>
    </w:rPr>
  </w:style>
  <w:style w:type="paragraph" w:customStyle="1" w:styleId="xl42">
    <w:name w:val="xl42"/>
    <w:basedOn w:val="Normal"/>
    <w:uiPriority w:val="99"/>
    <w:pPr>
      <w:pBdr>
        <w:top w:val="single" w:sz="4" w:space="0" w:color="auto"/>
        <w:bottom w:val="single" w:sz="4" w:space="0" w:color="auto"/>
        <w:right w:val="single" w:sz="4" w:space="0" w:color="auto"/>
      </w:pBdr>
      <w:spacing w:before="100" w:beforeAutospacing="1" w:after="100" w:afterAutospacing="1"/>
      <w:jc w:val="both"/>
      <w:textAlignment w:val="top"/>
    </w:pPr>
    <w:rPr>
      <w:rFonts w:ascii="Arial" w:hAnsi="Arial" w:cs="Arial"/>
      <w:sz w:val="18"/>
      <w:szCs w:val="18"/>
    </w:rPr>
  </w:style>
  <w:style w:type="paragraph" w:customStyle="1" w:styleId="xl44">
    <w:name w:val="xl44"/>
    <w:basedOn w:val="Normal"/>
    <w:uiPriority w:val="99"/>
    <w:pPr>
      <w:spacing w:before="100" w:beforeAutospacing="1" w:after="100" w:afterAutospacing="1"/>
      <w:jc w:val="center"/>
    </w:pPr>
    <w:rPr>
      <w:rFonts w:ascii="Arial" w:hAnsi="Arial" w:cs="Arial"/>
      <w:b/>
      <w:bCs/>
      <w:sz w:val="18"/>
      <w:szCs w:val="18"/>
    </w:rPr>
  </w:style>
  <w:style w:type="paragraph" w:customStyle="1" w:styleId="xl45">
    <w:name w:val="xl45"/>
    <w:basedOn w:val="Normal"/>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46">
    <w:name w:val="xl46"/>
    <w:basedOn w:val="Normal"/>
    <w:uiPriority w:val="9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rPr>
      <w:rFonts w:ascii="Arial" w:hAnsi="Arial" w:cs="Arial"/>
      <w:b/>
      <w:bCs/>
      <w:sz w:val="18"/>
      <w:szCs w:val="18"/>
    </w:rPr>
  </w:style>
  <w:style w:type="paragraph" w:customStyle="1" w:styleId="xl47">
    <w:name w:val="xl47"/>
    <w:basedOn w:val="Normal"/>
    <w:uiPriority w:val="99"/>
    <w:pPr>
      <w:spacing w:before="100" w:beforeAutospacing="1" w:after="100" w:afterAutospacing="1"/>
      <w:jc w:val="center"/>
    </w:pPr>
    <w:rPr>
      <w:rFonts w:ascii="Arial" w:hAnsi="Arial" w:cs="Arial"/>
      <w:b/>
      <w:bCs/>
      <w:sz w:val="18"/>
      <w:szCs w:val="18"/>
    </w:rPr>
  </w:style>
  <w:style w:type="paragraph" w:customStyle="1" w:styleId="xl48">
    <w:name w:val="xl48"/>
    <w:basedOn w:val="Normal"/>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rPr>
  </w:style>
  <w:style w:type="paragraph" w:customStyle="1" w:styleId="xl49">
    <w:name w:val="xl49"/>
    <w:basedOn w:val="Normal"/>
    <w:uiPriority w:val="9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rPr>
  </w:style>
  <w:style w:type="paragraph" w:customStyle="1" w:styleId="xl50">
    <w:name w:val="xl50"/>
    <w:basedOn w:val="Normal"/>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24"/>
      <w:szCs w:val="24"/>
    </w:rPr>
  </w:style>
  <w:style w:type="paragraph" w:customStyle="1" w:styleId="xl51">
    <w:name w:val="xl51"/>
    <w:basedOn w:val="Normal"/>
    <w:uiPriority w:val="9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cs="Arial Unicode MS"/>
      <w:sz w:val="18"/>
      <w:szCs w:val="18"/>
    </w:rPr>
  </w:style>
  <w:style w:type="paragraph" w:customStyle="1" w:styleId="xl52">
    <w:name w:val="xl52"/>
    <w:basedOn w:val="Normal"/>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cs="Arial Unicode MS"/>
      <w:sz w:val="18"/>
      <w:szCs w:val="18"/>
    </w:rPr>
  </w:style>
  <w:style w:type="paragraph" w:customStyle="1" w:styleId="xl43">
    <w:name w:val="xl43"/>
    <w:basedOn w:val="Normal"/>
    <w:uiPriority w:val="99"/>
    <w:pPr>
      <w:pBdr>
        <w:top w:val="single" w:sz="4" w:space="0" w:color="auto"/>
        <w:bottom w:val="single" w:sz="4" w:space="0" w:color="auto"/>
        <w:right w:val="single" w:sz="4" w:space="0" w:color="auto"/>
      </w:pBdr>
      <w:shd w:val="clear" w:color="auto" w:fill="FFFFFF"/>
      <w:spacing w:before="100" w:beforeAutospacing="1" w:after="100" w:afterAutospacing="1"/>
      <w:jc w:val="both"/>
      <w:textAlignment w:val="top"/>
    </w:pPr>
    <w:rPr>
      <w:rFonts w:ascii="Arial" w:hAnsi="Arial" w:cs="Arial"/>
      <w:sz w:val="18"/>
      <w:szCs w:val="18"/>
    </w:rPr>
  </w:style>
  <w:style w:type="paragraph" w:customStyle="1" w:styleId="xl53">
    <w:name w:val="xl53"/>
    <w:basedOn w:val="Normal"/>
    <w:uiPriority w:val="9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cs="Arial Unicode MS"/>
      <w:sz w:val="18"/>
      <w:szCs w:val="18"/>
    </w:rPr>
  </w:style>
  <w:style w:type="paragraph" w:customStyle="1" w:styleId="xl54">
    <w:name w:val="xl54"/>
    <w:basedOn w:val="Normal"/>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cs="Arial Unicode MS"/>
      <w:sz w:val="18"/>
      <w:szCs w:val="18"/>
    </w:rPr>
  </w:style>
  <w:style w:type="paragraph" w:styleId="Sumrio1">
    <w:name w:val="toc 1"/>
    <w:basedOn w:val="Normal"/>
    <w:next w:val="Normal"/>
    <w:autoRedefine/>
    <w:uiPriority w:val="39"/>
    <w:rsid w:val="005365E4"/>
    <w:pPr>
      <w:tabs>
        <w:tab w:val="left" w:pos="400"/>
        <w:tab w:val="right" w:leader="dot" w:pos="9062"/>
      </w:tabs>
      <w:spacing w:line="360" w:lineRule="auto"/>
    </w:pPr>
  </w:style>
  <w:style w:type="paragraph" w:styleId="Sumrio2">
    <w:name w:val="toc 2"/>
    <w:basedOn w:val="Normal"/>
    <w:next w:val="Normal"/>
    <w:autoRedefine/>
    <w:uiPriority w:val="99"/>
    <w:pPr>
      <w:ind w:left="200"/>
    </w:pPr>
  </w:style>
  <w:style w:type="paragraph" w:styleId="Sumrio3">
    <w:name w:val="toc 3"/>
    <w:basedOn w:val="Normal"/>
    <w:next w:val="Normal"/>
    <w:autoRedefine/>
    <w:uiPriority w:val="99"/>
    <w:pPr>
      <w:ind w:left="400"/>
    </w:pPr>
  </w:style>
  <w:style w:type="paragraph" w:styleId="Sumrio4">
    <w:name w:val="toc 4"/>
    <w:basedOn w:val="Normal"/>
    <w:next w:val="Normal"/>
    <w:autoRedefine/>
    <w:uiPriority w:val="99"/>
    <w:pPr>
      <w:ind w:left="600"/>
    </w:pPr>
  </w:style>
  <w:style w:type="paragraph" w:styleId="Sumrio5">
    <w:name w:val="toc 5"/>
    <w:basedOn w:val="Normal"/>
    <w:next w:val="Normal"/>
    <w:autoRedefine/>
    <w:uiPriority w:val="99"/>
    <w:pPr>
      <w:ind w:left="800"/>
    </w:pPr>
  </w:style>
  <w:style w:type="paragraph" w:styleId="Sumrio6">
    <w:name w:val="toc 6"/>
    <w:basedOn w:val="Normal"/>
    <w:next w:val="Normal"/>
    <w:autoRedefine/>
    <w:uiPriority w:val="99"/>
    <w:pPr>
      <w:ind w:left="1000"/>
    </w:pPr>
  </w:style>
  <w:style w:type="paragraph" w:styleId="Sumrio7">
    <w:name w:val="toc 7"/>
    <w:basedOn w:val="Normal"/>
    <w:next w:val="Normal"/>
    <w:autoRedefine/>
    <w:uiPriority w:val="99"/>
    <w:pPr>
      <w:ind w:left="1200"/>
    </w:pPr>
  </w:style>
  <w:style w:type="paragraph" w:styleId="Sumrio8">
    <w:name w:val="toc 8"/>
    <w:basedOn w:val="Normal"/>
    <w:next w:val="Normal"/>
    <w:autoRedefine/>
    <w:uiPriority w:val="99"/>
    <w:pPr>
      <w:ind w:left="1400"/>
    </w:pPr>
  </w:style>
  <w:style w:type="paragraph" w:styleId="Sumrio9">
    <w:name w:val="toc 9"/>
    <w:basedOn w:val="Normal"/>
    <w:next w:val="Normal"/>
    <w:autoRedefine/>
    <w:uiPriority w:val="99"/>
    <w:pPr>
      <w:ind w:left="1600"/>
    </w:pPr>
  </w:style>
  <w:style w:type="paragraph" w:customStyle="1" w:styleId="Default">
    <w:name w:val="Default"/>
    <w:pPr>
      <w:autoSpaceDE w:val="0"/>
      <w:autoSpaceDN w:val="0"/>
      <w:adjustRightInd w:val="0"/>
      <w:spacing w:after="0" w:line="240" w:lineRule="auto"/>
    </w:pPr>
    <w:rPr>
      <w:rFonts w:ascii="Arial" w:hAnsi="Arial" w:cs="Arial"/>
      <w:color w:val="000000"/>
      <w:sz w:val="24"/>
      <w:szCs w:val="24"/>
    </w:rPr>
  </w:style>
  <w:style w:type="paragraph" w:customStyle="1" w:styleId="A031165">
    <w:name w:val="_A031165"/>
    <w:basedOn w:val="Normal"/>
    <w:uiPriority w:val="99"/>
    <w:pPr>
      <w:ind w:left="1440" w:right="144" w:firstLine="288"/>
      <w:jc w:val="both"/>
    </w:pPr>
    <w:rPr>
      <w:sz w:val="24"/>
      <w:szCs w:val="24"/>
    </w:rPr>
  </w:style>
  <w:style w:type="paragraph" w:customStyle="1" w:styleId="A031565">
    <w:name w:val="_A031565"/>
    <w:basedOn w:val="Normal"/>
    <w:uiPriority w:val="99"/>
    <w:pPr>
      <w:ind w:left="2016" w:firstLine="288"/>
      <w:jc w:val="both"/>
    </w:pPr>
    <w:rPr>
      <w:sz w:val="24"/>
      <w:szCs w:val="24"/>
    </w:rPr>
  </w:style>
  <w:style w:type="paragraph" w:styleId="Remissivo1">
    <w:name w:val="index 1"/>
    <w:basedOn w:val="Normal"/>
    <w:next w:val="Normal"/>
    <w:autoRedefine/>
    <w:uiPriority w:val="99"/>
    <w:pPr>
      <w:ind w:left="200" w:hanging="200"/>
    </w:pPr>
  </w:style>
  <w:style w:type="paragraph" w:styleId="Remissivo2">
    <w:name w:val="index 2"/>
    <w:basedOn w:val="Normal"/>
    <w:next w:val="Normal"/>
    <w:autoRedefine/>
    <w:uiPriority w:val="99"/>
    <w:pPr>
      <w:ind w:left="400" w:hanging="200"/>
    </w:pPr>
  </w:style>
  <w:style w:type="paragraph" w:styleId="Remissivo3">
    <w:name w:val="index 3"/>
    <w:basedOn w:val="Normal"/>
    <w:next w:val="Normal"/>
    <w:autoRedefine/>
    <w:uiPriority w:val="99"/>
    <w:pPr>
      <w:ind w:left="600" w:hanging="200"/>
    </w:pPr>
  </w:style>
  <w:style w:type="paragraph" w:styleId="Remissivo4">
    <w:name w:val="index 4"/>
    <w:basedOn w:val="Normal"/>
    <w:next w:val="Normal"/>
    <w:autoRedefine/>
    <w:uiPriority w:val="99"/>
    <w:pPr>
      <w:ind w:left="800" w:hanging="200"/>
    </w:pPr>
  </w:style>
  <w:style w:type="paragraph" w:styleId="Remissivo5">
    <w:name w:val="index 5"/>
    <w:basedOn w:val="Normal"/>
    <w:next w:val="Normal"/>
    <w:autoRedefine/>
    <w:uiPriority w:val="99"/>
    <w:pPr>
      <w:ind w:left="1000" w:hanging="200"/>
    </w:pPr>
  </w:style>
  <w:style w:type="paragraph" w:styleId="Remissivo6">
    <w:name w:val="index 6"/>
    <w:basedOn w:val="Normal"/>
    <w:next w:val="Normal"/>
    <w:autoRedefine/>
    <w:uiPriority w:val="99"/>
    <w:pPr>
      <w:ind w:left="1200" w:hanging="200"/>
    </w:pPr>
  </w:style>
  <w:style w:type="paragraph" w:styleId="Remissivo7">
    <w:name w:val="index 7"/>
    <w:basedOn w:val="Normal"/>
    <w:next w:val="Normal"/>
    <w:autoRedefine/>
    <w:uiPriority w:val="99"/>
    <w:pPr>
      <w:ind w:left="1400" w:hanging="200"/>
    </w:pPr>
  </w:style>
  <w:style w:type="paragraph" w:styleId="Remissivo8">
    <w:name w:val="index 8"/>
    <w:basedOn w:val="Normal"/>
    <w:next w:val="Normal"/>
    <w:autoRedefine/>
    <w:uiPriority w:val="99"/>
    <w:pPr>
      <w:ind w:left="1600" w:hanging="200"/>
    </w:pPr>
  </w:style>
  <w:style w:type="paragraph" w:styleId="Remissivo9">
    <w:name w:val="index 9"/>
    <w:basedOn w:val="Normal"/>
    <w:next w:val="Normal"/>
    <w:autoRedefine/>
    <w:uiPriority w:val="99"/>
    <w:pPr>
      <w:ind w:left="1800" w:hanging="200"/>
    </w:pPr>
  </w:style>
  <w:style w:type="paragraph" w:styleId="Ttulodendiceremissivo">
    <w:name w:val="index heading"/>
    <w:basedOn w:val="Normal"/>
    <w:next w:val="Remissivo1"/>
    <w:uiPriority w:val="99"/>
  </w:style>
  <w:style w:type="paragraph" w:styleId="NormalWeb">
    <w:name w:val="Normal (Web)"/>
    <w:basedOn w:val="Default"/>
    <w:next w:val="Default"/>
    <w:uiPriority w:val="99"/>
    <w:pPr>
      <w:spacing w:before="100" w:after="100"/>
    </w:pPr>
    <w:rPr>
      <w:color w:val="auto"/>
      <w:sz w:val="20"/>
      <w:szCs w:val="20"/>
    </w:rPr>
  </w:style>
  <w:style w:type="paragraph" w:customStyle="1" w:styleId="NormalArial">
    <w:name w:val="Normal + Arial"/>
    <w:aliases w:val="12p + Arial,12 PNão Negrito"/>
    <w:basedOn w:val="Normal"/>
    <w:link w:val="NormalArialChar"/>
    <w:pPr>
      <w:jc w:val="both"/>
    </w:pPr>
    <w:rPr>
      <w:rFonts w:ascii="Arial" w:hAnsi="Arial" w:cs="Arial"/>
    </w:rPr>
  </w:style>
  <w:style w:type="paragraph" w:styleId="MapadoDocumento">
    <w:name w:val="Document Map"/>
    <w:basedOn w:val="Normal"/>
    <w:link w:val="MapadoDocumentoChar"/>
    <w:uiPriority w:val="99"/>
    <w:pPr>
      <w:shd w:val="clear" w:color="auto" w:fill="000080"/>
    </w:pPr>
    <w:rPr>
      <w:rFonts w:ascii="Tahoma" w:hAnsi="Tahoma" w:cs="Tahoma"/>
    </w:rPr>
  </w:style>
  <w:style w:type="character" w:customStyle="1" w:styleId="MapadoDocumentoChar">
    <w:name w:val="Mapa do Documento Char"/>
    <w:basedOn w:val="Fontepargpadro"/>
    <w:link w:val="MapadoDocumento"/>
    <w:uiPriority w:val="99"/>
    <w:semiHidden/>
    <w:locked/>
    <w:rPr>
      <w:rFonts w:ascii="Tahoma" w:hAnsi="Tahoma" w:cs="Tahoma"/>
      <w:sz w:val="16"/>
      <w:szCs w:val="16"/>
    </w:rPr>
  </w:style>
  <w:style w:type="paragraph" w:customStyle="1" w:styleId="Ttulo1ttulo1">
    <w:name w:val="Título 1.título 1"/>
    <w:basedOn w:val="Default"/>
    <w:next w:val="Default"/>
    <w:uiPriority w:val="99"/>
    <w:rPr>
      <w:color w:val="auto"/>
    </w:rPr>
  </w:style>
  <w:style w:type="paragraph" w:customStyle="1" w:styleId="PADRAO">
    <w:name w:val="PADRAO"/>
    <w:basedOn w:val="Default"/>
    <w:next w:val="Default"/>
    <w:uiPriority w:val="99"/>
    <w:rPr>
      <w:color w:val="auto"/>
      <w:sz w:val="20"/>
      <w:szCs w:val="20"/>
    </w:rPr>
  </w:style>
  <w:style w:type="paragraph" w:customStyle="1" w:styleId="Basedondiceanaltico">
    <w:name w:val="Base do índice analítico"/>
    <w:basedOn w:val="Default"/>
    <w:next w:val="Default"/>
    <w:uiPriority w:val="99"/>
    <w:pPr>
      <w:spacing w:after="240"/>
    </w:pPr>
    <w:rPr>
      <w:color w:val="auto"/>
      <w:sz w:val="20"/>
      <w:szCs w:val="20"/>
    </w:rPr>
  </w:style>
  <w:style w:type="paragraph" w:customStyle="1" w:styleId="TableText">
    <w:name w:val="Table Text"/>
    <w:uiPriority w:val="99"/>
    <w:pPr>
      <w:widowControl w:val="0"/>
      <w:spacing w:after="0" w:line="240" w:lineRule="auto"/>
      <w:jc w:val="both"/>
    </w:pPr>
    <w:rPr>
      <w:rFonts w:ascii="Arial" w:hAnsi="Arial" w:cs="Arial"/>
      <w:color w:val="000000"/>
      <w:sz w:val="20"/>
      <w:szCs w:val="20"/>
    </w:rPr>
  </w:style>
  <w:style w:type="paragraph" w:styleId="Citao">
    <w:name w:val="Quote"/>
    <w:basedOn w:val="Normal"/>
    <w:next w:val="Normal"/>
    <w:link w:val="CitaoChar"/>
    <w:uiPriority w:val="99"/>
    <w:qFormat/>
    <w:pPr>
      <w:spacing w:after="200" w:line="276" w:lineRule="auto"/>
    </w:pPr>
    <w:rPr>
      <w:rFonts w:ascii="Calibri" w:hAnsi="Calibri" w:cs="Calibri"/>
      <w:i/>
      <w:iCs/>
      <w:color w:val="000000"/>
      <w:sz w:val="22"/>
      <w:szCs w:val="22"/>
      <w:lang w:val="en-US" w:eastAsia="en-US"/>
    </w:rPr>
  </w:style>
  <w:style w:type="character" w:customStyle="1" w:styleId="CitaoChar">
    <w:name w:val="Citação Char"/>
    <w:basedOn w:val="Fontepargpadro"/>
    <w:link w:val="Citao"/>
    <w:uiPriority w:val="99"/>
    <w:locked/>
    <w:rPr>
      <w:rFonts w:ascii="Times New Roman" w:hAnsi="Times New Roman" w:cs="Times New Roman"/>
      <w:i/>
      <w:iCs/>
      <w:color w:val="000000"/>
      <w:sz w:val="20"/>
      <w:szCs w:val="20"/>
    </w:rPr>
  </w:style>
  <w:style w:type="paragraph" w:customStyle="1" w:styleId="Corpodetexto31">
    <w:name w:val="Corpo de texto 31"/>
    <w:basedOn w:val="Normal"/>
    <w:uiPriority w:val="99"/>
    <w:pPr>
      <w:suppressAutoHyphens/>
      <w:spacing w:line="360" w:lineRule="auto"/>
    </w:pPr>
    <w:rPr>
      <w:rFonts w:ascii="Arial Narrow" w:hAnsi="Arial Narrow" w:cs="Arial Narrow"/>
      <w:b/>
      <w:bCs/>
      <w:color w:val="000000"/>
      <w:sz w:val="18"/>
      <w:szCs w:val="18"/>
      <w:u w:val="single"/>
      <w:lang w:eastAsia="ar-SA"/>
    </w:rPr>
  </w:style>
  <w:style w:type="paragraph" w:customStyle="1" w:styleId="Style3">
    <w:name w:val="Style3"/>
    <w:basedOn w:val="Normal"/>
    <w:uiPriority w:val="99"/>
    <w:rsid w:val="00FA6FD2"/>
    <w:pPr>
      <w:widowControl w:val="0"/>
      <w:autoSpaceDE w:val="0"/>
      <w:autoSpaceDN w:val="0"/>
      <w:adjustRightInd w:val="0"/>
      <w:spacing w:line="581" w:lineRule="exact"/>
    </w:pPr>
    <w:rPr>
      <w:rFonts w:ascii="Arial" w:hAnsi="Arial" w:cs="Arial"/>
      <w:sz w:val="24"/>
      <w:szCs w:val="24"/>
    </w:rPr>
  </w:style>
  <w:style w:type="paragraph" w:customStyle="1" w:styleId="Style4">
    <w:name w:val="Style4"/>
    <w:basedOn w:val="Normal"/>
    <w:uiPriority w:val="99"/>
    <w:rsid w:val="00FA6FD2"/>
    <w:pPr>
      <w:widowControl w:val="0"/>
      <w:autoSpaceDE w:val="0"/>
      <w:autoSpaceDN w:val="0"/>
      <w:adjustRightInd w:val="0"/>
      <w:spacing w:line="242" w:lineRule="exact"/>
      <w:ind w:hanging="331"/>
      <w:jc w:val="both"/>
    </w:pPr>
    <w:rPr>
      <w:rFonts w:ascii="Arial" w:hAnsi="Arial" w:cs="Arial"/>
      <w:sz w:val="24"/>
      <w:szCs w:val="24"/>
    </w:rPr>
  </w:style>
  <w:style w:type="character" w:customStyle="1" w:styleId="FontStyle13">
    <w:name w:val="Font Style13"/>
    <w:basedOn w:val="Fontepargpadro"/>
    <w:uiPriority w:val="99"/>
    <w:rsid w:val="00FA6FD2"/>
    <w:rPr>
      <w:rFonts w:ascii="Arial" w:hAnsi="Arial" w:cs="Arial"/>
      <w:sz w:val="20"/>
      <w:szCs w:val="20"/>
    </w:rPr>
  </w:style>
  <w:style w:type="character" w:customStyle="1" w:styleId="FontStyle15">
    <w:name w:val="Font Style15"/>
    <w:basedOn w:val="Fontepargpadro"/>
    <w:uiPriority w:val="99"/>
    <w:rsid w:val="007E36B6"/>
    <w:rPr>
      <w:rFonts w:ascii="Arial" w:hAnsi="Arial" w:cs="Arial"/>
      <w:b/>
      <w:bCs/>
      <w:sz w:val="20"/>
      <w:szCs w:val="20"/>
    </w:rPr>
  </w:style>
  <w:style w:type="paragraph" w:customStyle="1" w:styleId="Style10">
    <w:name w:val="Style10"/>
    <w:basedOn w:val="Normal"/>
    <w:uiPriority w:val="99"/>
    <w:rsid w:val="005F522C"/>
    <w:pPr>
      <w:widowControl w:val="0"/>
      <w:autoSpaceDE w:val="0"/>
      <w:autoSpaceDN w:val="0"/>
      <w:adjustRightInd w:val="0"/>
      <w:spacing w:line="245" w:lineRule="exact"/>
      <w:ind w:hanging="341"/>
    </w:pPr>
    <w:rPr>
      <w:rFonts w:ascii="Arial" w:hAnsi="Arial" w:cs="Arial"/>
      <w:sz w:val="24"/>
      <w:szCs w:val="24"/>
    </w:rPr>
  </w:style>
  <w:style w:type="paragraph" w:customStyle="1" w:styleId="Style7">
    <w:name w:val="Style7"/>
    <w:basedOn w:val="Normal"/>
    <w:uiPriority w:val="99"/>
    <w:rsid w:val="00E15426"/>
    <w:pPr>
      <w:widowControl w:val="0"/>
      <w:autoSpaceDE w:val="0"/>
      <w:autoSpaceDN w:val="0"/>
      <w:adjustRightInd w:val="0"/>
      <w:jc w:val="both"/>
    </w:pPr>
    <w:rPr>
      <w:rFonts w:ascii="Arial" w:hAnsi="Arial" w:cs="Arial"/>
      <w:sz w:val="24"/>
      <w:szCs w:val="24"/>
    </w:rPr>
  </w:style>
  <w:style w:type="paragraph" w:customStyle="1" w:styleId="Style9">
    <w:name w:val="Style9"/>
    <w:basedOn w:val="Normal"/>
    <w:uiPriority w:val="99"/>
    <w:rsid w:val="00570829"/>
    <w:pPr>
      <w:widowControl w:val="0"/>
      <w:autoSpaceDE w:val="0"/>
      <w:autoSpaceDN w:val="0"/>
      <w:adjustRightInd w:val="0"/>
      <w:spacing w:line="358" w:lineRule="exact"/>
      <w:ind w:hanging="331"/>
    </w:pPr>
    <w:rPr>
      <w:rFonts w:ascii="Arial" w:hAnsi="Arial" w:cs="Arial"/>
      <w:sz w:val="24"/>
      <w:szCs w:val="24"/>
    </w:rPr>
  </w:style>
  <w:style w:type="table" w:styleId="Tabelacomgrade">
    <w:name w:val="Table Grid"/>
    <w:basedOn w:val="Tabelanormal"/>
    <w:uiPriority w:val="39"/>
    <w:rsid w:val="0040035B"/>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8">
    <w:name w:val="Style8"/>
    <w:basedOn w:val="Normal"/>
    <w:uiPriority w:val="99"/>
    <w:rsid w:val="00650A7F"/>
    <w:pPr>
      <w:widowControl w:val="0"/>
      <w:autoSpaceDE w:val="0"/>
      <w:autoSpaceDN w:val="0"/>
      <w:adjustRightInd w:val="0"/>
    </w:pPr>
    <w:rPr>
      <w:rFonts w:ascii="Arial" w:hAnsi="Arial" w:cs="Arial"/>
      <w:sz w:val="24"/>
      <w:szCs w:val="24"/>
    </w:rPr>
  </w:style>
  <w:style w:type="paragraph" w:customStyle="1" w:styleId="xl65">
    <w:name w:val="xl65"/>
    <w:basedOn w:val="Normal"/>
    <w:rsid w:val="009E52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66">
    <w:name w:val="xl66"/>
    <w:basedOn w:val="Normal"/>
    <w:rsid w:val="009E52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67">
    <w:name w:val="xl67"/>
    <w:basedOn w:val="Normal"/>
    <w:rsid w:val="009E52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68">
    <w:name w:val="xl68"/>
    <w:basedOn w:val="Normal"/>
    <w:rsid w:val="009E52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69">
    <w:name w:val="xl69"/>
    <w:basedOn w:val="Normal"/>
    <w:rsid w:val="009E52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70">
    <w:name w:val="xl70"/>
    <w:basedOn w:val="Normal"/>
    <w:rsid w:val="009E527D"/>
    <w:pPr>
      <w:spacing w:before="100" w:beforeAutospacing="1" w:after="100" w:afterAutospacing="1"/>
    </w:pPr>
    <w:rPr>
      <w:rFonts w:ascii="Arial" w:hAnsi="Arial" w:cs="Arial"/>
      <w:sz w:val="18"/>
      <w:szCs w:val="18"/>
    </w:rPr>
  </w:style>
  <w:style w:type="paragraph" w:customStyle="1" w:styleId="xl71">
    <w:name w:val="xl71"/>
    <w:basedOn w:val="Normal"/>
    <w:rsid w:val="009E527D"/>
    <w:pPr>
      <w:spacing w:before="100" w:beforeAutospacing="1" w:after="100" w:afterAutospacing="1"/>
      <w:jc w:val="center"/>
      <w:textAlignment w:val="center"/>
    </w:pPr>
    <w:rPr>
      <w:rFonts w:ascii="Arial" w:hAnsi="Arial" w:cs="Arial"/>
      <w:sz w:val="18"/>
      <w:szCs w:val="18"/>
    </w:rPr>
  </w:style>
  <w:style w:type="paragraph" w:customStyle="1" w:styleId="xl72">
    <w:name w:val="xl72"/>
    <w:basedOn w:val="Normal"/>
    <w:rsid w:val="009E52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73">
    <w:name w:val="xl73"/>
    <w:basedOn w:val="Normal"/>
    <w:rsid w:val="009E527D"/>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18"/>
      <w:szCs w:val="18"/>
    </w:rPr>
  </w:style>
  <w:style w:type="paragraph" w:customStyle="1" w:styleId="xl74">
    <w:name w:val="xl74"/>
    <w:basedOn w:val="Normal"/>
    <w:rsid w:val="009E527D"/>
    <w:pPr>
      <w:spacing w:before="100" w:beforeAutospacing="1" w:after="100" w:afterAutospacing="1"/>
      <w:jc w:val="center"/>
      <w:textAlignment w:val="center"/>
    </w:pPr>
    <w:rPr>
      <w:rFonts w:ascii="Arial" w:hAnsi="Arial" w:cs="Arial"/>
      <w:sz w:val="18"/>
      <w:szCs w:val="18"/>
    </w:rPr>
  </w:style>
  <w:style w:type="paragraph" w:customStyle="1" w:styleId="xl75">
    <w:name w:val="xl75"/>
    <w:basedOn w:val="Normal"/>
    <w:rsid w:val="009E527D"/>
    <w:pPr>
      <w:spacing w:before="100" w:beforeAutospacing="1" w:after="100" w:afterAutospacing="1"/>
      <w:jc w:val="center"/>
    </w:pPr>
    <w:rPr>
      <w:rFonts w:ascii="Arial" w:hAnsi="Arial" w:cs="Arial"/>
      <w:sz w:val="18"/>
      <w:szCs w:val="18"/>
    </w:rPr>
  </w:style>
  <w:style w:type="paragraph" w:customStyle="1" w:styleId="xl76">
    <w:name w:val="xl76"/>
    <w:basedOn w:val="Normal"/>
    <w:rsid w:val="009E52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77">
    <w:name w:val="xl77"/>
    <w:basedOn w:val="Normal"/>
    <w:rsid w:val="009E52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78">
    <w:name w:val="xl78"/>
    <w:basedOn w:val="Normal"/>
    <w:rsid w:val="009E52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79">
    <w:name w:val="xl79"/>
    <w:basedOn w:val="Normal"/>
    <w:rsid w:val="009E527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80">
    <w:name w:val="xl80"/>
    <w:basedOn w:val="Normal"/>
    <w:rsid w:val="009E527D"/>
    <w:pPr>
      <w:pBdr>
        <w:top w:val="single" w:sz="4" w:space="0" w:color="auto"/>
        <w:bottom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81">
    <w:name w:val="xl81"/>
    <w:basedOn w:val="Normal"/>
    <w:rsid w:val="009E527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82">
    <w:name w:val="xl82"/>
    <w:basedOn w:val="Normal"/>
    <w:rsid w:val="009E527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83">
    <w:name w:val="xl83"/>
    <w:basedOn w:val="Normal"/>
    <w:rsid w:val="009E527D"/>
    <w:pPr>
      <w:pBdr>
        <w:top w:val="single" w:sz="4" w:space="0" w:color="auto"/>
        <w:bottom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84">
    <w:name w:val="xl84"/>
    <w:basedOn w:val="Normal"/>
    <w:rsid w:val="009E527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85">
    <w:name w:val="xl85"/>
    <w:basedOn w:val="Normal"/>
    <w:rsid w:val="009E527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86">
    <w:name w:val="xl86"/>
    <w:basedOn w:val="Normal"/>
    <w:rsid w:val="009E527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87">
    <w:name w:val="xl87"/>
    <w:basedOn w:val="Normal"/>
    <w:rsid w:val="009E52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88">
    <w:name w:val="xl88"/>
    <w:basedOn w:val="Normal"/>
    <w:rsid w:val="009E527D"/>
    <w:pPr>
      <w:spacing w:before="100" w:beforeAutospacing="1" w:after="100" w:afterAutospacing="1"/>
      <w:jc w:val="center"/>
      <w:textAlignment w:val="center"/>
    </w:pPr>
    <w:rPr>
      <w:rFonts w:ascii="Arial" w:hAnsi="Arial" w:cs="Arial"/>
      <w:sz w:val="18"/>
      <w:szCs w:val="18"/>
    </w:rPr>
  </w:style>
  <w:style w:type="paragraph" w:customStyle="1" w:styleId="xl63">
    <w:name w:val="xl63"/>
    <w:basedOn w:val="Normal"/>
    <w:rsid w:val="00C360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64">
    <w:name w:val="xl64"/>
    <w:basedOn w:val="Normal"/>
    <w:rsid w:val="00C360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89">
    <w:name w:val="xl89"/>
    <w:basedOn w:val="Normal"/>
    <w:rsid w:val="00C360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90">
    <w:name w:val="xl90"/>
    <w:basedOn w:val="Normal"/>
    <w:rsid w:val="00C360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91">
    <w:name w:val="xl91"/>
    <w:basedOn w:val="Normal"/>
    <w:rsid w:val="00C360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customStyle="1" w:styleId="xl92">
    <w:name w:val="xl92"/>
    <w:basedOn w:val="Normal"/>
    <w:rsid w:val="00C360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6"/>
      <w:szCs w:val="16"/>
    </w:rPr>
  </w:style>
  <w:style w:type="paragraph" w:styleId="PargrafodaLista">
    <w:name w:val="List Paragraph"/>
    <w:aliases w:val="List I Paragraph,descritivo,Due date,Segundo"/>
    <w:basedOn w:val="Normal"/>
    <w:link w:val="PargrafodaListaChar"/>
    <w:uiPriority w:val="34"/>
    <w:qFormat/>
    <w:rsid w:val="00CF73DC"/>
    <w:pPr>
      <w:ind w:left="720"/>
      <w:contextualSpacing/>
    </w:pPr>
  </w:style>
  <w:style w:type="character" w:styleId="Forte">
    <w:name w:val="Strong"/>
    <w:uiPriority w:val="22"/>
    <w:qFormat/>
    <w:rsid w:val="002B3FC6"/>
    <w:rPr>
      <w:b/>
      <w:bCs/>
    </w:rPr>
  </w:style>
  <w:style w:type="paragraph" w:customStyle="1" w:styleId="font5">
    <w:name w:val="font5"/>
    <w:basedOn w:val="Normal"/>
    <w:rsid w:val="00692B0A"/>
    <w:pPr>
      <w:spacing w:before="100" w:beforeAutospacing="1" w:after="100" w:afterAutospacing="1"/>
    </w:pPr>
    <w:rPr>
      <w:rFonts w:ascii="Century Gothic" w:hAnsi="Century Gothic"/>
      <w:b/>
      <w:bCs/>
      <w:sz w:val="14"/>
      <w:szCs w:val="14"/>
    </w:rPr>
  </w:style>
  <w:style w:type="paragraph" w:customStyle="1" w:styleId="font6">
    <w:name w:val="font6"/>
    <w:basedOn w:val="Normal"/>
    <w:rsid w:val="00692B0A"/>
    <w:pPr>
      <w:spacing w:before="100" w:beforeAutospacing="1" w:after="100" w:afterAutospacing="1"/>
    </w:pPr>
    <w:rPr>
      <w:rFonts w:ascii="Century Gothic" w:hAnsi="Century Gothic"/>
      <w:sz w:val="14"/>
      <w:szCs w:val="14"/>
    </w:rPr>
  </w:style>
  <w:style w:type="paragraph" w:customStyle="1" w:styleId="font7">
    <w:name w:val="font7"/>
    <w:basedOn w:val="Normal"/>
    <w:rsid w:val="00692B0A"/>
    <w:pPr>
      <w:spacing w:before="100" w:beforeAutospacing="1" w:after="100" w:afterAutospacing="1"/>
    </w:pPr>
    <w:rPr>
      <w:rFonts w:ascii="Century Gothic" w:hAnsi="Century Gothic"/>
      <w:b/>
      <w:bCs/>
      <w:color w:val="000000"/>
      <w:sz w:val="14"/>
      <w:szCs w:val="14"/>
    </w:rPr>
  </w:style>
  <w:style w:type="paragraph" w:customStyle="1" w:styleId="font8">
    <w:name w:val="font8"/>
    <w:basedOn w:val="Normal"/>
    <w:rsid w:val="00692B0A"/>
    <w:pPr>
      <w:spacing w:before="100" w:beforeAutospacing="1" w:after="100" w:afterAutospacing="1"/>
    </w:pPr>
    <w:rPr>
      <w:rFonts w:ascii="Century Gothic" w:hAnsi="Century Gothic"/>
      <w:color w:val="000000"/>
      <w:sz w:val="14"/>
      <w:szCs w:val="14"/>
    </w:rPr>
  </w:style>
  <w:style w:type="paragraph" w:customStyle="1" w:styleId="font9">
    <w:name w:val="font9"/>
    <w:basedOn w:val="Normal"/>
    <w:rsid w:val="00692B0A"/>
    <w:pPr>
      <w:spacing w:before="100" w:beforeAutospacing="1" w:after="100" w:afterAutospacing="1"/>
    </w:pPr>
    <w:rPr>
      <w:rFonts w:ascii="Century Gothic" w:hAnsi="Century Gothic"/>
      <w:sz w:val="14"/>
      <w:szCs w:val="14"/>
    </w:rPr>
  </w:style>
  <w:style w:type="paragraph" w:customStyle="1" w:styleId="xl93">
    <w:name w:val="xl93"/>
    <w:basedOn w:val="Normal"/>
    <w:rsid w:val="00692B0A"/>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Century Gothic" w:hAnsi="Century Gothic"/>
      <w:b/>
      <w:bCs/>
      <w:sz w:val="14"/>
      <w:szCs w:val="14"/>
    </w:rPr>
  </w:style>
  <w:style w:type="paragraph" w:customStyle="1" w:styleId="xl94">
    <w:name w:val="xl94"/>
    <w:basedOn w:val="Normal"/>
    <w:rsid w:val="00692B0A"/>
    <w:pPr>
      <w:pBdr>
        <w:top w:val="single" w:sz="4" w:space="0" w:color="auto"/>
        <w:left w:val="single" w:sz="4" w:space="0" w:color="auto"/>
        <w:bottom w:val="single" w:sz="4" w:space="0" w:color="auto"/>
      </w:pBdr>
      <w:spacing w:before="100" w:beforeAutospacing="1" w:after="100" w:afterAutospacing="1"/>
      <w:jc w:val="center"/>
      <w:textAlignment w:val="center"/>
    </w:pPr>
    <w:rPr>
      <w:rFonts w:ascii="Century Gothic" w:hAnsi="Century Gothic"/>
      <w:b/>
      <w:bCs/>
      <w:sz w:val="14"/>
      <w:szCs w:val="14"/>
    </w:rPr>
  </w:style>
  <w:style w:type="paragraph" w:customStyle="1" w:styleId="xl95">
    <w:name w:val="xl95"/>
    <w:basedOn w:val="Normal"/>
    <w:rsid w:val="00692B0A"/>
    <w:pPr>
      <w:pBdr>
        <w:top w:val="single" w:sz="4" w:space="0" w:color="auto"/>
        <w:bottom w:val="single" w:sz="4" w:space="0" w:color="auto"/>
      </w:pBdr>
      <w:spacing w:before="100" w:beforeAutospacing="1" w:after="100" w:afterAutospacing="1"/>
      <w:jc w:val="center"/>
      <w:textAlignment w:val="center"/>
    </w:pPr>
    <w:rPr>
      <w:rFonts w:ascii="Century Gothic" w:hAnsi="Century Gothic"/>
      <w:b/>
      <w:bCs/>
      <w:sz w:val="14"/>
      <w:szCs w:val="14"/>
    </w:rPr>
  </w:style>
  <w:style w:type="paragraph" w:customStyle="1" w:styleId="xl96">
    <w:name w:val="xl96"/>
    <w:basedOn w:val="Normal"/>
    <w:rsid w:val="00692B0A"/>
    <w:pPr>
      <w:pBdr>
        <w:top w:val="single" w:sz="4" w:space="0" w:color="auto"/>
        <w:bottom w:val="single" w:sz="4" w:space="0" w:color="auto"/>
        <w:right w:val="single" w:sz="4" w:space="0" w:color="auto"/>
      </w:pBdr>
      <w:spacing w:before="100" w:beforeAutospacing="1" w:after="100" w:afterAutospacing="1"/>
      <w:jc w:val="center"/>
      <w:textAlignment w:val="center"/>
    </w:pPr>
    <w:rPr>
      <w:rFonts w:ascii="Century Gothic" w:hAnsi="Century Gothic"/>
      <w:b/>
      <w:bCs/>
      <w:sz w:val="14"/>
      <w:szCs w:val="14"/>
    </w:rPr>
  </w:style>
  <w:style w:type="paragraph" w:customStyle="1" w:styleId="xl97">
    <w:name w:val="xl97"/>
    <w:basedOn w:val="Normal"/>
    <w:rsid w:val="00692B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entury Gothic" w:hAnsi="Century Gothic"/>
      <w:b/>
      <w:bCs/>
      <w:sz w:val="14"/>
      <w:szCs w:val="14"/>
    </w:rPr>
  </w:style>
  <w:style w:type="paragraph" w:customStyle="1" w:styleId="xl98">
    <w:name w:val="xl98"/>
    <w:basedOn w:val="Normal"/>
    <w:rsid w:val="00692B0A"/>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Century Gothic" w:hAnsi="Century Gothic"/>
      <w:b/>
      <w:bCs/>
      <w:sz w:val="14"/>
      <w:szCs w:val="14"/>
    </w:rPr>
  </w:style>
  <w:style w:type="paragraph" w:customStyle="1" w:styleId="xl99">
    <w:name w:val="xl99"/>
    <w:basedOn w:val="Normal"/>
    <w:rsid w:val="00692B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entury Gothic" w:hAnsi="Century Gothic"/>
      <w:b/>
      <w:bCs/>
      <w:sz w:val="14"/>
      <w:szCs w:val="14"/>
    </w:rPr>
  </w:style>
  <w:style w:type="character" w:customStyle="1" w:styleId="PargrafodaListaChar">
    <w:name w:val="Parágrafo da Lista Char"/>
    <w:aliases w:val="List I Paragraph Char,descritivo Char,Due date Char,Segundo Char"/>
    <w:link w:val="PargrafodaLista"/>
    <w:uiPriority w:val="34"/>
    <w:qFormat/>
    <w:rsid w:val="00D24CC6"/>
    <w:rPr>
      <w:sz w:val="20"/>
      <w:szCs w:val="20"/>
    </w:rPr>
  </w:style>
  <w:style w:type="paragraph" w:styleId="Pr-formataoHTML">
    <w:name w:val="HTML Preformatted"/>
    <w:basedOn w:val="Normal"/>
    <w:link w:val="Pr-formataoHTMLChar"/>
    <w:rsid w:val="009751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hAnsi="Courier New"/>
      <w:lang w:eastAsia="ar-SA"/>
    </w:rPr>
  </w:style>
  <w:style w:type="character" w:customStyle="1" w:styleId="Pr-formataoHTMLChar">
    <w:name w:val="Pré-formatação HTML Char"/>
    <w:basedOn w:val="Fontepargpadro"/>
    <w:link w:val="Pr-formataoHTML"/>
    <w:rsid w:val="00975197"/>
    <w:rPr>
      <w:rFonts w:ascii="Courier New" w:hAnsi="Courier New"/>
      <w:sz w:val="20"/>
      <w:szCs w:val="20"/>
      <w:lang w:eastAsia="ar-SA"/>
    </w:rPr>
  </w:style>
  <w:style w:type="character" w:customStyle="1" w:styleId="NormalArialChar">
    <w:name w:val="Normal + Arial Char"/>
    <w:aliases w:val="12p + Arial Char,12 PNão Negrito Char"/>
    <w:link w:val="NormalArial"/>
    <w:rsid w:val="00547EF5"/>
    <w:rPr>
      <w:rFonts w:ascii="Arial" w:hAnsi="Arial" w:cs="Arial"/>
      <w:sz w:val="20"/>
      <w:szCs w:val="20"/>
    </w:rPr>
  </w:style>
  <w:style w:type="character" w:styleId="TextodoEspaoReservado">
    <w:name w:val="Placeholder Text"/>
    <w:basedOn w:val="Fontepargpadro"/>
    <w:uiPriority w:val="99"/>
    <w:semiHidden/>
    <w:rsid w:val="00651DA8"/>
    <w:rPr>
      <w:color w:val="808080"/>
    </w:rPr>
  </w:style>
  <w:style w:type="character" w:styleId="Refdecomentrio">
    <w:name w:val="annotation reference"/>
    <w:basedOn w:val="Fontepargpadro"/>
    <w:unhideWhenUsed/>
    <w:qFormat/>
    <w:rsid w:val="00651DA8"/>
    <w:rPr>
      <w:sz w:val="16"/>
      <w:szCs w:val="16"/>
    </w:rPr>
  </w:style>
  <w:style w:type="paragraph" w:styleId="Textodecomentrio">
    <w:name w:val="annotation text"/>
    <w:basedOn w:val="Normal"/>
    <w:link w:val="TextodecomentrioChar"/>
    <w:unhideWhenUsed/>
    <w:qFormat/>
    <w:rsid w:val="00651DA8"/>
  </w:style>
  <w:style w:type="character" w:customStyle="1" w:styleId="TextodecomentrioChar">
    <w:name w:val="Texto de comentário Char"/>
    <w:basedOn w:val="Fontepargpadro"/>
    <w:link w:val="Textodecomentrio"/>
    <w:qFormat/>
    <w:rsid w:val="00651DA8"/>
    <w:rPr>
      <w:sz w:val="20"/>
      <w:szCs w:val="20"/>
    </w:rPr>
  </w:style>
  <w:style w:type="paragraph" w:styleId="Assuntodocomentrio">
    <w:name w:val="annotation subject"/>
    <w:basedOn w:val="Textodecomentrio"/>
    <w:next w:val="Textodecomentrio"/>
    <w:link w:val="AssuntodocomentrioChar"/>
    <w:uiPriority w:val="99"/>
    <w:semiHidden/>
    <w:unhideWhenUsed/>
    <w:rsid w:val="00651DA8"/>
    <w:rPr>
      <w:b/>
      <w:bCs/>
    </w:rPr>
  </w:style>
  <w:style w:type="character" w:customStyle="1" w:styleId="AssuntodocomentrioChar">
    <w:name w:val="Assunto do comentário Char"/>
    <w:basedOn w:val="TextodecomentrioChar"/>
    <w:link w:val="Assuntodocomentrio"/>
    <w:uiPriority w:val="99"/>
    <w:semiHidden/>
    <w:rsid w:val="00651DA8"/>
    <w:rPr>
      <w:b/>
      <w:bCs/>
      <w:sz w:val="20"/>
      <w:szCs w:val="20"/>
    </w:rPr>
  </w:style>
  <w:style w:type="paragraph" w:customStyle="1" w:styleId="xm-2061951353195698702m2134053083322524289gmail-msolistparagraph">
    <w:name w:val="x_m_-2061951353195698702m_2134053083322524289gmail-msolistparagraph"/>
    <w:basedOn w:val="Normal"/>
    <w:rsid w:val="00127C11"/>
    <w:pPr>
      <w:spacing w:before="100" w:beforeAutospacing="1" w:after="100" w:afterAutospacing="1"/>
    </w:pPr>
    <w:rPr>
      <w:sz w:val="24"/>
      <w:szCs w:val="24"/>
    </w:rPr>
  </w:style>
  <w:style w:type="paragraph" w:styleId="Legenda">
    <w:name w:val="caption"/>
    <w:basedOn w:val="Normal"/>
    <w:next w:val="Normal"/>
    <w:uiPriority w:val="35"/>
    <w:unhideWhenUsed/>
    <w:qFormat/>
    <w:rsid w:val="00937B5D"/>
    <w:pPr>
      <w:spacing w:after="200"/>
    </w:pPr>
    <w:rPr>
      <w:i/>
      <w:iCs/>
      <w:color w:val="1F497D" w:themeColor="text2"/>
      <w:sz w:val="18"/>
      <w:szCs w:val="18"/>
    </w:rPr>
  </w:style>
  <w:style w:type="paragraph" w:customStyle="1" w:styleId="textbody">
    <w:name w:val="textbody"/>
    <w:basedOn w:val="Normal"/>
    <w:rsid w:val="00625B19"/>
    <w:pPr>
      <w:spacing w:before="100" w:beforeAutospacing="1" w:after="100" w:afterAutospacing="1"/>
    </w:pPr>
    <w:rPr>
      <w:sz w:val="24"/>
      <w:szCs w:val="24"/>
    </w:rPr>
  </w:style>
  <w:style w:type="paragraph" w:customStyle="1" w:styleId="Nivel01">
    <w:name w:val="Nivel 01"/>
    <w:basedOn w:val="Ttulo1"/>
    <w:next w:val="Normal"/>
    <w:link w:val="Nivel01Char"/>
    <w:qFormat/>
    <w:rsid w:val="00832EAB"/>
    <w:pPr>
      <w:keepLines/>
      <w:tabs>
        <w:tab w:val="left" w:pos="567"/>
      </w:tabs>
      <w:spacing w:before="240"/>
      <w:jc w:val="both"/>
    </w:pPr>
    <w:rPr>
      <w:rFonts w:ascii="Ecofont_Spranq_eco_Sans" w:eastAsiaTheme="majorEastAsia" w:hAnsi="Ecofont_Spranq_eco_Sans" w:cs="Times New Roman"/>
      <w:color w:val="000000"/>
    </w:rPr>
  </w:style>
  <w:style w:type="paragraph" w:customStyle="1" w:styleId="citao2">
    <w:name w:val="citação 2"/>
    <w:basedOn w:val="Citao"/>
    <w:link w:val="citao2Char"/>
    <w:qFormat/>
    <w:rsid w:val="00067F2F"/>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sz w:val="20"/>
      <w:szCs w:val="20"/>
      <w:lang w:val="pt-BR"/>
    </w:rPr>
  </w:style>
  <w:style w:type="character" w:customStyle="1" w:styleId="citao2Char">
    <w:name w:val="citação 2 Char"/>
    <w:basedOn w:val="CitaoChar"/>
    <w:link w:val="citao2"/>
    <w:rsid w:val="00067F2F"/>
    <w:rPr>
      <w:rFonts w:ascii="Arial" w:eastAsia="Calibri" w:hAnsi="Arial" w:cs="Tahoma"/>
      <w:i/>
      <w:iCs/>
      <w:color w:val="000000"/>
      <w:sz w:val="20"/>
      <w:szCs w:val="20"/>
      <w:shd w:val="clear" w:color="auto" w:fill="FFFFCC"/>
      <w:lang w:eastAsia="en-US"/>
    </w:rPr>
  </w:style>
  <w:style w:type="character" w:customStyle="1" w:styleId="Nivel01Char">
    <w:name w:val="Nivel 01 Char"/>
    <w:basedOn w:val="TtuloChar"/>
    <w:link w:val="Nivel01"/>
    <w:rsid w:val="00D327A9"/>
    <w:rPr>
      <w:rFonts w:ascii="Ecofont_Spranq_eco_Sans" w:eastAsiaTheme="majorEastAsia" w:hAnsi="Ecofont_Spranq_eco_Sans" w:cs="Cambria"/>
      <w:b/>
      <w:bCs/>
      <w:color w:val="000000"/>
      <w:kern w:val="28"/>
      <w:sz w:val="20"/>
      <w:szCs w:val="20"/>
    </w:rPr>
  </w:style>
  <w:style w:type="paragraph" w:customStyle="1" w:styleId="PADRO">
    <w:name w:val="PADRÃO"/>
    <w:rsid w:val="00155257"/>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paragraph" w:customStyle="1" w:styleId="ESPECIFICAO2">
    <w:name w:val="ESPECIFICAÇÃO2"/>
    <w:basedOn w:val="Normal"/>
    <w:rsid w:val="00BA5BFD"/>
    <w:pPr>
      <w:numPr>
        <w:ilvl w:val="1"/>
        <w:numId w:val="1"/>
      </w:numPr>
      <w:jc w:val="both"/>
    </w:pPr>
    <w:rPr>
      <w:rFonts w:ascii="Arial (W1)" w:hAnsi="Arial (W1)"/>
      <w:sz w:val="24"/>
    </w:rPr>
  </w:style>
  <w:style w:type="table" w:customStyle="1" w:styleId="Tabelacomgrade1">
    <w:name w:val="Tabela com grade1"/>
    <w:basedOn w:val="Tabelanormal"/>
    <w:next w:val="Tabelacomgrade"/>
    <w:uiPriority w:val="39"/>
    <w:rsid w:val="00A10D51"/>
    <w:pPr>
      <w:widowControl w:val="0"/>
      <w:autoSpaceDE w:val="0"/>
      <w:autoSpaceDN w:val="0"/>
      <w:spacing w:after="0" w:line="240" w:lineRule="auto"/>
    </w:pPr>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emEspaamento">
    <w:name w:val="No Spacing"/>
    <w:uiPriority w:val="1"/>
    <w:qFormat/>
    <w:rsid w:val="00B90838"/>
    <w:pPr>
      <w:widowControl w:val="0"/>
      <w:spacing w:after="0" w:line="240" w:lineRule="auto"/>
    </w:pPr>
    <w:rPr>
      <w:sz w:val="20"/>
      <w:szCs w:val="20"/>
    </w:rPr>
  </w:style>
  <w:style w:type="paragraph" w:styleId="Textodenotaderodap">
    <w:name w:val="footnote text"/>
    <w:basedOn w:val="Normal"/>
    <w:link w:val="TextodenotaderodapChar"/>
    <w:rsid w:val="0021295E"/>
  </w:style>
  <w:style w:type="character" w:customStyle="1" w:styleId="TextodenotaderodapChar">
    <w:name w:val="Texto de nota de rodapé Char"/>
    <w:basedOn w:val="Fontepargpadro"/>
    <w:link w:val="Textodenotaderodap"/>
    <w:rsid w:val="0021295E"/>
    <w:rPr>
      <w:sz w:val="20"/>
      <w:szCs w:val="20"/>
    </w:rPr>
  </w:style>
  <w:style w:type="character" w:styleId="Refdenotaderodap">
    <w:name w:val="footnote reference"/>
    <w:rsid w:val="0021295E"/>
    <w:rPr>
      <w:vertAlign w:val="superscript"/>
    </w:rPr>
  </w:style>
  <w:style w:type="character" w:styleId="nfase">
    <w:name w:val="Emphasis"/>
    <w:qFormat/>
    <w:rsid w:val="00C06726"/>
    <w:rPr>
      <w:i/>
      <w:iCs/>
    </w:rPr>
  </w:style>
  <w:style w:type="paragraph" w:customStyle="1" w:styleId="xl100">
    <w:name w:val="xl100"/>
    <w:basedOn w:val="Normal"/>
    <w:rsid w:val="00F6538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center"/>
    </w:pPr>
    <w:rPr>
      <w:rFonts w:ascii="Century Gothic" w:hAnsi="Century Gothic"/>
      <w:sz w:val="16"/>
      <w:szCs w:val="16"/>
    </w:rPr>
  </w:style>
  <w:style w:type="paragraph" w:customStyle="1" w:styleId="xl101">
    <w:name w:val="xl101"/>
    <w:basedOn w:val="Normal"/>
    <w:rsid w:val="00F6538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Century Gothic" w:hAnsi="Century Gothic"/>
      <w:sz w:val="16"/>
      <w:szCs w:val="16"/>
    </w:rPr>
  </w:style>
  <w:style w:type="paragraph" w:customStyle="1" w:styleId="xl102">
    <w:name w:val="xl102"/>
    <w:basedOn w:val="Normal"/>
    <w:rsid w:val="00F6538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Century Gothic" w:hAnsi="Century Gothic"/>
      <w:sz w:val="16"/>
      <w:szCs w:val="16"/>
    </w:rPr>
  </w:style>
  <w:style w:type="paragraph" w:customStyle="1" w:styleId="xl103">
    <w:name w:val="xl103"/>
    <w:basedOn w:val="Normal"/>
    <w:rsid w:val="00F6538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Century Gothic" w:hAnsi="Century Gothic"/>
      <w:sz w:val="16"/>
      <w:szCs w:val="16"/>
    </w:rPr>
  </w:style>
  <w:style w:type="paragraph" w:customStyle="1" w:styleId="xl104">
    <w:name w:val="xl104"/>
    <w:basedOn w:val="Normal"/>
    <w:rsid w:val="00F6538E"/>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Century Gothic" w:hAnsi="Century Gothic"/>
      <w:sz w:val="16"/>
      <w:szCs w:val="16"/>
    </w:rPr>
  </w:style>
  <w:style w:type="paragraph" w:customStyle="1" w:styleId="xl105">
    <w:name w:val="xl105"/>
    <w:basedOn w:val="Normal"/>
    <w:rsid w:val="00F6538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Century Gothic" w:hAnsi="Century Gothic"/>
      <w:color w:val="000000"/>
      <w:sz w:val="16"/>
      <w:szCs w:val="16"/>
    </w:rPr>
  </w:style>
  <w:style w:type="paragraph" w:customStyle="1" w:styleId="xl106">
    <w:name w:val="xl106"/>
    <w:basedOn w:val="Normal"/>
    <w:rsid w:val="00F6538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Century Gothic" w:hAnsi="Century Gothic"/>
      <w:sz w:val="16"/>
      <w:szCs w:val="16"/>
    </w:rPr>
  </w:style>
  <w:style w:type="paragraph" w:customStyle="1" w:styleId="xl107">
    <w:name w:val="xl107"/>
    <w:basedOn w:val="Normal"/>
    <w:rsid w:val="00F6538E"/>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rFonts w:ascii="Century Gothic" w:hAnsi="Century Gothic"/>
      <w:b/>
      <w:bCs/>
      <w:sz w:val="16"/>
      <w:szCs w:val="16"/>
    </w:rPr>
  </w:style>
  <w:style w:type="paragraph" w:customStyle="1" w:styleId="xl108">
    <w:name w:val="xl108"/>
    <w:basedOn w:val="Normal"/>
    <w:rsid w:val="00F6538E"/>
    <w:pPr>
      <w:pBdr>
        <w:top w:val="single" w:sz="4" w:space="0" w:color="auto"/>
        <w:bottom w:val="single" w:sz="4" w:space="0" w:color="auto"/>
      </w:pBdr>
      <w:shd w:val="clear" w:color="000000" w:fill="D9D9D9"/>
      <w:spacing w:before="100" w:beforeAutospacing="1" w:after="100" w:afterAutospacing="1"/>
      <w:jc w:val="center"/>
      <w:textAlignment w:val="center"/>
    </w:pPr>
    <w:rPr>
      <w:rFonts w:ascii="Century Gothic" w:hAnsi="Century Gothic"/>
      <w:b/>
      <w:bCs/>
      <w:sz w:val="16"/>
      <w:szCs w:val="16"/>
    </w:rPr>
  </w:style>
  <w:style w:type="paragraph" w:customStyle="1" w:styleId="xl109">
    <w:name w:val="xl109"/>
    <w:basedOn w:val="Normal"/>
    <w:rsid w:val="00F6538E"/>
    <w:pPr>
      <w:pBdr>
        <w:top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Century Gothic" w:hAnsi="Century Gothic"/>
      <w:b/>
      <w:bCs/>
      <w:sz w:val="16"/>
      <w:szCs w:val="16"/>
    </w:rPr>
  </w:style>
  <w:style w:type="paragraph" w:customStyle="1" w:styleId="xl110">
    <w:name w:val="xl110"/>
    <w:basedOn w:val="Normal"/>
    <w:rsid w:val="00F6538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Century Gothic" w:hAnsi="Century Gothic"/>
      <w:b/>
      <w:bCs/>
      <w:sz w:val="16"/>
      <w:szCs w:val="16"/>
    </w:rPr>
  </w:style>
  <w:style w:type="paragraph" w:customStyle="1" w:styleId="xl111">
    <w:name w:val="xl111"/>
    <w:basedOn w:val="Normal"/>
    <w:rsid w:val="00F6538E"/>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Century Gothic" w:hAnsi="Century Gothic"/>
      <w:sz w:val="16"/>
      <w:szCs w:val="16"/>
    </w:rPr>
  </w:style>
  <w:style w:type="paragraph" w:customStyle="1" w:styleId="xl112">
    <w:name w:val="xl112"/>
    <w:basedOn w:val="Normal"/>
    <w:rsid w:val="00F653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entury Gothic" w:hAnsi="Century Gothic"/>
      <w:sz w:val="16"/>
      <w:szCs w:val="16"/>
    </w:rPr>
  </w:style>
  <w:style w:type="paragraph" w:customStyle="1" w:styleId="xl113">
    <w:name w:val="xl113"/>
    <w:basedOn w:val="Normal"/>
    <w:rsid w:val="00F653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entury Gothic" w:hAnsi="Century Gothic"/>
      <w:sz w:val="16"/>
      <w:szCs w:val="16"/>
    </w:rPr>
  </w:style>
  <w:style w:type="paragraph" w:customStyle="1" w:styleId="xl114">
    <w:name w:val="xl114"/>
    <w:basedOn w:val="Normal"/>
    <w:rsid w:val="00F653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entury Gothic" w:hAnsi="Century Gothic"/>
      <w:sz w:val="16"/>
      <w:szCs w:val="16"/>
    </w:rPr>
  </w:style>
  <w:style w:type="paragraph" w:customStyle="1" w:styleId="xl115">
    <w:name w:val="xl115"/>
    <w:basedOn w:val="Normal"/>
    <w:rsid w:val="00F6538E"/>
    <w:pPr>
      <w:pBdr>
        <w:top w:val="single" w:sz="4" w:space="0" w:color="auto"/>
        <w:left w:val="single" w:sz="4" w:space="0" w:color="auto"/>
        <w:bottom w:val="single" w:sz="4" w:space="0" w:color="auto"/>
      </w:pBdr>
      <w:spacing w:before="100" w:beforeAutospacing="1" w:after="100" w:afterAutospacing="1"/>
      <w:jc w:val="center"/>
      <w:textAlignment w:val="center"/>
    </w:pPr>
    <w:rPr>
      <w:rFonts w:ascii="Century Gothic" w:hAnsi="Century Gothic"/>
      <w:b/>
      <w:bCs/>
      <w:sz w:val="16"/>
      <w:szCs w:val="16"/>
    </w:rPr>
  </w:style>
  <w:style w:type="paragraph" w:customStyle="1" w:styleId="xl116">
    <w:name w:val="xl116"/>
    <w:basedOn w:val="Normal"/>
    <w:rsid w:val="00F6538E"/>
    <w:pPr>
      <w:pBdr>
        <w:top w:val="single" w:sz="4" w:space="0" w:color="auto"/>
        <w:bottom w:val="single" w:sz="4" w:space="0" w:color="auto"/>
      </w:pBdr>
      <w:spacing w:before="100" w:beforeAutospacing="1" w:after="100" w:afterAutospacing="1"/>
      <w:jc w:val="center"/>
      <w:textAlignment w:val="center"/>
    </w:pPr>
    <w:rPr>
      <w:rFonts w:ascii="Century Gothic" w:hAnsi="Century Gothic"/>
      <w:b/>
      <w:bCs/>
      <w:sz w:val="16"/>
      <w:szCs w:val="16"/>
    </w:rPr>
  </w:style>
  <w:style w:type="paragraph" w:customStyle="1" w:styleId="xl117">
    <w:name w:val="xl117"/>
    <w:basedOn w:val="Normal"/>
    <w:rsid w:val="00F6538E"/>
    <w:pPr>
      <w:pBdr>
        <w:top w:val="single" w:sz="4" w:space="0" w:color="auto"/>
        <w:bottom w:val="single" w:sz="4" w:space="0" w:color="auto"/>
        <w:right w:val="single" w:sz="4" w:space="0" w:color="auto"/>
      </w:pBdr>
      <w:spacing w:before="100" w:beforeAutospacing="1" w:after="100" w:afterAutospacing="1"/>
      <w:jc w:val="center"/>
      <w:textAlignment w:val="center"/>
    </w:pPr>
    <w:rPr>
      <w:rFonts w:ascii="Century Gothic" w:hAnsi="Century Gothic"/>
      <w:b/>
      <w:bCs/>
      <w:sz w:val="16"/>
      <w:szCs w:val="16"/>
    </w:rPr>
  </w:style>
  <w:style w:type="paragraph" w:customStyle="1" w:styleId="xl118">
    <w:name w:val="xl118"/>
    <w:basedOn w:val="Normal"/>
    <w:rsid w:val="00F6538E"/>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both"/>
      <w:textAlignment w:val="center"/>
    </w:pPr>
    <w:rPr>
      <w:rFonts w:ascii="Century Gothic" w:hAnsi="Century Gothic"/>
      <w:sz w:val="16"/>
      <w:szCs w:val="16"/>
    </w:rPr>
  </w:style>
  <w:style w:type="paragraph" w:customStyle="1" w:styleId="xl119">
    <w:name w:val="xl119"/>
    <w:basedOn w:val="Normal"/>
    <w:rsid w:val="00F6538E"/>
    <w:pPr>
      <w:pBdr>
        <w:top w:val="single" w:sz="4" w:space="0" w:color="auto"/>
        <w:left w:val="single" w:sz="4" w:space="0" w:color="auto"/>
        <w:right w:val="single" w:sz="4" w:space="0" w:color="auto"/>
      </w:pBdr>
      <w:spacing w:before="100" w:beforeAutospacing="1" w:after="100" w:afterAutospacing="1"/>
      <w:jc w:val="center"/>
      <w:textAlignment w:val="center"/>
    </w:pPr>
    <w:rPr>
      <w:rFonts w:ascii="Century Gothic" w:hAnsi="Century Gothic"/>
      <w:b/>
      <w:bCs/>
      <w:sz w:val="16"/>
      <w:szCs w:val="16"/>
    </w:rPr>
  </w:style>
  <w:style w:type="paragraph" w:customStyle="1" w:styleId="xl120">
    <w:name w:val="xl120"/>
    <w:basedOn w:val="Normal"/>
    <w:rsid w:val="00F6538E"/>
    <w:pPr>
      <w:pBdr>
        <w:left w:val="single" w:sz="4" w:space="0" w:color="auto"/>
        <w:bottom w:val="single" w:sz="4" w:space="0" w:color="auto"/>
        <w:right w:val="single" w:sz="4" w:space="0" w:color="auto"/>
      </w:pBdr>
      <w:spacing w:before="100" w:beforeAutospacing="1" w:after="100" w:afterAutospacing="1"/>
      <w:jc w:val="center"/>
      <w:textAlignment w:val="center"/>
    </w:pPr>
    <w:rPr>
      <w:rFonts w:ascii="Century Gothic" w:hAnsi="Century Gothic"/>
      <w:b/>
      <w:bCs/>
      <w:sz w:val="16"/>
      <w:szCs w:val="16"/>
    </w:rPr>
  </w:style>
  <w:style w:type="paragraph" w:customStyle="1" w:styleId="xl121">
    <w:name w:val="xl121"/>
    <w:basedOn w:val="Normal"/>
    <w:rsid w:val="00F6538E"/>
    <w:pPr>
      <w:pBdr>
        <w:top w:val="single" w:sz="4" w:space="0" w:color="auto"/>
        <w:left w:val="single" w:sz="4" w:space="0" w:color="auto"/>
        <w:right w:val="single" w:sz="4" w:space="0" w:color="auto"/>
      </w:pBdr>
      <w:spacing w:before="100" w:beforeAutospacing="1" w:after="100" w:afterAutospacing="1"/>
      <w:jc w:val="center"/>
      <w:textAlignment w:val="center"/>
    </w:pPr>
    <w:rPr>
      <w:rFonts w:ascii="Century Gothic" w:hAnsi="Century Gothic"/>
      <w:b/>
      <w:bCs/>
      <w:sz w:val="16"/>
      <w:szCs w:val="16"/>
    </w:rPr>
  </w:style>
  <w:style w:type="paragraph" w:customStyle="1" w:styleId="xl122">
    <w:name w:val="xl122"/>
    <w:basedOn w:val="Normal"/>
    <w:rsid w:val="00F6538E"/>
    <w:pPr>
      <w:pBdr>
        <w:left w:val="single" w:sz="4" w:space="0" w:color="auto"/>
        <w:bottom w:val="single" w:sz="4" w:space="0" w:color="auto"/>
        <w:right w:val="single" w:sz="4" w:space="0" w:color="auto"/>
      </w:pBdr>
      <w:spacing w:before="100" w:beforeAutospacing="1" w:after="100" w:afterAutospacing="1"/>
      <w:jc w:val="center"/>
      <w:textAlignment w:val="center"/>
    </w:pPr>
    <w:rPr>
      <w:rFonts w:ascii="Century Gothic" w:hAnsi="Century Gothic"/>
      <w:b/>
      <w:bCs/>
      <w:sz w:val="16"/>
      <w:szCs w:val="16"/>
    </w:rPr>
  </w:style>
  <w:style w:type="character" w:customStyle="1" w:styleId="a-size-large">
    <w:name w:val="a-size-large"/>
    <w:basedOn w:val="Fontepargpadro"/>
    <w:rsid w:val="00F6538E"/>
  </w:style>
  <w:style w:type="character" w:customStyle="1" w:styleId="posttip">
    <w:name w:val="posttip"/>
    <w:basedOn w:val="Fontepargpadro"/>
    <w:rsid w:val="00F6538E"/>
  </w:style>
  <w:style w:type="character" w:customStyle="1" w:styleId="tit">
    <w:name w:val="tit"/>
    <w:basedOn w:val="Fontepargpadro"/>
    <w:rsid w:val="00F6538E"/>
  </w:style>
  <w:style w:type="paragraph" w:customStyle="1" w:styleId="infos-contentinfo-blockdescription">
    <w:name w:val="infos-content__info-block__description"/>
    <w:basedOn w:val="Normal"/>
    <w:rsid w:val="00F6538E"/>
    <w:pPr>
      <w:spacing w:before="100" w:beforeAutospacing="1" w:after="100" w:afterAutospacing="1"/>
    </w:pPr>
    <w:rPr>
      <w:sz w:val="24"/>
      <w:szCs w:val="24"/>
    </w:rPr>
  </w:style>
  <w:style w:type="paragraph" w:customStyle="1" w:styleId="Nivel2">
    <w:name w:val="Nivel 2"/>
    <w:basedOn w:val="Normal"/>
    <w:link w:val="Nivel2Char"/>
    <w:qFormat/>
    <w:rsid w:val="00780B35"/>
    <w:pPr>
      <w:spacing w:before="120" w:after="120" w:line="276" w:lineRule="auto"/>
      <w:ind w:left="4969" w:hanging="432"/>
      <w:jc w:val="both"/>
    </w:pPr>
    <w:rPr>
      <w:rFonts w:ascii="Arial" w:eastAsiaTheme="minorEastAsia" w:hAnsi="Arial" w:cs="Arial"/>
      <w:color w:val="000000"/>
    </w:rPr>
  </w:style>
  <w:style w:type="paragraph" w:customStyle="1" w:styleId="Nivel3">
    <w:name w:val="Nivel 3"/>
    <w:basedOn w:val="Normal"/>
    <w:link w:val="Nivel3Char"/>
    <w:qFormat/>
    <w:rsid w:val="00780B35"/>
    <w:pPr>
      <w:spacing w:before="120" w:after="120" w:line="276" w:lineRule="auto"/>
      <w:ind w:left="425"/>
      <w:jc w:val="both"/>
    </w:pPr>
    <w:rPr>
      <w:rFonts w:ascii="Arial" w:eastAsiaTheme="minorEastAsia" w:hAnsi="Arial" w:cs="Arial"/>
      <w:color w:val="000000"/>
    </w:rPr>
  </w:style>
  <w:style w:type="paragraph" w:customStyle="1" w:styleId="Nivel4">
    <w:name w:val="Nivel 4"/>
    <w:basedOn w:val="Nivel3"/>
    <w:link w:val="Nivel4Char"/>
    <w:qFormat/>
    <w:rsid w:val="00780B35"/>
    <w:pPr>
      <w:ind w:left="851"/>
    </w:pPr>
    <w:rPr>
      <w:color w:val="auto"/>
    </w:rPr>
  </w:style>
  <w:style w:type="paragraph" w:customStyle="1" w:styleId="Nivel5">
    <w:name w:val="Nivel 5"/>
    <w:basedOn w:val="Nivel4"/>
    <w:qFormat/>
    <w:rsid w:val="00780B35"/>
    <w:pPr>
      <w:ind w:left="1276"/>
    </w:pPr>
  </w:style>
  <w:style w:type="character" w:customStyle="1" w:styleId="Nivel3Char">
    <w:name w:val="Nivel 3 Char"/>
    <w:basedOn w:val="Fontepargpadro"/>
    <w:link w:val="Nivel3"/>
    <w:rsid w:val="00780B35"/>
    <w:rPr>
      <w:rFonts w:ascii="Arial" w:eastAsiaTheme="minorEastAsia" w:hAnsi="Arial" w:cs="Arial"/>
      <w:color w:val="000000"/>
      <w:sz w:val="20"/>
      <w:szCs w:val="20"/>
    </w:rPr>
  </w:style>
  <w:style w:type="character" w:customStyle="1" w:styleId="Nivel2Char">
    <w:name w:val="Nivel 2 Char"/>
    <w:basedOn w:val="Fontepargpadro"/>
    <w:link w:val="Nivel2"/>
    <w:locked/>
    <w:rsid w:val="00780B35"/>
    <w:rPr>
      <w:rFonts w:ascii="Arial" w:eastAsiaTheme="minorEastAsia" w:hAnsi="Arial" w:cs="Arial"/>
      <w:color w:val="000000"/>
      <w:sz w:val="20"/>
      <w:szCs w:val="20"/>
    </w:rPr>
  </w:style>
  <w:style w:type="character" w:customStyle="1" w:styleId="Nivel4Char">
    <w:name w:val="Nivel 4 Char"/>
    <w:basedOn w:val="Fontepargpadro"/>
    <w:link w:val="Nivel4"/>
    <w:rsid w:val="00D95565"/>
    <w:rPr>
      <w:rFonts w:ascii="Arial" w:eastAsiaTheme="minorEastAsia" w:hAnsi="Arial" w:cs="Arial"/>
      <w:sz w:val="20"/>
      <w:szCs w:val="20"/>
    </w:rPr>
  </w:style>
  <w:style w:type="paragraph" w:customStyle="1" w:styleId="dou-paragraph">
    <w:name w:val="dou-paragraph"/>
    <w:basedOn w:val="Normal"/>
    <w:rsid w:val="00223E48"/>
    <w:pPr>
      <w:spacing w:before="100" w:beforeAutospacing="1" w:after="100" w:afterAutospacing="1"/>
    </w:pPr>
    <w:rPr>
      <w:sz w:val="24"/>
      <w:szCs w:val="24"/>
    </w:rPr>
  </w:style>
  <w:style w:type="paragraph" w:customStyle="1" w:styleId="Nvel4-R">
    <w:name w:val="Nível 4-R"/>
    <w:basedOn w:val="Nivel4"/>
    <w:link w:val="Nvel4-RChar"/>
    <w:qFormat/>
    <w:rsid w:val="00803A47"/>
    <w:pPr>
      <w:ind w:left="0"/>
    </w:pPr>
    <w:rPr>
      <w:i/>
      <w:iCs/>
      <w:color w:val="FF0000"/>
    </w:rPr>
  </w:style>
  <w:style w:type="character" w:customStyle="1" w:styleId="Nvel4-RChar">
    <w:name w:val="Nível 4-R Char"/>
    <w:basedOn w:val="Nivel4Char"/>
    <w:link w:val="Nvel4-R"/>
    <w:rsid w:val="00803A47"/>
    <w:rPr>
      <w:rFonts w:ascii="Arial" w:eastAsiaTheme="minorEastAsia" w:hAnsi="Arial" w:cs="Arial"/>
      <w:i/>
      <w:iCs/>
      <w:color w:val="FF0000"/>
      <w:sz w:val="20"/>
      <w:szCs w:val="20"/>
    </w:rPr>
  </w:style>
  <w:style w:type="paragraph" w:customStyle="1" w:styleId="Prembulo">
    <w:name w:val="Preâmbulo"/>
    <w:basedOn w:val="Normal"/>
    <w:link w:val="PrembuloChar"/>
    <w:qFormat/>
    <w:rsid w:val="000A40C8"/>
    <w:pPr>
      <w:spacing w:before="480" w:after="120" w:line="360" w:lineRule="auto"/>
      <w:ind w:left="4253" w:right="-17"/>
      <w:jc w:val="both"/>
    </w:pPr>
    <w:rPr>
      <w:rFonts w:ascii="Arial" w:eastAsia="Arial" w:hAnsi="Arial" w:cs="Arial"/>
      <w:bCs/>
    </w:rPr>
  </w:style>
  <w:style w:type="character" w:customStyle="1" w:styleId="PrembuloChar">
    <w:name w:val="Preâmbulo Char"/>
    <w:basedOn w:val="Fontepargpadro"/>
    <w:link w:val="Prembulo"/>
    <w:rsid w:val="000A40C8"/>
    <w:rPr>
      <w:rFonts w:ascii="Arial" w:eastAsia="Arial" w:hAnsi="Arial" w:cs="Arial"/>
      <w:bCs/>
      <w:sz w:val="20"/>
      <w:szCs w:val="20"/>
    </w:rPr>
  </w:style>
  <w:style w:type="paragraph" w:customStyle="1" w:styleId="Nvel2-Red">
    <w:name w:val="Nível 2 -Red"/>
    <w:basedOn w:val="Nivel2"/>
    <w:link w:val="Nvel2-RedChar"/>
    <w:qFormat/>
    <w:rsid w:val="000A40C8"/>
    <w:pPr>
      <w:ind w:left="1440" w:hanging="360"/>
    </w:pPr>
    <w:rPr>
      <w:i/>
      <w:iCs/>
      <w:color w:val="FF0000"/>
    </w:rPr>
  </w:style>
  <w:style w:type="paragraph" w:customStyle="1" w:styleId="Nvel3-R">
    <w:name w:val="Nível 3-R"/>
    <w:basedOn w:val="Nivel3"/>
    <w:link w:val="Nvel3-RChar"/>
    <w:qFormat/>
    <w:rsid w:val="000A40C8"/>
    <w:pPr>
      <w:ind w:left="2160" w:hanging="180"/>
    </w:pPr>
    <w:rPr>
      <w:i/>
      <w:iCs/>
      <w:color w:val="FF0000"/>
    </w:rPr>
  </w:style>
  <w:style w:type="character" w:customStyle="1" w:styleId="Nvel2-RedChar">
    <w:name w:val="Nível 2 -Red Char"/>
    <w:basedOn w:val="Nivel2Char"/>
    <w:link w:val="Nvel2-Red"/>
    <w:rsid w:val="000A40C8"/>
    <w:rPr>
      <w:rFonts w:ascii="Arial" w:eastAsiaTheme="minorEastAsia" w:hAnsi="Arial" w:cs="Arial"/>
      <w:i/>
      <w:iCs/>
      <w:color w:val="FF0000"/>
      <w:sz w:val="20"/>
      <w:szCs w:val="20"/>
    </w:rPr>
  </w:style>
  <w:style w:type="character" w:customStyle="1" w:styleId="Nvel3-RChar">
    <w:name w:val="Nível 3-R Char"/>
    <w:basedOn w:val="Nivel3Char"/>
    <w:link w:val="Nvel3-R"/>
    <w:rsid w:val="000A40C8"/>
    <w:rPr>
      <w:rFonts w:ascii="Arial" w:eastAsiaTheme="minorEastAsia" w:hAnsi="Arial" w:cs="Arial"/>
      <w:i/>
      <w:iCs/>
      <w:color w:val="FF0000"/>
      <w:sz w:val="20"/>
      <w:szCs w:val="20"/>
    </w:rPr>
  </w:style>
  <w:style w:type="numbering" w:customStyle="1" w:styleId="Estilo1">
    <w:name w:val="Estilo1"/>
    <w:uiPriority w:val="99"/>
    <w:rsid w:val="00B5620C"/>
    <w:pPr>
      <w:numPr>
        <w:numId w:val="4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82952">
      <w:bodyDiv w:val="1"/>
      <w:marLeft w:val="0"/>
      <w:marRight w:val="0"/>
      <w:marTop w:val="0"/>
      <w:marBottom w:val="0"/>
      <w:divBdr>
        <w:top w:val="none" w:sz="0" w:space="0" w:color="auto"/>
        <w:left w:val="none" w:sz="0" w:space="0" w:color="auto"/>
        <w:bottom w:val="none" w:sz="0" w:space="0" w:color="auto"/>
        <w:right w:val="none" w:sz="0" w:space="0" w:color="auto"/>
      </w:divBdr>
    </w:div>
    <w:div w:id="16809016">
      <w:bodyDiv w:val="1"/>
      <w:marLeft w:val="0"/>
      <w:marRight w:val="0"/>
      <w:marTop w:val="0"/>
      <w:marBottom w:val="0"/>
      <w:divBdr>
        <w:top w:val="none" w:sz="0" w:space="0" w:color="auto"/>
        <w:left w:val="none" w:sz="0" w:space="0" w:color="auto"/>
        <w:bottom w:val="none" w:sz="0" w:space="0" w:color="auto"/>
        <w:right w:val="none" w:sz="0" w:space="0" w:color="auto"/>
      </w:divBdr>
    </w:div>
    <w:div w:id="69814149">
      <w:bodyDiv w:val="1"/>
      <w:marLeft w:val="0"/>
      <w:marRight w:val="0"/>
      <w:marTop w:val="0"/>
      <w:marBottom w:val="0"/>
      <w:divBdr>
        <w:top w:val="none" w:sz="0" w:space="0" w:color="auto"/>
        <w:left w:val="none" w:sz="0" w:space="0" w:color="auto"/>
        <w:bottom w:val="none" w:sz="0" w:space="0" w:color="auto"/>
        <w:right w:val="none" w:sz="0" w:space="0" w:color="auto"/>
      </w:divBdr>
    </w:div>
    <w:div w:id="156265885">
      <w:bodyDiv w:val="1"/>
      <w:marLeft w:val="0"/>
      <w:marRight w:val="0"/>
      <w:marTop w:val="0"/>
      <w:marBottom w:val="0"/>
      <w:divBdr>
        <w:top w:val="none" w:sz="0" w:space="0" w:color="auto"/>
        <w:left w:val="none" w:sz="0" w:space="0" w:color="auto"/>
        <w:bottom w:val="none" w:sz="0" w:space="0" w:color="auto"/>
        <w:right w:val="none" w:sz="0" w:space="0" w:color="auto"/>
      </w:divBdr>
    </w:div>
    <w:div w:id="193077816">
      <w:bodyDiv w:val="1"/>
      <w:marLeft w:val="0"/>
      <w:marRight w:val="0"/>
      <w:marTop w:val="0"/>
      <w:marBottom w:val="0"/>
      <w:divBdr>
        <w:top w:val="none" w:sz="0" w:space="0" w:color="auto"/>
        <w:left w:val="none" w:sz="0" w:space="0" w:color="auto"/>
        <w:bottom w:val="none" w:sz="0" w:space="0" w:color="auto"/>
        <w:right w:val="none" w:sz="0" w:space="0" w:color="auto"/>
      </w:divBdr>
    </w:div>
    <w:div w:id="369494850">
      <w:bodyDiv w:val="1"/>
      <w:marLeft w:val="0"/>
      <w:marRight w:val="0"/>
      <w:marTop w:val="0"/>
      <w:marBottom w:val="0"/>
      <w:divBdr>
        <w:top w:val="none" w:sz="0" w:space="0" w:color="auto"/>
        <w:left w:val="none" w:sz="0" w:space="0" w:color="auto"/>
        <w:bottom w:val="none" w:sz="0" w:space="0" w:color="auto"/>
        <w:right w:val="none" w:sz="0" w:space="0" w:color="auto"/>
      </w:divBdr>
    </w:div>
    <w:div w:id="383070009">
      <w:bodyDiv w:val="1"/>
      <w:marLeft w:val="0"/>
      <w:marRight w:val="0"/>
      <w:marTop w:val="0"/>
      <w:marBottom w:val="0"/>
      <w:divBdr>
        <w:top w:val="none" w:sz="0" w:space="0" w:color="auto"/>
        <w:left w:val="none" w:sz="0" w:space="0" w:color="auto"/>
        <w:bottom w:val="none" w:sz="0" w:space="0" w:color="auto"/>
        <w:right w:val="none" w:sz="0" w:space="0" w:color="auto"/>
      </w:divBdr>
    </w:div>
    <w:div w:id="390810510">
      <w:bodyDiv w:val="1"/>
      <w:marLeft w:val="0"/>
      <w:marRight w:val="0"/>
      <w:marTop w:val="0"/>
      <w:marBottom w:val="0"/>
      <w:divBdr>
        <w:top w:val="none" w:sz="0" w:space="0" w:color="auto"/>
        <w:left w:val="none" w:sz="0" w:space="0" w:color="auto"/>
        <w:bottom w:val="none" w:sz="0" w:space="0" w:color="auto"/>
        <w:right w:val="none" w:sz="0" w:space="0" w:color="auto"/>
      </w:divBdr>
    </w:div>
    <w:div w:id="412510466">
      <w:bodyDiv w:val="1"/>
      <w:marLeft w:val="0"/>
      <w:marRight w:val="0"/>
      <w:marTop w:val="0"/>
      <w:marBottom w:val="0"/>
      <w:divBdr>
        <w:top w:val="none" w:sz="0" w:space="0" w:color="auto"/>
        <w:left w:val="none" w:sz="0" w:space="0" w:color="auto"/>
        <w:bottom w:val="none" w:sz="0" w:space="0" w:color="auto"/>
        <w:right w:val="none" w:sz="0" w:space="0" w:color="auto"/>
      </w:divBdr>
    </w:div>
    <w:div w:id="493255108">
      <w:bodyDiv w:val="1"/>
      <w:marLeft w:val="0"/>
      <w:marRight w:val="0"/>
      <w:marTop w:val="0"/>
      <w:marBottom w:val="0"/>
      <w:divBdr>
        <w:top w:val="none" w:sz="0" w:space="0" w:color="auto"/>
        <w:left w:val="none" w:sz="0" w:space="0" w:color="auto"/>
        <w:bottom w:val="none" w:sz="0" w:space="0" w:color="auto"/>
        <w:right w:val="none" w:sz="0" w:space="0" w:color="auto"/>
      </w:divBdr>
    </w:div>
    <w:div w:id="514227164">
      <w:bodyDiv w:val="1"/>
      <w:marLeft w:val="0"/>
      <w:marRight w:val="0"/>
      <w:marTop w:val="0"/>
      <w:marBottom w:val="0"/>
      <w:divBdr>
        <w:top w:val="none" w:sz="0" w:space="0" w:color="auto"/>
        <w:left w:val="none" w:sz="0" w:space="0" w:color="auto"/>
        <w:bottom w:val="none" w:sz="0" w:space="0" w:color="auto"/>
        <w:right w:val="none" w:sz="0" w:space="0" w:color="auto"/>
      </w:divBdr>
    </w:div>
    <w:div w:id="524026077">
      <w:bodyDiv w:val="1"/>
      <w:marLeft w:val="0"/>
      <w:marRight w:val="0"/>
      <w:marTop w:val="0"/>
      <w:marBottom w:val="0"/>
      <w:divBdr>
        <w:top w:val="none" w:sz="0" w:space="0" w:color="auto"/>
        <w:left w:val="none" w:sz="0" w:space="0" w:color="auto"/>
        <w:bottom w:val="none" w:sz="0" w:space="0" w:color="auto"/>
        <w:right w:val="none" w:sz="0" w:space="0" w:color="auto"/>
      </w:divBdr>
    </w:div>
    <w:div w:id="532227219">
      <w:bodyDiv w:val="1"/>
      <w:marLeft w:val="0"/>
      <w:marRight w:val="0"/>
      <w:marTop w:val="0"/>
      <w:marBottom w:val="0"/>
      <w:divBdr>
        <w:top w:val="none" w:sz="0" w:space="0" w:color="auto"/>
        <w:left w:val="none" w:sz="0" w:space="0" w:color="auto"/>
        <w:bottom w:val="none" w:sz="0" w:space="0" w:color="auto"/>
        <w:right w:val="none" w:sz="0" w:space="0" w:color="auto"/>
      </w:divBdr>
    </w:div>
    <w:div w:id="551968442">
      <w:bodyDiv w:val="1"/>
      <w:marLeft w:val="0"/>
      <w:marRight w:val="0"/>
      <w:marTop w:val="0"/>
      <w:marBottom w:val="0"/>
      <w:divBdr>
        <w:top w:val="none" w:sz="0" w:space="0" w:color="auto"/>
        <w:left w:val="none" w:sz="0" w:space="0" w:color="auto"/>
        <w:bottom w:val="none" w:sz="0" w:space="0" w:color="auto"/>
        <w:right w:val="none" w:sz="0" w:space="0" w:color="auto"/>
      </w:divBdr>
    </w:div>
    <w:div w:id="561135155">
      <w:bodyDiv w:val="1"/>
      <w:marLeft w:val="0"/>
      <w:marRight w:val="0"/>
      <w:marTop w:val="0"/>
      <w:marBottom w:val="0"/>
      <w:divBdr>
        <w:top w:val="none" w:sz="0" w:space="0" w:color="auto"/>
        <w:left w:val="none" w:sz="0" w:space="0" w:color="auto"/>
        <w:bottom w:val="none" w:sz="0" w:space="0" w:color="auto"/>
        <w:right w:val="none" w:sz="0" w:space="0" w:color="auto"/>
      </w:divBdr>
    </w:div>
    <w:div w:id="609898869">
      <w:bodyDiv w:val="1"/>
      <w:marLeft w:val="0"/>
      <w:marRight w:val="0"/>
      <w:marTop w:val="0"/>
      <w:marBottom w:val="0"/>
      <w:divBdr>
        <w:top w:val="none" w:sz="0" w:space="0" w:color="auto"/>
        <w:left w:val="none" w:sz="0" w:space="0" w:color="auto"/>
        <w:bottom w:val="none" w:sz="0" w:space="0" w:color="auto"/>
        <w:right w:val="none" w:sz="0" w:space="0" w:color="auto"/>
      </w:divBdr>
    </w:div>
    <w:div w:id="613906099">
      <w:bodyDiv w:val="1"/>
      <w:marLeft w:val="0"/>
      <w:marRight w:val="0"/>
      <w:marTop w:val="0"/>
      <w:marBottom w:val="0"/>
      <w:divBdr>
        <w:top w:val="none" w:sz="0" w:space="0" w:color="auto"/>
        <w:left w:val="none" w:sz="0" w:space="0" w:color="auto"/>
        <w:bottom w:val="none" w:sz="0" w:space="0" w:color="auto"/>
        <w:right w:val="none" w:sz="0" w:space="0" w:color="auto"/>
      </w:divBdr>
    </w:div>
    <w:div w:id="657533650">
      <w:bodyDiv w:val="1"/>
      <w:marLeft w:val="0"/>
      <w:marRight w:val="0"/>
      <w:marTop w:val="0"/>
      <w:marBottom w:val="0"/>
      <w:divBdr>
        <w:top w:val="none" w:sz="0" w:space="0" w:color="auto"/>
        <w:left w:val="none" w:sz="0" w:space="0" w:color="auto"/>
        <w:bottom w:val="none" w:sz="0" w:space="0" w:color="auto"/>
        <w:right w:val="none" w:sz="0" w:space="0" w:color="auto"/>
      </w:divBdr>
    </w:div>
    <w:div w:id="727919429">
      <w:bodyDiv w:val="1"/>
      <w:marLeft w:val="0"/>
      <w:marRight w:val="0"/>
      <w:marTop w:val="0"/>
      <w:marBottom w:val="0"/>
      <w:divBdr>
        <w:top w:val="none" w:sz="0" w:space="0" w:color="auto"/>
        <w:left w:val="none" w:sz="0" w:space="0" w:color="auto"/>
        <w:bottom w:val="none" w:sz="0" w:space="0" w:color="auto"/>
        <w:right w:val="none" w:sz="0" w:space="0" w:color="auto"/>
      </w:divBdr>
      <w:divsChild>
        <w:div w:id="870801009">
          <w:marLeft w:val="0"/>
          <w:marRight w:val="0"/>
          <w:marTop w:val="0"/>
          <w:marBottom w:val="0"/>
          <w:divBdr>
            <w:top w:val="none" w:sz="0" w:space="0" w:color="auto"/>
            <w:left w:val="none" w:sz="0" w:space="0" w:color="auto"/>
            <w:bottom w:val="none" w:sz="0" w:space="0" w:color="auto"/>
            <w:right w:val="none" w:sz="0" w:space="0" w:color="auto"/>
          </w:divBdr>
          <w:divsChild>
            <w:div w:id="1282106673">
              <w:marLeft w:val="0"/>
              <w:marRight w:val="0"/>
              <w:marTop w:val="0"/>
              <w:marBottom w:val="0"/>
              <w:divBdr>
                <w:top w:val="none" w:sz="0" w:space="0" w:color="auto"/>
                <w:left w:val="none" w:sz="0" w:space="0" w:color="auto"/>
                <w:bottom w:val="none" w:sz="0" w:space="0" w:color="auto"/>
                <w:right w:val="none" w:sz="0" w:space="0" w:color="auto"/>
              </w:divBdr>
              <w:divsChild>
                <w:div w:id="491525744">
                  <w:marLeft w:val="0"/>
                  <w:marRight w:val="0"/>
                  <w:marTop w:val="0"/>
                  <w:marBottom w:val="0"/>
                  <w:divBdr>
                    <w:top w:val="none" w:sz="0" w:space="0" w:color="auto"/>
                    <w:left w:val="none" w:sz="0" w:space="0" w:color="auto"/>
                    <w:bottom w:val="none" w:sz="0" w:space="0" w:color="auto"/>
                    <w:right w:val="none" w:sz="0" w:space="0" w:color="auto"/>
                  </w:divBdr>
                  <w:divsChild>
                    <w:div w:id="1300300531">
                      <w:marLeft w:val="0"/>
                      <w:marRight w:val="0"/>
                      <w:marTop w:val="0"/>
                      <w:marBottom w:val="0"/>
                      <w:divBdr>
                        <w:top w:val="none" w:sz="0" w:space="0" w:color="auto"/>
                        <w:left w:val="none" w:sz="0" w:space="0" w:color="auto"/>
                        <w:bottom w:val="none" w:sz="0" w:space="0" w:color="auto"/>
                        <w:right w:val="none" w:sz="0" w:space="0" w:color="auto"/>
                      </w:divBdr>
                      <w:divsChild>
                        <w:div w:id="2064477450">
                          <w:marLeft w:val="0"/>
                          <w:marRight w:val="0"/>
                          <w:marTop w:val="0"/>
                          <w:marBottom w:val="0"/>
                          <w:divBdr>
                            <w:top w:val="none" w:sz="0" w:space="0" w:color="auto"/>
                            <w:left w:val="none" w:sz="0" w:space="0" w:color="auto"/>
                            <w:bottom w:val="none" w:sz="0" w:space="0" w:color="auto"/>
                            <w:right w:val="none" w:sz="0" w:space="0" w:color="auto"/>
                          </w:divBdr>
                          <w:divsChild>
                            <w:div w:id="1863395778">
                              <w:marLeft w:val="0"/>
                              <w:marRight w:val="0"/>
                              <w:marTop w:val="0"/>
                              <w:marBottom w:val="0"/>
                              <w:divBdr>
                                <w:top w:val="none" w:sz="0" w:space="0" w:color="auto"/>
                                <w:left w:val="none" w:sz="0" w:space="0" w:color="auto"/>
                                <w:bottom w:val="none" w:sz="0" w:space="0" w:color="auto"/>
                                <w:right w:val="none" w:sz="0" w:space="0" w:color="auto"/>
                              </w:divBdr>
                              <w:divsChild>
                                <w:div w:id="1545632232">
                                  <w:marLeft w:val="0"/>
                                  <w:marRight w:val="0"/>
                                  <w:marTop w:val="0"/>
                                  <w:marBottom w:val="0"/>
                                  <w:divBdr>
                                    <w:top w:val="none" w:sz="0" w:space="0" w:color="auto"/>
                                    <w:left w:val="none" w:sz="0" w:space="0" w:color="auto"/>
                                    <w:bottom w:val="none" w:sz="0" w:space="0" w:color="auto"/>
                                    <w:right w:val="none" w:sz="0" w:space="0" w:color="auto"/>
                                  </w:divBdr>
                                  <w:divsChild>
                                    <w:div w:id="2095544874">
                                      <w:marLeft w:val="0"/>
                                      <w:marRight w:val="0"/>
                                      <w:marTop w:val="0"/>
                                      <w:marBottom w:val="0"/>
                                      <w:divBdr>
                                        <w:top w:val="none" w:sz="0" w:space="0" w:color="auto"/>
                                        <w:left w:val="none" w:sz="0" w:space="0" w:color="auto"/>
                                        <w:bottom w:val="none" w:sz="0" w:space="0" w:color="auto"/>
                                        <w:right w:val="none" w:sz="0" w:space="0" w:color="auto"/>
                                      </w:divBdr>
                                      <w:divsChild>
                                        <w:div w:id="167991405">
                                          <w:marLeft w:val="0"/>
                                          <w:marRight w:val="0"/>
                                          <w:marTop w:val="0"/>
                                          <w:marBottom w:val="0"/>
                                          <w:divBdr>
                                            <w:top w:val="none" w:sz="0" w:space="0" w:color="auto"/>
                                            <w:left w:val="none" w:sz="0" w:space="0" w:color="auto"/>
                                            <w:bottom w:val="none" w:sz="0" w:space="0" w:color="auto"/>
                                            <w:right w:val="none" w:sz="0" w:space="0" w:color="auto"/>
                                          </w:divBdr>
                                          <w:divsChild>
                                            <w:div w:id="1406414765">
                                              <w:marLeft w:val="0"/>
                                              <w:marRight w:val="0"/>
                                              <w:marTop w:val="0"/>
                                              <w:marBottom w:val="0"/>
                                              <w:divBdr>
                                                <w:top w:val="single" w:sz="12" w:space="2" w:color="FFFFCC"/>
                                                <w:left w:val="single" w:sz="12" w:space="2" w:color="FFFFCC"/>
                                                <w:bottom w:val="single" w:sz="12" w:space="2" w:color="FFFFCC"/>
                                                <w:right w:val="single" w:sz="12" w:space="0" w:color="FFFFCC"/>
                                              </w:divBdr>
                                              <w:divsChild>
                                                <w:div w:id="1916815631">
                                                  <w:marLeft w:val="0"/>
                                                  <w:marRight w:val="0"/>
                                                  <w:marTop w:val="0"/>
                                                  <w:marBottom w:val="0"/>
                                                  <w:divBdr>
                                                    <w:top w:val="none" w:sz="0" w:space="0" w:color="auto"/>
                                                    <w:left w:val="none" w:sz="0" w:space="0" w:color="auto"/>
                                                    <w:bottom w:val="none" w:sz="0" w:space="0" w:color="auto"/>
                                                    <w:right w:val="none" w:sz="0" w:space="0" w:color="auto"/>
                                                  </w:divBdr>
                                                  <w:divsChild>
                                                    <w:div w:id="767582097">
                                                      <w:marLeft w:val="0"/>
                                                      <w:marRight w:val="0"/>
                                                      <w:marTop w:val="0"/>
                                                      <w:marBottom w:val="0"/>
                                                      <w:divBdr>
                                                        <w:top w:val="none" w:sz="0" w:space="0" w:color="auto"/>
                                                        <w:left w:val="none" w:sz="0" w:space="0" w:color="auto"/>
                                                        <w:bottom w:val="none" w:sz="0" w:space="0" w:color="auto"/>
                                                        <w:right w:val="none" w:sz="0" w:space="0" w:color="auto"/>
                                                      </w:divBdr>
                                                      <w:divsChild>
                                                        <w:div w:id="250746966">
                                                          <w:marLeft w:val="0"/>
                                                          <w:marRight w:val="0"/>
                                                          <w:marTop w:val="0"/>
                                                          <w:marBottom w:val="0"/>
                                                          <w:divBdr>
                                                            <w:top w:val="none" w:sz="0" w:space="0" w:color="auto"/>
                                                            <w:left w:val="none" w:sz="0" w:space="0" w:color="auto"/>
                                                            <w:bottom w:val="none" w:sz="0" w:space="0" w:color="auto"/>
                                                            <w:right w:val="none" w:sz="0" w:space="0" w:color="auto"/>
                                                          </w:divBdr>
                                                          <w:divsChild>
                                                            <w:div w:id="1417165068">
                                                              <w:marLeft w:val="0"/>
                                                              <w:marRight w:val="0"/>
                                                              <w:marTop w:val="0"/>
                                                              <w:marBottom w:val="0"/>
                                                              <w:divBdr>
                                                                <w:top w:val="none" w:sz="0" w:space="0" w:color="auto"/>
                                                                <w:left w:val="none" w:sz="0" w:space="0" w:color="auto"/>
                                                                <w:bottom w:val="none" w:sz="0" w:space="0" w:color="auto"/>
                                                                <w:right w:val="none" w:sz="0" w:space="0" w:color="auto"/>
                                                              </w:divBdr>
                                                              <w:divsChild>
                                                                <w:div w:id="846483404">
                                                                  <w:marLeft w:val="0"/>
                                                                  <w:marRight w:val="0"/>
                                                                  <w:marTop w:val="0"/>
                                                                  <w:marBottom w:val="0"/>
                                                                  <w:divBdr>
                                                                    <w:top w:val="none" w:sz="0" w:space="0" w:color="auto"/>
                                                                    <w:left w:val="none" w:sz="0" w:space="0" w:color="auto"/>
                                                                    <w:bottom w:val="none" w:sz="0" w:space="0" w:color="auto"/>
                                                                    <w:right w:val="none" w:sz="0" w:space="0" w:color="auto"/>
                                                                  </w:divBdr>
                                                                  <w:divsChild>
                                                                    <w:div w:id="1059206713">
                                                                      <w:marLeft w:val="0"/>
                                                                      <w:marRight w:val="0"/>
                                                                      <w:marTop w:val="0"/>
                                                                      <w:marBottom w:val="0"/>
                                                                      <w:divBdr>
                                                                        <w:top w:val="none" w:sz="0" w:space="0" w:color="auto"/>
                                                                        <w:left w:val="none" w:sz="0" w:space="0" w:color="auto"/>
                                                                        <w:bottom w:val="none" w:sz="0" w:space="0" w:color="auto"/>
                                                                        <w:right w:val="none" w:sz="0" w:space="0" w:color="auto"/>
                                                                      </w:divBdr>
                                                                      <w:divsChild>
                                                                        <w:div w:id="321349513">
                                                                          <w:marLeft w:val="0"/>
                                                                          <w:marRight w:val="0"/>
                                                                          <w:marTop w:val="0"/>
                                                                          <w:marBottom w:val="0"/>
                                                                          <w:divBdr>
                                                                            <w:top w:val="none" w:sz="0" w:space="0" w:color="auto"/>
                                                                            <w:left w:val="none" w:sz="0" w:space="0" w:color="auto"/>
                                                                            <w:bottom w:val="none" w:sz="0" w:space="0" w:color="auto"/>
                                                                            <w:right w:val="none" w:sz="0" w:space="0" w:color="auto"/>
                                                                          </w:divBdr>
                                                                          <w:divsChild>
                                                                            <w:div w:id="218906292">
                                                                              <w:marLeft w:val="0"/>
                                                                              <w:marRight w:val="0"/>
                                                                              <w:marTop w:val="0"/>
                                                                              <w:marBottom w:val="0"/>
                                                                              <w:divBdr>
                                                                                <w:top w:val="none" w:sz="0" w:space="0" w:color="auto"/>
                                                                                <w:left w:val="none" w:sz="0" w:space="0" w:color="auto"/>
                                                                                <w:bottom w:val="none" w:sz="0" w:space="0" w:color="auto"/>
                                                                                <w:right w:val="none" w:sz="0" w:space="0" w:color="auto"/>
                                                                              </w:divBdr>
                                                                              <w:divsChild>
                                                                                <w:div w:id="1549293951">
                                                                                  <w:marLeft w:val="0"/>
                                                                                  <w:marRight w:val="0"/>
                                                                                  <w:marTop w:val="0"/>
                                                                                  <w:marBottom w:val="0"/>
                                                                                  <w:divBdr>
                                                                                    <w:top w:val="none" w:sz="0" w:space="0" w:color="auto"/>
                                                                                    <w:left w:val="none" w:sz="0" w:space="0" w:color="auto"/>
                                                                                    <w:bottom w:val="none" w:sz="0" w:space="0" w:color="auto"/>
                                                                                    <w:right w:val="none" w:sz="0" w:space="0" w:color="auto"/>
                                                                                  </w:divBdr>
                                                                                  <w:divsChild>
                                                                                    <w:div w:id="1103649480">
                                                                                      <w:marLeft w:val="0"/>
                                                                                      <w:marRight w:val="0"/>
                                                                                      <w:marTop w:val="0"/>
                                                                                      <w:marBottom w:val="0"/>
                                                                                      <w:divBdr>
                                                                                        <w:top w:val="none" w:sz="0" w:space="0" w:color="auto"/>
                                                                                        <w:left w:val="none" w:sz="0" w:space="0" w:color="auto"/>
                                                                                        <w:bottom w:val="none" w:sz="0" w:space="0" w:color="auto"/>
                                                                                        <w:right w:val="none" w:sz="0" w:space="0" w:color="auto"/>
                                                                                      </w:divBdr>
                                                                                      <w:divsChild>
                                                                                        <w:div w:id="844591751">
                                                                                          <w:marLeft w:val="0"/>
                                                                                          <w:marRight w:val="0"/>
                                                                                          <w:marTop w:val="0"/>
                                                                                          <w:marBottom w:val="0"/>
                                                                                          <w:divBdr>
                                                                                            <w:top w:val="none" w:sz="0" w:space="0" w:color="auto"/>
                                                                                            <w:left w:val="none" w:sz="0" w:space="0" w:color="auto"/>
                                                                                            <w:bottom w:val="none" w:sz="0" w:space="0" w:color="auto"/>
                                                                                            <w:right w:val="none" w:sz="0" w:space="0" w:color="auto"/>
                                                                                          </w:divBdr>
                                                                                          <w:divsChild>
                                                                                            <w:div w:id="1408258829">
                                                                                              <w:marLeft w:val="0"/>
                                                                                              <w:marRight w:val="120"/>
                                                                                              <w:marTop w:val="0"/>
                                                                                              <w:marBottom w:val="150"/>
                                                                                              <w:divBdr>
                                                                                                <w:top w:val="single" w:sz="2" w:space="0" w:color="EFEFEF"/>
                                                                                                <w:left w:val="single" w:sz="6" w:space="0" w:color="EFEFEF"/>
                                                                                                <w:bottom w:val="single" w:sz="6" w:space="0" w:color="E2E2E2"/>
                                                                                                <w:right w:val="single" w:sz="6" w:space="0" w:color="EFEFEF"/>
                                                                                              </w:divBdr>
                                                                                              <w:divsChild>
                                                                                                <w:div w:id="171770552">
                                                                                                  <w:marLeft w:val="0"/>
                                                                                                  <w:marRight w:val="0"/>
                                                                                                  <w:marTop w:val="0"/>
                                                                                                  <w:marBottom w:val="0"/>
                                                                                                  <w:divBdr>
                                                                                                    <w:top w:val="none" w:sz="0" w:space="0" w:color="auto"/>
                                                                                                    <w:left w:val="none" w:sz="0" w:space="0" w:color="auto"/>
                                                                                                    <w:bottom w:val="none" w:sz="0" w:space="0" w:color="auto"/>
                                                                                                    <w:right w:val="none" w:sz="0" w:space="0" w:color="auto"/>
                                                                                                  </w:divBdr>
                                                                                                  <w:divsChild>
                                                                                                    <w:div w:id="723405379">
                                                                                                      <w:marLeft w:val="0"/>
                                                                                                      <w:marRight w:val="0"/>
                                                                                                      <w:marTop w:val="0"/>
                                                                                                      <w:marBottom w:val="0"/>
                                                                                                      <w:divBdr>
                                                                                                        <w:top w:val="none" w:sz="0" w:space="0" w:color="auto"/>
                                                                                                        <w:left w:val="none" w:sz="0" w:space="0" w:color="auto"/>
                                                                                                        <w:bottom w:val="none" w:sz="0" w:space="0" w:color="auto"/>
                                                                                                        <w:right w:val="none" w:sz="0" w:space="0" w:color="auto"/>
                                                                                                      </w:divBdr>
                                                                                                      <w:divsChild>
                                                                                                        <w:div w:id="285427621">
                                                                                                          <w:marLeft w:val="0"/>
                                                                                                          <w:marRight w:val="0"/>
                                                                                                          <w:marTop w:val="0"/>
                                                                                                          <w:marBottom w:val="0"/>
                                                                                                          <w:divBdr>
                                                                                                            <w:top w:val="none" w:sz="0" w:space="0" w:color="auto"/>
                                                                                                            <w:left w:val="none" w:sz="0" w:space="0" w:color="auto"/>
                                                                                                            <w:bottom w:val="none" w:sz="0" w:space="0" w:color="auto"/>
                                                                                                            <w:right w:val="none" w:sz="0" w:space="0" w:color="auto"/>
                                                                                                          </w:divBdr>
                                                                                                          <w:divsChild>
                                                                                                            <w:div w:id="589699751">
                                                                                                              <w:marLeft w:val="0"/>
                                                                                                              <w:marRight w:val="0"/>
                                                                                                              <w:marTop w:val="0"/>
                                                                                                              <w:marBottom w:val="0"/>
                                                                                                              <w:divBdr>
                                                                                                                <w:top w:val="none" w:sz="0" w:space="0" w:color="auto"/>
                                                                                                                <w:left w:val="none" w:sz="0" w:space="0" w:color="auto"/>
                                                                                                                <w:bottom w:val="none" w:sz="0" w:space="0" w:color="auto"/>
                                                                                                                <w:right w:val="none" w:sz="0" w:space="0" w:color="auto"/>
                                                                                                              </w:divBdr>
                                                                                                              <w:divsChild>
                                                                                                                <w:div w:id="1283003384">
                                                                                                                  <w:marLeft w:val="0"/>
                                                                                                                  <w:marRight w:val="0"/>
                                                                                                                  <w:marTop w:val="0"/>
                                                                                                                  <w:marBottom w:val="0"/>
                                                                                                                  <w:divBdr>
                                                                                                                    <w:top w:val="single" w:sz="2" w:space="4" w:color="D8D8D8"/>
                                                                                                                    <w:left w:val="single" w:sz="2" w:space="0" w:color="D8D8D8"/>
                                                                                                                    <w:bottom w:val="single" w:sz="2" w:space="4" w:color="D8D8D8"/>
                                                                                                                    <w:right w:val="single" w:sz="2" w:space="0" w:color="D8D8D8"/>
                                                                                                                  </w:divBdr>
                                                                                                                  <w:divsChild>
                                                                                                                    <w:div w:id="68118544">
                                                                                                                      <w:marLeft w:val="225"/>
                                                                                                                      <w:marRight w:val="225"/>
                                                                                                                      <w:marTop w:val="75"/>
                                                                                                                      <w:marBottom w:val="75"/>
                                                                                                                      <w:divBdr>
                                                                                                                        <w:top w:val="none" w:sz="0" w:space="0" w:color="auto"/>
                                                                                                                        <w:left w:val="none" w:sz="0" w:space="0" w:color="auto"/>
                                                                                                                        <w:bottom w:val="none" w:sz="0" w:space="0" w:color="auto"/>
                                                                                                                        <w:right w:val="none" w:sz="0" w:space="0" w:color="auto"/>
                                                                                                                      </w:divBdr>
                                                                                                                      <w:divsChild>
                                                                                                                        <w:div w:id="1701517200">
                                                                                                                          <w:marLeft w:val="0"/>
                                                                                                                          <w:marRight w:val="0"/>
                                                                                                                          <w:marTop w:val="0"/>
                                                                                                                          <w:marBottom w:val="0"/>
                                                                                                                          <w:divBdr>
                                                                                                                            <w:top w:val="single" w:sz="6" w:space="0" w:color="auto"/>
                                                                                                                            <w:left w:val="single" w:sz="6" w:space="0" w:color="auto"/>
                                                                                                                            <w:bottom w:val="single" w:sz="6" w:space="0" w:color="auto"/>
                                                                                                                            <w:right w:val="single" w:sz="6" w:space="0" w:color="auto"/>
                                                                                                                          </w:divBdr>
                                                                                                                          <w:divsChild>
                                                                                                                            <w:div w:id="1786847867">
                                                                                                                              <w:marLeft w:val="0"/>
                                                                                                                              <w:marRight w:val="0"/>
                                                                                                                              <w:marTop w:val="0"/>
                                                                                                                              <w:marBottom w:val="0"/>
                                                                                                                              <w:divBdr>
                                                                                                                                <w:top w:val="none" w:sz="0" w:space="0" w:color="auto"/>
                                                                                                                                <w:left w:val="none" w:sz="0" w:space="0" w:color="auto"/>
                                                                                                                                <w:bottom w:val="none" w:sz="0" w:space="0" w:color="auto"/>
                                                                                                                                <w:right w:val="none" w:sz="0" w:space="0" w:color="auto"/>
                                                                                                                              </w:divBdr>
                                                                                                                              <w:divsChild>
                                                                                                                                <w:div w:id="627857267">
                                                                                                                                  <w:marLeft w:val="0"/>
                                                                                                                                  <w:marRight w:val="0"/>
                                                                                                                                  <w:marTop w:val="0"/>
                                                                                                                                  <w:marBottom w:val="0"/>
                                                                                                                                  <w:divBdr>
                                                                                                                                    <w:top w:val="none" w:sz="0" w:space="0" w:color="auto"/>
                                                                                                                                    <w:left w:val="none" w:sz="0" w:space="0" w:color="auto"/>
                                                                                                                                    <w:bottom w:val="none" w:sz="0" w:space="0" w:color="auto"/>
                                                                                                                                    <w:right w:val="none" w:sz="0" w:space="0" w:color="auto"/>
                                                                                                                                  </w:divBdr>
                                                                                                                                  <w:divsChild>
                                                                                                                                    <w:div w:id="144902823">
                                                                                                                                      <w:marLeft w:val="0"/>
                                                                                                                                      <w:marRight w:val="0"/>
                                                                                                                                      <w:marTop w:val="0"/>
                                                                                                                                      <w:marBottom w:val="0"/>
                                                                                                                                      <w:divBdr>
                                                                                                                                        <w:top w:val="none" w:sz="0" w:space="0" w:color="auto"/>
                                                                                                                                        <w:left w:val="none" w:sz="0" w:space="0" w:color="auto"/>
                                                                                                                                        <w:bottom w:val="none" w:sz="0" w:space="0" w:color="auto"/>
                                                                                                                                        <w:right w:val="none" w:sz="0" w:space="0" w:color="auto"/>
                                                                                                                                      </w:divBdr>
                                                                                                                                    </w:div>
                                                                                                                                    <w:div w:id="1060596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31075951">
      <w:bodyDiv w:val="1"/>
      <w:marLeft w:val="0"/>
      <w:marRight w:val="0"/>
      <w:marTop w:val="0"/>
      <w:marBottom w:val="0"/>
      <w:divBdr>
        <w:top w:val="none" w:sz="0" w:space="0" w:color="auto"/>
        <w:left w:val="none" w:sz="0" w:space="0" w:color="auto"/>
        <w:bottom w:val="none" w:sz="0" w:space="0" w:color="auto"/>
        <w:right w:val="none" w:sz="0" w:space="0" w:color="auto"/>
      </w:divBdr>
    </w:div>
    <w:div w:id="735516218">
      <w:bodyDiv w:val="1"/>
      <w:marLeft w:val="0"/>
      <w:marRight w:val="0"/>
      <w:marTop w:val="0"/>
      <w:marBottom w:val="0"/>
      <w:divBdr>
        <w:top w:val="none" w:sz="0" w:space="0" w:color="auto"/>
        <w:left w:val="none" w:sz="0" w:space="0" w:color="auto"/>
        <w:bottom w:val="none" w:sz="0" w:space="0" w:color="auto"/>
        <w:right w:val="none" w:sz="0" w:space="0" w:color="auto"/>
      </w:divBdr>
    </w:div>
    <w:div w:id="770659552">
      <w:bodyDiv w:val="1"/>
      <w:marLeft w:val="0"/>
      <w:marRight w:val="0"/>
      <w:marTop w:val="0"/>
      <w:marBottom w:val="0"/>
      <w:divBdr>
        <w:top w:val="none" w:sz="0" w:space="0" w:color="auto"/>
        <w:left w:val="none" w:sz="0" w:space="0" w:color="auto"/>
        <w:bottom w:val="none" w:sz="0" w:space="0" w:color="auto"/>
        <w:right w:val="none" w:sz="0" w:space="0" w:color="auto"/>
      </w:divBdr>
    </w:div>
    <w:div w:id="771628456">
      <w:bodyDiv w:val="1"/>
      <w:marLeft w:val="0"/>
      <w:marRight w:val="0"/>
      <w:marTop w:val="0"/>
      <w:marBottom w:val="0"/>
      <w:divBdr>
        <w:top w:val="none" w:sz="0" w:space="0" w:color="auto"/>
        <w:left w:val="none" w:sz="0" w:space="0" w:color="auto"/>
        <w:bottom w:val="none" w:sz="0" w:space="0" w:color="auto"/>
        <w:right w:val="none" w:sz="0" w:space="0" w:color="auto"/>
      </w:divBdr>
    </w:div>
    <w:div w:id="990140437">
      <w:bodyDiv w:val="1"/>
      <w:marLeft w:val="0"/>
      <w:marRight w:val="0"/>
      <w:marTop w:val="0"/>
      <w:marBottom w:val="0"/>
      <w:divBdr>
        <w:top w:val="none" w:sz="0" w:space="0" w:color="auto"/>
        <w:left w:val="none" w:sz="0" w:space="0" w:color="auto"/>
        <w:bottom w:val="none" w:sz="0" w:space="0" w:color="auto"/>
        <w:right w:val="none" w:sz="0" w:space="0" w:color="auto"/>
      </w:divBdr>
    </w:div>
    <w:div w:id="1005399512">
      <w:bodyDiv w:val="1"/>
      <w:marLeft w:val="0"/>
      <w:marRight w:val="0"/>
      <w:marTop w:val="0"/>
      <w:marBottom w:val="0"/>
      <w:divBdr>
        <w:top w:val="none" w:sz="0" w:space="0" w:color="auto"/>
        <w:left w:val="none" w:sz="0" w:space="0" w:color="auto"/>
        <w:bottom w:val="none" w:sz="0" w:space="0" w:color="auto"/>
        <w:right w:val="none" w:sz="0" w:space="0" w:color="auto"/>
      </w:divBdr>
    </w:div>
    <w:div w:id="1019358796">
      <w:bodyDiv w:val="1"/>
      <w:marLeft w:val="0"/>
      <w:marRight w:val="0"/>
      <w:marTop w:val="0"/>
      <w:marBottom w:val="0"/>
      <w:divBdr>
        <w:top w:val="none" w:sz="0" w:space="0" w:color="auto"/>
        <w:left w:val="none" w:sz="0" w:space="0" w:color="auto"/>
        <w:bottom w:val="none" w:sz="0" w:space="0" w:color="auto"/>
        <w:right w:val="none" w:sz="0" w:space="0" w:color="auto"/>
      </w:divBdr>
    </w:div>
    <w:div w:id="1023631306">
      <w:bodyDiv w:val="1"/>
      <w:marLeft w:val="0"/>
      <w:marRight w:val="0"/>
      <w:marTop w:val="0"/>
      <w:marBottom w:val="0"/>
      <w:divBdr>
        <w:top w:val="none" w:sz="0" w:space="0" w:color="auto"/>
        <w:left w:val="none" w:sz="0" w:space="0" w:color="auto"/>
        <w:bottom w:val="none" w:sz="0" w:space="0" w:color="auto"/>
        <w:right w:val="none" w:sz="0" w:space="0" w:color="auto"/>
      </w:divBdr>
    </w:div>
    <w:div w:id="1099326957">
      <w:bodyDiv w:val="1"/>
      <w:marLeft w:val="0"/>
      <w:marRight w:val="0"/>
      <w:marTop w:val="0"/>
      <w:marBottom w:val="0"/>
      <w:divBdr>
        <w:top w:val="none" w:sz="0" w:space="0" w:color="auto"/>
        <w:left w:val="none" w:sz="0" w:space="0" w:color="auto"/>
        <w:bottom w:val="none" w:sz="0" w:space="0" w:color="auto"/>
        <w:right w:val="none" w:sz="0" w:space="0" w:color="auto"/>
      </w:divBdr>
    </w:div>
    <w:div w:id="1130710286">
      <w:bodyDiv w:val="1"/>
      <w:marLeft w:val="0"/>
      <w:marRight w:val="0"/>
      <w:marTop w:val="0"/>
      <w:marBottom w:val="0"/>
      <w:divBdr>
        <w:top w:val="none" w:sz="0" w:space="0" w:color="auto"/>
        <w:left w:val="none" w:sz="0" w:space="0" w:color="auto"/>
        <w:bottom w:val="none" w:sz="0" w:space="0" w:color="auto"/>
        <w:right w:val="none" w:sz="0" w:space="0" w:color="auto"/>
      </w:divBdr>
    </w:div>
    <w:div w:id="1141579363">
      <w:bodyDiv w:val="1"/>
      <w:marLeft w:val="0"/>
      <w:marRight w:val="0"/>
      <w:marTop w:val="0"/>
      <w:marBottom w:val="0"/>
      <w:divBdr>
        <w:top w:val="none" w:sz="0" w:space="0" w:color="auto"/>
        <w:left w:val="none" w:sz="0" w:space="0" w:color="auto"/>
        <w:bottom w:val="none" w:sz="0" w:space="0" w:color="auto"/>
        <w:right w:val="none" w:sz="0" w:space="0" w:color="auto"/>
      </w:divBdr>
    </w:div>
    <w:div w:id="1205144839">
      <w:bodyDiv w:val="1"/>
      <w:marLeft w:val="0"/>
      <w:marRight w:val="0"/>
      <w:marTop w:val="0"/>
      <w:marBottom w:val="0"/>
      <w:divBdr>
        <w:top w:val="none" w:sz="0" w:space="0" w:color="auto"/>
        <w:left w:val="none" w:sz="0" w:space="0" w:color="auto"/>
        <w:bottom w:val="none" w:sz="0" w:space="0" w:color="auto"/>
        <w:right w:val="none" w:sz="0" w:space="0" w:color="auto"/>
      </w:divBdr>
    </w:div>
    <w:div w:id="1222906005">
      <w:bodyDiv w:val="1"/>
      <w:marLeft w:val="0"/>
      <w:marRight w:val="0"/>
      <w:marTop w:val="0"/>
      <w:marBottom w:val="0"/>
      <w:divBdr>
        <w:top w:val="none" w:sz="0" w:space="0" w:color="auto"/>
        <w:left w:val="none" w:sz="0" w:space="0" w:color="auto"/>
        <w:bottom w:val="none" w:sz="0" w:space="0" w:color="auto"/>
        <w:right w:val="none" w:sz="0" w:space="0" w:color="auto"/>
      </w:divBdr>
    </w:div>
    <w:div w:id="1229150844">
      <w:bodyDiv w:val="1"/>
      <w:marLeft w:val="0"/>
      <w:marRight w:val="0"/>
      <w:marTop w:val="0"/>
      <w:marBottom w:val="0"/>
      <w:divBdr>
        <w:top w:val="none" w:sz="0" w:space="0" w:color="auto"/>
        <w:left w:val="none" w:sz="0" w:space="0" w:color="auto"/>
        <w:bottom w:val="none" w:sz="0" w:space="0" w:color="auto"/>
        <w:right w:val="none" w:sz="0" w:space="0" w:color="auto"/>
      </w:divBdr>
    </w:div>
    <w:div w:id="1243023787">
      <w:bodyDiv w:val="1"/>
      <w:marLeft w:val="0"/>
      <w:marRight w:val="0"/>
      <w:marTop w:val="0"/>
      <w:marBottom w:val="0"/>
      <w:divBdr>
        <w:top w:val="none" w:sz="0" w:space="0" w:color="auto"/>
        <w:left w:val="none" w:sz="0" w:space="0" w:color="auto"/>
        <w:bottom w:val="none" w:sz="0" w:space="0" w:color="auto"/>
        <w:right w:val="none" w:sz="0" w:space="0" w:color="auto"/>
      </w:divBdr>
    </w:div>
    <w:div w:id="1254819217">
      <w:bodyDiv w:val="1"/>
      <w:marLeft w:val="0"/>
      <w:marRight w:val="0"/>
      <w:marTop w:val="0"/>
      <w:marBottom w:val="0"/>
      <w:divBdr>
        <w:top w:val="none" w:sz="0" w:space="0" w:color="auto"/>
        <w:left w:val="none" w:sz="0" w:space="0" w:color="auto"/>
        <w:bottom w:val="none" w:sz="0" w:space="0" w:color="auto"/>
        <w:right w:val="none" w:sz="0" w:space="0" w:color="auto"/>
      </w:divBdr>
    </w:div>
    <w:div w:id="1268006891">
      <w:bodyDiv w:val="1"/>
      <w:marLeft w:val="0"/>
      <w:marRight w:val="0"/>
      <w:marTop w:val="0"/>
      <w:marBottom w:val="0"/>
      <w:divBdr>
        <w:top w:val="none" w:sz="0" w:space="0" w:color="auto"/>
        <w:left w:val="none" w:sz="0" w:space="0" w:color="auto"/>
        <w:bottom w:val="none" w:sz="0" w:space="0" w:color="auto"/>
        <w:right w:val="none" w:sz="0" w:space="0" w:color="auto"/>
      </w:divBdr>
    </w:div>
    <w:div w:id="1310279701">
      <w:bodyDiv w:val="1"/>
      <w:marLeft w:val="0"/>
      <w:marRight w:val="0"/>
      <w:marTop w:val="0"/>
      <w:marBottom w:val="0"/>
      <w:divBdr>
        <w:top w:val="none" w:sz="0" w:space="0" w:color="auto"/>
        <w:left w:val="none" w:sz="0" w:space="0" w:color="auto"/>
        <w:bottom w:val="none" w:sz="0" w:space="0" w:color="auto"/>
        <w:right w:val="none" w:sz="0" w:space="0" w:color="auto"/>
      </w:divBdr>
    </w:div>
    <w:div w:id="1311594108">
      <w:bodyDiv w:val="1"/>
      <w:marLeft w:val="0"/>
      <w:marRight w:val="0"/>
      <w:marTop w:val="0"/>
      <w:marBottom w:val="0"/>
      <w:divBdr>
        <w:top w:val="none" w:sz="0" w:space="0" w:color="auto"/>
        <w:left w:val="none" w:sz="0" w:space="0" w:color="auto"/>
        <w:bottom w:val="none" w:sz="0" w:space="0" w:color="auto"/>
        <w:right w:val="none" w:sz="0" w:space="0" w:color="auto"/>
      </w:divBdr>
    </w:div>
    <w:div w:id="1377313854">
      <w:bodyDiv w:val="1"/>
      <w:marLeft w:val="0"/>
      <w:marRight w:val="0"/>
      <w:marTop w:val="0"/>
      <w:marBottom w:val="0"/>
      <w:divBdr>
        <w:top w:val="none" w:sz="0" w:space="0" w:color="auto"/>
        <w:left w:val="none" w:sz="0" w:space="0" w:color="auto"/>
        <w:bottom w:val="none" w:sz="0" w:space="0" w:color="auto"/>
        <w:right w:val="none" w:sz="0" w:space="0" w:color="auto"/>
      </w:divBdr>
    </w:div>
    <w:div w:id="1403483804">
      <w:bodyDiv w:val="1"/>
      <w:marLeft w:val="0"/>
      <w:marRight w:val="0"/>
      <w:marTop w:val="0"/>
      <w:marBottom w:val="0"/>
      <w:divBdr>
        <w:top w:val="none" w:sz="0" w:space="0" w:color="auto"/>
        <w:left w:val="none" w:sz="0" w:space="0" w:color="auto"/>
        <w:bottom w:val="none" w:sz="0" w:space="0" w:color="auto"/>
        <w:right w:val="none" w:sz="0" w:space="0" w:color="auto"/>
      </w:divBdr>
    </w:div>
    <w:div w:id="1430852982">
      <w:bodyDiv w:val="1"/>
      <w:marLeft w:val="0"/>
      <w:marRight w:val="0"/>
      <w:marTop w:val="0"/>
      <w:marBottom w:val="0"/>
      <w:divBdr>
        <w:top w:val="none" w:sz="0" w:space="0" w:color="auto"/>
        <w:left w:val="none" w:sz="0" w:space="0" w:color="auto"/>
        <w:bottom w:val="none" w:sz="0" w:space="0" w:color="auto"/>
        <w:right w:val="none" w:sz="0" w:space="0" w:color="auto"/>
      </w:divBdr>
    </w:div>
    <w:div w:id="1464811240">
      <w:bodyDiv w:val="1"/>
      <w:marLeft w:val="0"/>
      <w:marRight w:val="0"/>
      <w:marTop w:val="0"/>
      <w:marBottom w:val="0"/>
      <w:divBdr>
        <w:top w:val="none" w:sz="0" w:space="0" w:color="auto"/>
        <w:left w:val="none" w:sz="0" w:space="0" w:color="auto"/>
        <w:bottom w:val="none" w:sz="0" w:space="0" w:color="auto"/>
        <w:right w:val="none" w:sz="0" w:space="0" w:color="auto"/>
      </w:divBdr>
    </w:div>
    <w:div w:id="1465738396">
      <w:bodyDiv w:val="1"/>
      <w:marLeft w:val="0"/>
      <w:marRight w:val="0"/>
      <w:marTop w:val="0"/>
      <w:marBottom w:val="0"/>
      <w:divBdr>
        <w:top w:val="none" w:sz="0" w:space="0" w:color="auto"/>
        <w:left w:val="none" w:sz="0" w:space="0" w:color="auto"/>
        <w:bottom w:val="none" w:sz="0" w:space="0" w:color="auto"/>
        <w:right w:val="none" w:sz="0" w:space="0" w:color="auto"/>
      </w:divBdr>
    </w:div>
    <w:div w:id="1468738434">
      <w:marLeft w:val="0"/>
      <w:marRight w:val="0"/>
      <w:marTop w:val="0"/>
      <w:marBottom w:val="0"/>
      <w:divBdr>
        <w:top w:val="none" w:sz="0" w:space="0" w:color="auto"/>
        <w:left w:val="none" w:sz="0" w:space="0" w:color="auto"/>
        <w:bottom w:val="none" w:sz="0" w:space="0" w:color="auto"/>
        <w:right w:val="none" w:sz="0" w:space="0" w:color="auto"/>
      </w:divBdr>
    </w:div>
    <w:div w:id="1468738435">
      <w:marLeft w:val="0"/>
      <w:marRight w:val="0"/>
      <w:marTop w:val="0"/>
      <w:marBottom w:val="0"/>
      <w:divBdr>
        <w:top w:val="none" w:sz="0" w:space="0" w:color="auto"/>
        <w:left w:val="none" w:sz="0" w:space="0" w:color="auto"/>
        <w:bottom w:val="none" w:sz="0" w:space="0" w:color="auto"/>
        <w:right w:val="none" w:sz="0" w:space="0" w:color="auto"/>
      </w:divBdr>
    </w:div>
    <w:div w:id="1468738436">
      <w:marLeft w:val="0"/>
      <w:marRight w:val="0"/>
      <w:marTop w:val="0"/>
      <w:marBottom w:val="0"/>
      <w:divBdr>
        <w:top w:val="none" w:sz="0" w:space="0" w:color="auto"/>
        <w:left w:val="none" w:sz="0" w:space="0" w:color="auto"/>
        <w:bottom w:val="none" w:sz="0" w:space="0" w:color="auto"/>
        <w:right w:val="none" w:sz="0" w:space="0" w:color="auto"/>
      </w:divBdr>
    </w:div>
    <w:div w:id="1468738437">
      <w:marLeft w:val="0"/>
      <w:marRight w:val="0"/>
      <w:marTop w:val="0"/>
      <w:marBottom w:val="0"/>
      <w:divBdr>
        <w:top w:val="none" w:sz="0" w:space="0" w:color="auto"/>
        <w:left w:val="none" w:sz="0" w:space="0" w:color="auto"/>
        <w:bottom w:val="none" w:sz="0" w:space="0" w:color="auto"/>
        <w:right w:val="none" w:sz="0" w:space="0" w:color="auto"/>
      </w:divBdr>
    </w:div>
    <w:div w:id="1468738438">
      <w:marLeft w:val="0"/>
      <w:marRight w:val="0"/>
      <w:marTop w:val="0"/>
      <w:marBottom w:val="0"/>
      <w:divBdr>
        <w:top w:val="none" w:sz="0" w:space="0" w:color="auto"/>
        <w:left w:val="none" w:sz="0" w:space="0" w:color="auto"/>
        <w:bottom w:val="none" w:sz="0" w:space="0" w:color="auto"/>
        <w:right w:val="none" w:sz="0" w:space="0" w:color="auto"/>
      </w:divBdr>
    </w:div>
    <w:div w:id="1468738439">
      <w:marLeft w:val="0"/>
      <w:marRight w:val="0"/>
      <w:marTop w:val="0"/>
      <w:marBottom w:val="0"/>
      <w:divBdr>
        <w:top w:val="none" w:sz="0" w:space="0" w:color="auto"/>
        <w:left w:val="none" w:sz="0" w:space="0" w:color="auto"/>
        <w:bottom w:val="none" w:sz="0" w:space="0" w:color="auto"/>
        <w:right w:val="none" w:sz="0" w:space="0" w:color="auto"/>
      </w:divBdr>
    </w:div>
    <w:div w:id="1468738440">
      <w:marLeft w:val="0"/>
      <w:marRight w:val="0"/>
      <w:marTop w:val="0"/>
      <w:marBottom w:val="0"/>
      <w:divBdr>
        <w:top w:val="none" w:sz="0" w:space="0" w:color="auto"/>
        <w:left w:val="none" w:sz="0" w:space="0" w:color="auto"/>
        <w:bottom w:val="none" w:sz="0" w:space="0" w:color="auto"/>
        <w:right w:val="none" w:sz="0" w:space="0" w:color="auto"/>
      </w:divBdr>
    </w:div>
    <w:div w:id="1488134251">
      <w:bodyDiv w:val="1"/>
      <w:marLeft w:val="0"/>
      <w:marRight w:val="0"/>
      <w:marTop w:val="0"/>
      <w:marBottom w:val="0"/>
      <w:divBdr>
        <w:top w:val="none" w:sz="0" w:space="0" w:color="auto"/>
        <w:left w:val="none" w:sz="0" w:space="0" w:color="auto"/>
        <w:bottom w:val="none" w:sz="0" w:space="0" w:color="auto"/>
        <w:right w:val="none" w:sz="0" w:space="0" w:color="auto"/>
      </w:divBdr>
    </w:div>
    <w:div w:id="1496722841">
      <w:bodyDiv w:val="1"/>
      <w:marLeft w:val="0"/>
      <w:marRight w:val="0"/>
      <w:marTop w:val="0"/>
      <w:marBottom w:val="0"/>
      <w:divBdr>
        <w:top w:val="none" w:sz="0" w:space="0" w:color="auto"/>
        <w:left w:val="none" w:sz="0" w:space="0" w:color="auto"/>
        <w:bottom w:val="none" w:sz="0" w:space="0" w:color="auto"/>
        <w:right w:val="none" w:sz="0" w:space="0" w:color="auto"/>
      </w:divBdr>
    </w:div>
    <w:div w:id="1499534459">
      <w:bodyDiv w:val="1"/>
      <w:marLeft w:val="0"/>
      <w:marRight w:val="0"/>
      <w:marTop w:val="0"/>
      <w:marBottom w:val="0"/>
      <w:divBdr>
        <w:top w:val="none" w:sz="0" w:space="0" w:color="auto"/>
        <w:left w:val="none" w:sz="0" w:space="0" w:color="auto"/>
        <w:bottom w:val="none" w:sz="0" w:space="0" w:color="auto"/>
        <w:right w:val="none" w:sz="0" w:space="0" w:color="auto"/>
      </w:divBdr>
    </w:div>
    <w:div w:id="1504054865">
      <w:bodyDiv w:val="1"/>
      <w:marLeft w:val="0"/>
      <w:marRight w:val="0"/>
      <w:marTop w:val="0"/>
      <w:marBottom w:val="0"/>
      <w:divBdr>
        <w:top w:val="none" w:sz="0" w:space="0" w:color="auto"/>
        <w:left w:val="none" w:sz="0" w:space="0" w:color="auto"/>
        <w:bottom w:val="none" w:sz="0" w:space="0" w:color="auto"/>
        <w:right w:val="none" w:sz="0" w:space="0" w:color="auto"/>
      </w:divBdr>
    </w:div>
    <w:div w:id="1536700136">
      <w:bodyDiv w:val="1"/>
      <w:marLeft w:val="0"/>
      <w:marRight w:val="0"/>
      <w:marTop w:val="0"/>
      <w:marBottom w:val="0"/>
      <w:divBdr>
        <w:top w:val="none" w:sz="0" w:space="0" w:color="auto"/>
        <w:left w:val="none" w:sz="0" w:space="0" w:color="auto"/>
        <w:bottom w:val="none" w:sz="0" w:space="0" w:color="auto"/>
        <w:right w:val="none" w:sz="0" w:space="0" w:color="auto"/>
      </w:divBdr>
    </w:div>
    <w:div w:id="1585455438">
      <w:bodyDiv w:val="1"/>
      <w:marLeft w:val="0"/>
      <w:marRight w:val="0"/>
      <w:marTop w:val="0"/>
      <w:marBottom w:val="0"/>
      <w:divBdr>
        <w:top w:val="none" w:sz="0" w:space="0" w:color="auto"/>
        <w:left w:val="none" w:sz="0" w:space="0" w:color="auto"/>
        <w:bottom w:val="none" w:sz="0" w:space="0" w:color="auto"/>
        <w:right w:val="none" w:sz="0" w:space="0" w:color="auto"/>
      </w:divBdr>
    </w:div>
    <w:div w:id="1629773365">
      <w:bodyDiv w:val="1"/>
      <w:marLeft w:val="0"/>
      <w:marRight w:val="0"/>
      <w:marTop w:val="0"/>
      <w:marBottom w:val="0"/>
      <w:divBdr>
        <w:top w:val="none" w:sz="0" w:space="0" w:color="auto"/>
        <w:left w:val="none" w:sz="0" w:space="0" w:color="auto"/>
        <w:bottom w:val="none" w:sz="0" w:space="0" w:color="auto"/>
        <w:right w:val="none" w:sz="0" w:space="0" w:color="auto"/>
      </w:divBdr>
    </w:div>
    <w:div w:id="1633630222">
      <w:bodyDiv w:val="1"/>
      <w:marLeft w:val="0"/>
      <w:marRight w:val="0"/>
      <w:marTop w:val="0"/>
      <w:marBottom w:val="0"/>
      <w:divBdr>
        <w:top w:val="none" w:sz="0" w:space="0" w:color="auto"/>
        <w:left w:val="none" w:sz="0" w:space="0" w:color="auto"/>
        <w:bottom w:val="none" w:sz="0" w:space="0" w:color="auto"/>
        <w:right w:val="none" w:sz="0" w:space="0" w:color="auto"/>
      </w:divBdr>
    </w:div>
    <w:div w:id="1665622703">
      <w:bodyDiv w:val="1"/>
      <w:marLeft w:val="0"/>
      <w:marRight w:val="0"/>
      <w:marTop w:val="0"/>
      <w:marBottom w:val="0"/>
      <w:divBdr>
        <w:top w:val="none" w:sz="0" w:space="0" w:color="auto"/>
        <w:left w:val="none" w:sz="0" w:space="0" w:color="auto"/>
        <w:bottom w:val="none" w:sz="0" w:space="0" w:color="auto"/>
        <w:right w:val="none" w:sz="0" w:space="0" w:color="auto"/>
      </w:divBdr>
    </w:div>
    <w:div w:id="1724476839">
      <w:bodyDiv w:val="1"/>
      <w:marLeft w:val="0"/>
      <w:marRight w:val="0"/>
      <w:marTop w:val="0"/>
      <w:marBottom w:val="0"/>
      <w:divBdr>
        <w:top w:val="none" w:sz="0" w:space="0" w:color="auto"/>
        <w:left w:val="none" w:sz="0" w:space="0" w:color="auto"/>
        <w:bottom w:val="none" w:sz="0" w:space="0" w:color="auto"/>
        <w:right w:val="none" w:sz="0" w:space="0" w:color="auto"/>
      </w:divBdr>
    </w:div>
    <w:div w:id="1730879722">
      <w:bodyDiv w:val="1"/>
      <w:marLeft w:val="0"/>
      <w:marRight w:val="0"/>
      <w:marTop w:val="0"/>
      <w:marBottom w:val="0"/>
      <w:divBdr>
        <w:top w:val="none" w:sz="0" w:space="0" w:color="auto"/>
        <w:left w:val="none" w:sz="0" w:space="0" w:color="auto"/>
        <w:bottom w:val="none" w:sz="0" w:space="0" w:color="auto"/>
        <w:right w:val="none" w:sz="0" w:space="0" w:color="auto"/>
      </w:divBdr>
    </w:div>
    <w:div w:id="1741636005">
      <w:bodyDiv w:val="1"/>
      <w:marLeft w:val="0"/>
      <w:marRight w:val="0"/>
      <w:marTop w:val="0"/>
      <w:marBottom w:val="0"/>
      <w:divBdr>
        <w:top w:val="none" w:sz="0" w:space="0" w:color="auto"/>
        <w:left w:val="none" w:sz="0" w:space="0" w:color="auto"/>
        <w:bottom w:val="none" w:sz="0" w:space="0" w:color="auto"/>
        <w:right w:val="none" w:sz="0" w:space="0" w:color="auto"/>
      </w:divBdr>
    </w:div>
    <w:div w:id="1747459298">
      <w:bodyDiv w:val="1"/>
      <w:marLeft w:val="0"/>
      <w:marRight w:val="0"/>
      <w:marTop w:val="0"/>
      <w:marBottom w:val="0"/>
      <w:divBdr>
        <w:top w:val="none" w:sz="0" w:space="0" w:color="auto"/>
        <w:left w:val="none" w:sz="0" w:space="0" w:color="auto"/>
        <w:bottom w:val="none" w:sz="0" w:space="0" w:color="auto"/>
        <w:right w:val="none" w:sz="0" w:space="0" w:color="auto"/>
      </w:divBdr>
    </w:div>
    <w:div w:id="1754542778">
      <w:bodyDiv w:val="1"/>
      <w:marLeft w:val="0"/>
      <w:marRight w:val="0"/>
      <w:marTop w:val="0"/>
      <w:marBottom w:val="0"/>
      <w:divBdr>
        <w:top w:val="none" w:sz="0" w:space="0" w:color="auto"/>
        <w:left w:val="none" w:sz="0" w:space="0" w:color="auto"/>
        <w:bottom w:val="none" w:sz="0" w:space="0" w:color="auto"/>
        <w:right w:val="none" w:sz="0" w:space="0" w:color="auto"/>
      </w:divBdr>
      <w:divsChild>
        <w:div w:id="952202251">
          <w:marLeft w:val="0"/>
          <w:marRight w:val="0"/>
          <w:marTop w:val="0"/>
          <w:marBottom w:val="0"/>
          <w:divBdr>
            <w:top w:val="none" w:sz="0" w:space="0" w:color="auto"/>
            <w:left w:val="none" w:sz="0" w:space="0" w:color="auto"/>
            <w:bottom w:val="none" w:sz="0" w:space="0" w:color="auto"/>
            <w:right w:val="none" w:sz="0" w:space="0" w:color="auto"/>
          </w:divBdr>
          <w:divsChild>
            <w:div w:id="762916058">
              <w:marLeft w:val="0"/>
              <w:marRight w:val="0"/>
              <w:marTop w:val="0"/>
              <w:marBottom w:val="0"/>
              <w:divBdr>
                <w:top w:val="none" w:sz="0" w:space="0" w:color="auto"/>
                <w:left w:val="none" w:sz="0" w:space="0" w:color="auto"/>
                <w:bottom w:val="none" w:sz="0" w:space="0" w:color="auto"/>
                <w:right w:val="none" w:sz="0" w:space="0" w:color="auto"/>
              </w:divBdr>
              <w:divsChild>
                <w:div w:id="1933391723">
                  <w:marLeft w:val="0"/>
                  <w:marRight w:val="0"/>
                  <w:marTop w:val="0"/>
                  <w:marBottom w:val="0"/>
                  <w:divBdr>
                    <w:top w:val="none" w:sz="0" w:space="0" w:color="auto"/>
                    <w:left w:val="none" w:sz="0" w:space="0" w:color="auto"/>
                    <w:bottom w:val="none" w:sz="0" w:space="0" w:color="auto"/>
                    <w:right w:val="none" w:sz="0" w:space="0" w:color="auto"/>
                  </w:divBdr>
                  <w:divsChild>
                    <w:div w:id="477038115">
                      <w:marLeft w:val="0"/>
                      <w:marRight w:val="0"/>
                      <w:marTop w:val="0"/>
                      <w:marBottom w:val="0"/>
                      <w:divBdr>
                        <w:top w:val="none" w:sz="0" w:space="0" w:color="auto"/>
                        <w:left w:val="none" w:sz="0" w:space="0" w:color="auto"/>
                        <w:bottom w:val="none" w:sz="0" w:space="0" w:color="auto"/>
                        <w:right w:val="none" w:sz="0" w:space="0" w:color="auto"/>
                      </w:divBdr>
                      <w:divsChild>
                        <w:div w:id="294918383">
                          <w:marLeft w:val="0"/>
                          <w:marRight w:val="0"/>
                          <w:marTop w:val="0"/>
                          <w:marBottom w:val="0"/>
                          <w:divBdr>
                            <w:top w:val="none" w:sz="0" w:space="0" w:color="auto"/>
                            <w:left w:val="none" w:sz="0" w:space="0" w:color="auto"/>
                            <w:bottom w:val="none" w:sz="0" w:space="0" w:color="auto"/>
                            <w:right w:val="none" w:sz="0" w:space="0" w:color="auto"/>
                          </w:divBdr>
                          <w:divsChild>
                            <w:div w:id="1732734514">
                              <w:marLeft w:val="0"/>
                              <w:marRight w:val="0"/>
                              <w:marTop w:val="0"/>
                              <w:marBottom w:val="0"/>
                              <w:divBdr>
                                <w:top w:val="none" w:sz="0" w:space="0" w:color="auto"/>
                                <w:left w:val="none" w:sz="0" w:space="0" w:color="auto"/>
                                <w:bottom w:val="none" w:sz="0" w:space="0" w:color="auto"/>
                                <w:right w:val="none" w:sz="0" w:space="0" w:color="auto"/>
                              </w:divBdr>
                              <w:divsChild>
                                <w:div w:id="122239039">
                                  <w:marLeft w:val="0"/>
                                  <w:marRight w:val="0"/>
                                  <w:marTop w:val="0"/>
                                  <w:marBottom w:val="0"/>
                                  <w:divBdr>
                                    <w:top w:val="none" w:sz="0" w:space="0" w:color="auto"/>
                                    <w:left w:val="none" w:sz="0" w:space="0" w:color="auto"/>
                                    <w:bottom w:val="none" w:sz="0" w:space="0" w:color="auto"/>
                                    <w:right w:val="none" w:sz="0" w:space="0" w:color="auto"/>
                                  </w:divBdr>
                                  <w:divsChild>
                                    <w:div w:id="1087849217">
                                      <w:marLeft w:val="0"/>
                                      <w:marRight w:val="0"/>
                                      <w:marTop w:val="0"/>
                                      <w:marBottom w:val="0"/>
                                      <w:divBdr>
                                        <w:top w:val="none" w:sz="0" w:space="0" w:color="auto"/>
                                        <w:left w:val="none" w:sz="0" w:space="0" w:color="auto"/>
                                        <w:bottom w:val="none" w:sz="0" w:space="0" w:color="auto"/>
                                        <w:right w:val="none" w:sz="0" w:space="0" w:color="auto"/>
                                      </w:divBdr>
                                      <w:divsChild>
                                        <w:div w:id="6489010">
                                          <w:marLeft w:val="0"/>
                                          <w:marRight w:val="180"/>
                                          <w:marTop w:val="0"/>
                                          <w:marBottom w:val="0"/>
                                          <w:divBdr>
                                            <w:top w:val="none" w:sz="0" w:space="0" w:color="auto"/>
                                            <w:left w:val="none" w:sz="0" w:space="0" w:color="auto"/>
                                            <w:bottom w:val="none" w:sz="0" w:space="0" w:color="auto"/>
                                            <w:right w:val="none" w:sz="0" w:space="0" w:color="auto"/>
                                          </w:divBdr>
                                          <w:divsChild>
                                            <w:div w:id="214507248">
                                              <w:marLeft w:val="0"/>
                                              <w:marRight w:val="0"/>
                                              <w:marTop w:val="0"/>
                                              <w:marBottom w:val="0"/>
                                              <w:divBdr>
                                                <w:top w:val="none" w:sz="0" w:space="0" w:color="auto"/>
                                                <w:left w:val="none" w:sz="0" w:space="0" w:color="auto"/>
                                                <w:bottom w:val="none" w:sz="0" w:space="0" w:color="auto"/>
                                                <w:right w:val="none" w:sz="0" w:space="0" w:color="auto"/>
                                              </w:divBdr>
                                              <w:divsChild>
                                                <w:div w:id="1651206649">
                                                  <w:marLeft w:val="0"/>
                                                  <w:marRight w:val="0"/>
                                                  <w:marTop w:val="0"/>
                                                  <w:marBottom w:val="0"/>
                                                  <w:divBdr>
                                                    <w:top w:val="none" w:sz="0" w:space="0" w:color="auto"/>
                                                    <w:left w:val="none" w:sz="0" w:space="0" w:color="auto"/>
                                                    <w:bottom w:val="none" w:sz="0" w:space="0" w:color="auto"/>
                                                    <w:right w:val="none" w:sz="0" w:space="0" w:color="auto"/>
                                                  </w:divBdr>
                                                  <w:divsChild>
                                                    <w:div w:id="1022852988">
                                                      <w:marLeft w:val="0"/>
                                                      <w:marRight w:val="0"/>
                                                      <w:marTop w:val="0"/>
                                                      <w:marBottom w:val="0"/>
                                                      <w:divBdr>
                                                        <w:top w:val="none" w:sz="0" w:space="0" w:color="auto"/>
                                                        <w:left w:val="none" w:sz="0" w:space="0" w:color="auto"/>
                                                        <w:bottom w:val="none" w:sz="0" w:space="0" w:color="auto"/>
                                                        <w:right w:val="none" w:sz="0" w:space="0" w:color="auto"/>
                                                      </w:divBdr>
                                                      <w:divsChild>
                                                        <w:div w:id="647630537">
                                                          <w:marLeft w:val="0"/>
                                                          <w:marRight w:val="0"/>
                                                          <w:marTop w:val="0"/>
                                                          <w:marBottom w:val="0"/>
                                                          <w:divBdr>
                                                            <w:top w:val="none" w:sz="0" w:space="0" w:color="auto"/>
                                                            <w:left w:val="none" w:sz="0" w:space="0" w:color="auto"/>
                                                            <w:bottom w:val="none" w:sz="0" w:space="0" w:color="auto"/>
                                                            <w:right w:val="none" w:sz="0" w:space="0" w:color="auto"/>
                                                          </w:divBdr>
                                                          <w:divsChild>
                                                            <w:div w:id="69469325">
                                                              <w:marLeft w:val="0"/>
                                                              <w:marRight w:val="0"/>
                                                              <w:marTop w:val="0"/>
                                                              <w:marBottom w:val="0"/>
                                                              <w:divBdr>
                                                                <w:top w:val="none" w:sz="0" w:space="0" w:color="auto"/>
                                                                <w:left w:val="none" w:sz="0" w:space="0" w:color="auto"/>
                                                                <w:bottom w:val="none" w:sz="0" w:space="0" w:color="auto"/>
                                                                <w:right w:val="none" w:sz="0" w:space="0" w:color="auto"/>
                                                              </w:divBdr>
                                                              <w:divsChild>
                                                                <w:div w:id="1236016787">
                                                                  <w:marLeft w:val="0"/>
                                                                  <w:marRight w:val="0"/>
                                                                  <w:marTop w:val="0"/>
                                                                  <w:marBottom w:val="0"/>
                                                                  <w:divBdr>
                                                                    <w:top w:val="none" w:sz="0" w:space="0" w:color="auto"/>
                                                                    <w:left w:val="none" w:sz="0" w:space="0" w:color="auto"/>
                                                                    <w:bottom w:val="none" w:sz="0" w:space="0" w:color="auto"/>
                                                                    <w:right w:val="none" w:sz="0" w:space="0" w:color="auto"/>
                                                                  </w:divBdr>
                                                                  <w:divsChild>
                                                                    <w:div w:id="535048644">
                                                                      <w:marLeft w:val="0"/>
                                                                      <w:marRight w:val="90"/>
                                                                      <w:marTop w:val="0"/>
                                                                      <w:marBottom w:val="0"/>
                                                                      <w:divBdr>
                                                                        <w:top w:val="none" w:sz="0" w:space="0" w:color="auto"/>
                                                                        <w:left w:val="none" w:sz="0" w:space="0" w:color="auto"/>
                                                                        <w:bottom w:val="none" w:sz="0" w:space="0" w:color="auto"/>
                                                                        <w:right w:val="none" w:sz="0" w:space="0" w:color="auto"/>
                                                                      </w:divBdr>
                                                                      <w:divsChild>
                                                                        <w:div w:id="103424894">
                                                                          <w:marLeft w:val="-6000"/>
                                                                          <w:marRight w:val="0"/>
                                                                          <w:marTop w:val="0"/>
                                                                          <w:marBottom w:val="135"/>
                                                                          <w:divBdr>
                                                                            <w:top w:val="none" w:sz="0" w:space="0" w:color="auto"/>
                                                                            <w:left w:val="none" w:sz="0" w:space="0" w:color="auto"/>
                                                                            <w:bottom w:val="single" w:sz="6" w:space="0" w:color="E5E5E5"/>
                                                                            <w:right w:val="none" w:sz="0" w:space="0" w:color="auto"/>
                                                                          </w:divBdr>
                                                                          <w:divsChild>
                                                                            <w:div w:id="1759325621">
                                                                              <w:marLeft w:val="0"/>
                                                                              <w:marRight w:val="0"/>
                                                                              <w:marTop w:val="0"/>
                                                                              <w:marBottom w:val="0"/>
                                                                              <w:divBdr>
                                                                                <w:top w:val="none" w:sz="0" w:space="0" w:color="auto"/>
                                                                                <w:left w:val="none" w:sz="0" w:space="0" w:color="auto"/>
                                                                                <w:bottom w:val="none" w:sz="0" w:space="0" w:color="auto"/>
                                                                                <w:right w:val="none" w:sz="0" w:space="0" w:color="auto"/>
                                                                              </w:divBdr>
                                                                              <w:divsChild>
                                                                                <w:div w:id="511647682">
                                                                                  <w:marLeft w:val="0"/>
                                                                                  <w:marRight w:val="0"/>
                                                                                  <w:marTop w:val="0"/>
                                                                                  <w:marBottom w:val="0"/>
                                                                                  <w:divBdr>
                                                                                    <w:top w:val="none" w:sz="0" w:space="0" w:color="auto"/>
                                                                                    <w:left w:val="none" w:sz="0" w:space="0" w:color="auto"/>
                                                                                    <w:bottom w:val="none" w:sz="0" w:space="0" w:color="auto"/>
                                                                                    <w:right w:val="none" w:sz="0" w:space="0" w:color="auto"/>
                                                                                  </w:divBdr>
                                                                                  <w:divsChild>
                                                                                    <w:div w:id="1425373013">
                                                                                      <w:marLeft w:val="0"/>
                                                                                      <w:marRight w:val="0"/>
                                                                                      <w:marTop w:val="0"/>
                                                                                      <w:marBottom w:val="0"/>
                                                                                      <w:divBdr>
                                                                                        <w:top w:val="none" w:sz="0" w:space="0" w:color="auto"/>
                                                                                        <w:left w:val="none" w:sz="0" w:space="0" w:color="auto"/>
                                                                                        <w:bottom w:val="none" w:sz="0" w:space="0" w:color="auto"/>
                                                                                        <w:right w:val="none" w:sz="0" w:space="0" w:color="auto"/>
                                                                                      </w:divBdr>
                                                                                      <w:divsChild>
                                                                                        <w:div w:id="1983728172">
                                                                                          <w:marLeft w:val="0"/>
                                                                                          <w:marRight w:val="90"/>
                                                                                          <w:marTop w:val="0"/>
                                                                                          <w:marBottom w:val="0"/>
                                                                                          <w:divBdr>
                                                                                            <w:top w:val="single" w:sz="6" w:space="0" w:color="666666"/>
                                                                                            <w:left w:val="single" w:sz="6" w:space="0" w:color="CCCCCC"/>
                                                                                            <w:bottom w:val="single" w:sz="6" w:space="0" w:color="CCCCCC"/>
                                                                                            <w:right w:val="single" w:sz="6" w:space="0" w:color="CCCCCC"/>
                                                                                          </w:divBdr>
                                                                                          <w:divsChild>
                                                                                            <w:div w:id="65030806">
                                                                                              <w:marLeft w:val="30"/>
                                                                                              <w:marRight w:val="0"/>
                                                                                              <w:marTop w:val="0"/>
                                                                                              <w:marBottom w:val="0"/>
                                                                                              <w:divBdr>
                                                                                                <w:top w:val="none" w:sz="0" w:space="0" w:color="auto"/>
                                                                                                <w:left w:val="none" w:sz="0" w:space="0" w:color="auto"/>
                                                                                                <w:bottom w:val="none" w:sz="0" w:space="0" w:color="auto"/>
                                                                                                <w:right w:val="none" w:sz="0" w:space="0" w:color="auto"/>
                                                                                              </w:divBdr>
                                                                                              <w:divsChild>
                                                                                                <w:div w:id="1376852253">
                                                                                                  <w:marLeft w:val="0"/>
                                                                                                  <w:marRight w:val="0"/>
                                                                                                  <w:marTop w:val="0"/>
                                                                                                  <w:marBottom w:val="0"/>
                                                                                                  <w:divBdr>
                                                                                                    <w:top w:val="none" w:sz="0" w:space="0" w:color="auto"/>
                                                                                                    <w:left w:val="none" w:sz="0" w:space="0" w:color="auto"/>
                                                                                                    <w:bottom w:val="none" w:sz="0" w:space="0" w:color="auto"/>
                                                                                                    <w:right w:val="none" w:sz="0" w:space="0" w:color="auto"/>
                                                                                                  </w:divBdr>
                                                                                                  <w:divsChild>
                                                                                                    <w:div w:id="533424861">
                                                                                                      <w:marLeft w:val="0"/>
                                                                                                      <w:marRight w:val="0"/>
                                                                                                      <w:marTop w:val="0"/>
                                                                                                      <w:marBottom w:val="0"/>
                                                                                                      <w:divBdr>
                                                                                                        <w:top w:val="none" w:sz="0" w:space="0" w:color="auto"/>
                                                                                                        <w:left w:val="none" w:sz="0" w:space="0" w:color="auto"/>
                                                                                                        <w:bottom w:val="none" w:sz="0" w:space="0" w:color="auto"/>
                                                                                                        <w:right w:val="none" w:sz="0" w:space="0" w:color="auto"/>
                                                                                                      </w:divBdr>
                                                                                                      <w:divsChild>
                                                                                                        <w:div w:id="1636718135">
                                                                                                          <w:marLeft w:val="0"/>
                                                                                                          <w:marRight w:val="0"/>
                                                                                                          <w:marTop w:val="0"/>
                                                                                                          <w:marBottom w:val="0"/>
                                                                                                          <w:divBdr>
                                                                                                            <w:top w:val="none" w:sz="0" w:space="0" w:color="auto"/>
                                                                                                            <w:left w:val="none" w:sz="0" w:space="0" w:color="auto"/>
                                                                                                            <w:bottom w:val="none" w:sz="0" w:space="0" w:color="auto"/>
                                                                                                            <w:right w:val="none" w:sz="0" w:space="0" w:color="auto"/>
                                                                                                          </w:divBdr>
                                                                                                          <w:divsChild>
                                                                                                            <w:div w:id="836961583">
                                                                                                              <w:marLeft w:val="0"/>
                                                                                                              <w:marRight w:val="0"/>
                                                                                                              <w:marTop w:val="0"/>
                                                                                                              <w:marBottom w:val="0"/>
                                                                                                              <w:divBdr>
                                                                                                                <w:top w:val="none" w:sz="0" w:space="0" w:color="auto"/>
                                                                                                                <w:left w:val="none" w:sz="0" w:space="0" w:color="auto"/>
                                                                                                                <w:bottom w:val="none" w:sz="0" w:space="0" w:color="auto"/>
                                                                                                                <w:right w:val="none" w:sz="0" w:space="0" w:color="auto"/>
                                                                                                              </w:divBdr>
                                                                                                              <w:divsChild>
                                                                                                                <w:div w:id="60718810">
                                                                                                                  <w:marLeft w:val="0"/>
                                                                                                                  <w:marRight w:val="0"/>
                                                                                                                  <w:marTop w:val="0"/>
                                                                                                                  <w:marBottom w:val="0"/>
                                                                                                                  <w:divBdr>
                                                                                                                    <w:top w:val="none" w:sz="0" w:space="0" w:color="auto"/>
                                                                                                                    <w:left w:val="none" w:sz="0" w:space="0" w:color="auto"/>
                                                                                                                    <w:bottom w:val="none" w:sz="0" w:space="0" w:color="auto"/>
                                                                                                                    <w:right w:val="none" w:sz="0" w:space="0" w:color="auto"/>
                                                                                                                  </w:divBdr>
                                                                                                                  <w:divsChild>
                                                                                                                    <w:div w:id="683092468">
                                                                                                                      <w:marLeft w:val="0"/>
                                                                                                                      <w:marRight w:val="0"/>
                                                                                                                      <w:marTop w:val="0"/>
                                                                                                                      <w:marBottom w:val="0"/>
                                                                                                                      <w:divBdr>
                                                                                                                        <w:top w:val="none" w:sz="0" w:space="0" w:color="auto"/>
                                                                                                                        <w:left w:val="none" w:sz="0" w:space="0" w:color="auto"/>
                                                                                                                        <w:bottom w:val="none" w:sz="0" w:space="0" w:color="auto"/>
                                                                                                                        <w:right w:val="none" w:sz="0" w:space="0" w:color="auto"/>
                                                                                                                      </w:divBdr>
                                                                                                                      <w:divsChild>
                                                                                                                        <w:div w:id="861473790">
                                                                                                                          <w:marLeft w:val="0"/>
                                                                                                                          <w:marRight w:val="0"/>
                                                                                                                          <w:marTop w:val="0"/>
                                                                                                                          <w:marBottom w:val="0"/>
                                                                                                                          <w:divBdr>
                                                                                                                            <w:top w:val="none" w:sz="0" w:space="0" w:color="auto"/>
                                                                                                                            <w:left w:val="none" w:sz="0" w:space="0" w:color="auto"/>
                                                                                                                            <w:bottom w:val="none" w:sz="0" w:space="0" w:color="auto"/>
                                                                                                                            <w:right w:val="none" w:sz="0" w:space="0" w:color="auto"/>
                                                                                                                          </w:divBdr>
                                                                                                                          <w:divsChild>
                                                                                                                            <w:div w:id="1439719265">
                                                                                                                              <w:marLeft w:val="0"/>
                                                                                                                              <w:marRight w:val="0"/>
                                                                                                                              <w:marTop w:val="0"/>
                                                                                                                              <w:marBottom w:val="0"/>
                                                                                                                              <w:divBdr>
                                                                                                                                <w:top w:val="none" w:sz="0" w:space="0" w:color="auto"/>
                                                                                                                                <w:left w:val="none" w:sz="0" w:space="0" w:color="auto"/>
                                                                                                                                <w:bottom w:val="none" w:sz="0" w:space="0" w:color="auto"/>
                                                                                                                                <w:right w:val="none" w:sz="0" w:space="0" w:color="auto"/>
                                                                                                                              </w:divBdr>
                                                                                                                              <w:divsChild>
                                                                                                                                <w:div w:id="1363163799">
                                                                                                                                  <w:marLeft w:val="0"/>
                                                                                                                                  <w:marRight w:val="0"/>
                                                                                                                                  <w:marTop w:val="0"/>
                                                                                                                                  <w:marBottom w:val="0"/>
                                                                                                                                  <w:divBdr>
                                                                                                                                    <w:top w:val="none" w:sz="0" w:space="0" w:color="auto"/>
                                                                                                                                    <w:left w:val="none" w:sz="0" w:space="0" w:color="auto"/>
                                                                                                                                    <w:bottom w:val="none" w:sz="0" w:space="0" w:color="auto"/>
                                                                                                                                    <w:right w:val="none" w:sz="0" w:space="0" w:color="auto"/>
                                                                                                                                  </w:divBdr>
                                                                                                                                  <w:divsChild>
                                                                                                                                    <w:div w:id="1551916257">
                                                                                                                                      <w:marLeft w:val="0"/>
                                                                                                                                      <w:marRight w:val="0"/>
                                                                                                                                      <w:marTop w:val="0"/>
                                                                                                                                      <w:marBottom w:val="0"/>
                                                                                                                                      <w:divBdr>
                                                                                                                                        <w:top w:val="none" w:sz="0" w:space="0" w:color="auto"/>
                                                                                                                                        <w:left w:val="none" w:sz="0" w:space="0" w:color="auto"/>
                                                                                                                                        <w:bottom w:val="none" w:sz="0" w:space="0" w:color="auto"/>
                                                                                                                                        <w:right w:val="none" w:sz="0" w:space="0" w:color="auto"/>
                                                                                                                                      </w:divBdr>
                                                                                                                                      <w:divsChild>
                                                                                                                                        <w:div w:id="2127264015">
                                                                                                                                          <w:marLeft w:val="0"/>
                                                                                                                                          <w:marRight w:val="0"/>
                                                                                                                                          <w:marTop w:val="0"/>
                                                                                                                                          <w:marBottom w:val="0"/>
                                                                                                                                          <w:divBdr>
                                                                                                                                            <w:top w:val="none" w:sz="0" w:space="0" w:color="auto"/>
                                                                                                                                            <w:left w:val="none" w:sz="0" w:space="0" w:color="auto"/>
                                                                                                                                            <w:bottom w:val="none" w:sz="0" w:space="0" w:color="auto"/>
                                                                                                                                            <w:right w:val="none" w:sz="0" w:space="0" w:color="auto"/>
                                                                                                                                          </w:divBdr>
                                                                                                                                          <w:divsChild>
                                                                                                                                            <w:div w:id="215554627">
                                                                                                                                              <w:marLeft w:val="0"/>
                                                                                                                                              <w:marRight w:val="0"/>
                                                                                                                                              <w:marTop w:val="0"/>
                                                                                                                                              <w:marBottom w:val="0"/>
                                                                                                                                              <w:divBdr>
                                                                                                                                                <w:top w:val="none" w:sz="0" w:space="0" w:color="auto"/>
                                                                                                                                                <w:left w:val="none" w:sz="0" w:space="0" w:color="auto"/>
                                                                                                                                                <w:bottom w:val="none" w:sz="0" w:space="0" w:color="auto"/>
                                                                                                                                                <w:right w:val="none" w:sz="0" w:space="0" w:color="auto"/>
                                                                                                                                              </w:divBdr>
                                                                                                                                              <w:divsChild>
                                                                                                                                                <w:div w:id="313418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61102843">
      <w:bodyDiv w:val="1"/>
      <w:marLeft w:val="0"/>
      <w:marRight w:val="0"/>
      <w:marTop w:val="0"/>
      <w:marBottom w:val="0"/>
      <w:divBdr>
        <w:top w:val="none" w:sz="0" w:space="0" w:color="auto"/>
        <w:left w:val="none" w:sz="0" w:space="0" w:color="auto"/>
        <w:bottom w:val="none" w:sz="0" w:space="0" w:color="auto"/>
        <w:right w:val="none" w:sz="0" w:space="0" w:color="auto"/>
      </w:divBdr>
    </w:div>
    <w:div w:id="1801338741">
      <w:bodyDiv w:val="1"/>
      <w:marLeft w:val="0"/>
      <w:marRight w:val="0"/>
      <w:marTop w:val="0"/>
      <w:marBottom w:val="0"/>
      <w:divBdr>
        <w:top w:val="none" w:sz="0" w:space="0" w:color="auto"/>
        <w:left w:val="none" w:sz="0" w:space="0" w:color="auto"/>
        <w:bottom w:val="none" w:sz="0" w:space="0" w:color="auto"/>
        <w:right w:val="none" w:sz="0" w:space="0" w:color="auto"/>
      </w:divBdr>
    </w:div>
    <w:div w:id="1824615266">
      <w:bodyDiv w:val="1"/>
      <w:marLeft w:val="0"/>
      <w:marRight w:val="0"/>
      <w:marTop w:val="0"/>
      <w:marBottom w:val="0"/>
      <w:divBdr>
        <w:top w:val="none" w:sz="0" w:space="0" w:color="auto"/>
        <w:left w:val="none" w:sz="0" w:space="0" w:color="auto"/>
        <w:bottom w:val="none" w:sz="0" w:space="0" w:color="auto"/>
        <w:right w:val="none" w:sz="0" w:space="0" w:color="auto"/>
      </w:divBdr>
    </w:div>
    <w:div w:id="1867525104">
      <w:bodyDiv w:val="1"/>
      <w:marLeft w:val="0"/>
      <w:marRight w:val="0"/>
      <w:marTop w:val="0"/>
      <w:marBottom w:val="0"/>
      <w:divBdr>
        <w:top w:val="none" w:sz="0" w:space="0" w:color="auto"/>
        <w:left w:val="none" w:sz="0" w:space="0" w:color="auto"/>
        <w:bottom w:val="none" w:sz="0" w:space="0" w:color="auto"/>
        <w:right w:val="none" w:sz="0" w:space="0" w:color="auto"/>
      </w:divBdr>
    </w:div>
    <w:div w:id="1884100920">
      <w:bodyDiv w:val="1"/>
      <w:marLeft w:val="0"/>
      <w:marRight w:val="0"/>
      <w:marTop w:val="0"/>
      <w:marBottom w:val="0"/>
      <w:divBdr>
        <w:top w:val="none" w:sz="0" w:space="0" w:color="auto"/>
        <w:left w:val="none" w:sz="0" w:space="0" w:color="auto"/>
        <w:bottom w:val="none" w:sz="0" w:space="0" w:color="auto"/>
        <w:right w:val="none" w:sz="0" w:space="0" w:color="auto"/>
      </w:divBdr>
    </w:div>
    <w:div w:id="1906722951">
      <w:bodyDiv w:val="1"/>
      <w:marLeft w:val="0"/>
      <w:marRight w:val="0"/>
      <w:marTop w:val="0"/>
      <w:marBottom w:val="0"/>
      <w:divBdr>
        <w:top w:val="none" w:sz="0" w:space="0" w:color="auto"/>
        <w:left w:val="none" w:sz="0" w:space="0" w:color="auto"/>
        <w:bottom w:val="none" w:sz="0" w:space="0" w:color="auto"/>
        <w:right w:val="none" w:sz="0" w:space="0" w:color="auto"/>
      </w:divBdr>
    </w:div>
    <w:div w:id="2120680746">
      <w:bodyDiv w:val="1"/>
      <w:marLeft w:val="0"/>
      <w:marRight w:val="0"/>
      <w:marTop w:val="0"/>
      <w:marBottom w:val="0"/>
      <w:divBdr>
        <w:top w:val="none" w:sz="0" w:space="0" w:color="auto"/>
        <w:left w:val="none" w:sz="0" w:space="0" w:color="auto"/>
        <w:bottom w:val="none" w:sz="0" w:space="0" w:color="auto"/>
        <w:right w:val="none" w:sz="0" w:space="0" w:color="auto"/>
      </w:divBdr>
    </w:div>
    <w:div w:id="2136365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2759DC-4EA3-4794-AF07-87575C5FA5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1876</Words>
  <Characters>10133</Characters>
  <Application>Microsoft Office Word</Application>
  <DocSecurity>0</DocSecurity>
  <Lines>84</Lines>
  <Paragraphs>23</Paragraphs>
  <ScaleCrop>false</ScaleCrop>
  <HeadingPairs>
    <vt:vector size="2" baseType="variant">
      <vt:variant>
        <vt:lpstr>Título</vt:lpstr>
      </vt:variant>
      <vt:variant>
        <vt:i4>1</vt:i4>
      </vt:variant>
    </vt:vector>
  </HeadingPairs>
  <TitlesOfParts>
    <vt:vector size="1" baseType="lpstr">
      <vt:lpstr>EDITAL DE PREGÃO ELETRÔNICO Nº 0061/2004</vt:lpstr>
    </vt:vector>
  </TitlesOfParts>
  <Company>PMC</Company>
  <LinksUpToDate>false</LinksUpToDate>
  <CharactersWithSpaces>11986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ELETRÔNICO Nº 0061/2004</dc:title>
  <dc:subject/>
  <dc:creator>Licitacao</dc:creator>
  <cp:keywords/>
  <dc:description/>
  <cp:lastModifiedBy>Compras 03</cp:lastModifiedBy>
  <cp:revision>3</cp:revision>
  <cp:lastPrinted>2026-04-27T18:12:00Z</cp:lastPrinted>
  <dcterms:created xsi:type="dcterms:W3CDTF">2026-04-28T10:50:00Z</dcterms:created>
  <dcterms:modified xsi:type="dcterms:W3CDTF">2026-04-28T10:52:00Z</dcterms:modified>
</cp:coreProperties>
</file>